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EEB1D0" w14:textId="6F55EC86" w:rsidR="00B55838" w:rsidRPr="008032E6" w:rsidRDefault="00BA7C82" w:rsidP="00BA7C82">
      <w:pPr>
        <w:widowControl/>
        <w:spacing w:line="600" w:lineRule="exact"/>
        <w:rPr>
          <w:rFonts w:ascii="黑体" w:eastAsia="黑体" w:hAnsi="黑体" w:cs="宋体"/>
          <w:kern w:val="0"/>
          <w:szCs w:val="32"/>
        </w:rPr>
      </w:pPr>
      <w:r w:rsidRPr="008032E6">
        <w:rPr>
          <w:rFonts w:ascii="黑体" w:eastAsia="黑体" w:hAnsi="黑体" w:cs="宋体" w:hint="eastAsia"/>
          <w:kern w:val="0"/>
          <w:szCs w:val="32"/>
        </w:rPr>
        <w:t>附件</w:t>
      </w:r>
    </w:p>
    <w:p w14:paraId="152853E7" w14:textId="77777777" w:rsidR="00B55838" w:rsidRPr="008032E6" w:rsidRDefault="00B55838" w:rsidP="000B6BF7">
      <w:pPr>
        <w:widowControl/>
        <w:spacing w:line="600" w:lineRule="exact"/>
        <w:jc w:val="center"/>
        <w:rPr>
          <w:rFonts w:ascii="方正小标宋简体" w:eastAsia="方正小标宋简体" w:hAnsi="方正大标宋简体" w:cs="宋体"/>
          <w:kern w:val="0"/>
          <w:sz w:val="44"/>
          <w:szCs w:val="44"/>
        </w:rPr>
      </w:pPr>
      <w:r w:rsidRPr="008032E6">
        <w:rPr>
          <w:rFonts w:ascii="方正小标宋简体" w:eastAsia="方正小标宋简体" w:hAnsi="方正大标宋简体" w:cs="宋体" w:hint="eastAsia"/>
          <w:kern w:val="0"/>
          <w:sz w:val="44"/>
          <w:szCs w:val="44"/>
        </w:rPr>
        <w:t>重庆大学章程</w:t>
      </w:r>
    </w:p>
    <w:p w14:paraId="47278881" w14:textId="10813B4C" w:rsidR="00B55838" w:rsidRPr="008032E6" w:rsidRDefault="00B55838" w:rsidP="000B6BF7">
      <w:pPr>
        <w:widowControl/>
        <w:spacing w:line="600" w:lineRule="exact"/>
        <w:jc w:val="center"/>
        <w:rPr>
          <w:rFonts w:ascii="楷体_GB2312" w:eastAsia="楷体_GB2312" w:hAnsi="方正大标宋简体" w:cs="宋体"/>
          <w:kern w:val="0"/>
          <w:szCs w:val="32"/>
        </w:rPr>
      </w:pPr>
      <w:r w:rsidRPr="008032E6">
        <w:rPr>
          <w:rFonts w:ascii="楷体_GB2312" w:eastAsia="楷体_GB2312" w:hAnsi="方正大标宋简体" w:cs="宋体" w:hint="eastAsia"/>
          <w:kern w:val="0"/>
          <w:szCs w:val="32"/>
        </w:rPr>
        <w:t>（</w:t>
      </w:r>
      <w:r w:rsidR="00ED266E" w:rsidRPr="008032E6">
        <w:rPr>
          <w:rFonts w:ascii="楷体_GB2312" w:eastAsia="楷体_GB2312" w:hAnsi="方正大标宋简体" w:cs="宋体" w:hint="eastAsia"/>
          <w:kern w:val="0"/>
          <w:szCs w:val="32"/>
        </w:rPr>
        <w:t>2</w:t>
      </w:r>
      <w:r w:rsidR="00ED266E" w:rsidRPr="008032E6">
        <w:rPr>
          <w:rFonts w:ascii="楷体_GB2312" w:eastAsia="楷体_GB2312" w:hAnsi="方正大标宋简体" w:cs="宋体"/>
          <w:kern w:val="0"/>
          <w:szCs w:val="32"/>
        </w:rPr>
        <w:t>022</w:t>
      </w:r>
      <w:r w:rsidR="00E25F47" w:rsidRPr="008032E6">
        <w:rPr>
          <w:rFonts w:ascii="楷体_GB2312" w:eastAsia="楷体_GB2312" w:hAnsi="方正大标宋简体" w:cs="宋体" w:hint="eastAsia"/>
          <w:kern w:val="0"/>
          <w:szCs w:val="32"/>
        </w:rPr>
        <w:t>年修订</w:t>
      </w:r>
      <w:r w:rsidRPr="008032E6">
        <w:rPr>
          <w:rFonts w:ascii="楷体_GB2312" w:eastAsia="楷体_GB2312" w:hAnsi="方正大标宋简体" w:cs="宋体" w:hint="eastAsia"/>
          <w:kern w:val="0"/>
          <w:szCs w:val="32"/>
        </w:rPr>
        <w:t>）</w:t>
      </w:r>
    </w:p>
    <w:p w14:paraId="2B73550E" w14:textId="20A5FF19" w:rsidR="00781D60" w:rsidRPr="008032E6" w:rsidRDefault="00781D60" w:rsidP="000B6BF7">
      <w:pPr>
        <w:widowControl/>
        <w:spacing w:line="600" w:lineRule="exact"/>
        <w:jc w:val="center"/>
        <w:rPr>
          <w:rFonts w:ascii="楷体_GB2312" w:eastAsia="楷体_GB2312" w:hAnsi="宋体" w:cs="宋体"/>
          <w:kern w:val="0"/>
          <w:szCs w:val="32"/>
        </w:rPr>
      </w:pPr>
      <w:r w:rsidRPr="008032E6">
        <w:rPr>
          <w:rFonts w:ascii="楷体_GB2312" w:eastAsia="楷体_GB2312" w:hAnsi="方正大标宋简体" w:cs="宋体" w:hint="eastAsia"/>
          <w:kern w:val="0"/>
          <w:szCs w:val="32"/>
        </w:rPr>
        <w:t>（征求意见稿）</w:t>
      </w:r>
    </w:p>
    <w:p w14:paraId="52AC908F" w14:textId="77777777" w:rsidR="00B55838" w:rsidRPr="008032E6" w:rsidRDefault="00B55838" w:rsidP="000B6BF7">
      <w:pPr>
        <w:widowControl/>
        <w:spacing w:line="600" w:lineRule="exact"/>
        <w:jc w:val="center"/>
        <w:rPr>
          <w:rFonts w:ascii="楷体_GB2312" w:eastAsia="楷体_GB2312" w:hAnsi="宋体" w:cs="宋体"/>
          <w:kern w:val="0"/>
          <w:sz w:val="36"/>
          <w:szCs w:val="36"/>
        </w:rPr>
      </w:pPr>
    </w:p>
    <w:p w14:paraId="413293AB" w14:textId="77777777" w:rsidR="00B55838" w:rsidRPr="008032E6" w:rsidRDefault="00B55838" w:rsidP="000B6BF7">
      <w:pPr>
        <w:widowControl/>
        <w:spacing w:line="600" w:lineRule="exact"/>
        <w:jc w:val="center"/>
        <w:rPr>
          <w:rFonts w:ascii="黑体" w:eastAsia="黑体" w:hAnsi="黑体" w:cs="宋体"/>
          <w:kern w:val="0"/>
          <w:szCs w:val="32"/>
        </w:rPr>
      </w:pPr>
      <w:r w:rsidRPr="008032E6">
        <w:rPr>
          <w:rFonts w:ascii="黑体" w:eastAsia="黑体" w:hAnsi="黑体" w:cs="宋体" w:hint="eastAsia"/>
          <w:kern w:val="0"/>
          <w:szCs w:val="32"/>
        </w:rPr>
        <w:t>序言</w:t>
      </w:r>
    </w:p>
    <w:p w14:paraId="4C57D92B" w14:textId="54E9C879" w:rsidR="00B55838" w:rsidRPr="008032E6" w:rsidRDefault="00B55838" w:rsidP="009200F6">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重庆大学（以下简称学校）创办于</w:t>
      </w:r>
      <w:r w:rsidRPr="008032E6">
        <w:rPr>
          <w:rFonts w:ascii="仿宋_GB2312" w:hAnsi="宋体" w:cs="宋体"/>
          <w:kern w:val="0"/>
          <w:szCs w:val="32"/>
        </w:rPr>
        <w:t>1929年,提出建设</w:t>
      </w:r>
      <w:r w:rsidRPr="008032E6">
        <w:rPr>
          <w:rFonts w:ascii="仿宋_GB2312" w:hAnsi="宋体" w:cs="宋体"/>
          <w:kern w:val="0"/>
          <w:szCs w:val="32"/>
        </w:rPr>
        <w:t>“</w:t>
      </w:r>
      <w:r w:rsidRPr="008032E6">
        <w:rPr>
          <w:rFonts w:ascii="仿宋_GB2312" w:hAnsi="宋体" w:cs="宋体"/>
          <w:kern w:val="0"/>
          <w:szCs w:val="32"/>
        </w:rPr>
        <w:t>完备弘深之大学</w:t>
      </w:r>
      <w:r w:rsidRPr="008032E6">
        <w:rPr>
          <w:rFonts w:ascii="仿宋_GB2312" w:hAnsi="宋体" w:cs="宋体"/>
          <w:kern w:val="0"/>
          <w:szCs w:val="32"/>
        </w:rPr>
        <w:t>”</w:t>
      </w:r>
      <w:r w:rsidR="003E359F" w:rsidRPr="008032E6">
        <w:rPr>
          <w:rFonts w:ascii="仿宋_GB2312" w:hAnsi="宋体" w:cs="宋体" w:hint="eastAsia"/>
          <w:kern w:val="0"/>
          <w:szCs w:val="32"/>
        </w:rPr>
        <w:t>，到上世纪</w:t>
      </w:r>
      <w:r w:rsidR="003E359F" w:rsidRPr="008032E6">
        <w:rPr>
          <w:rFonts w:ascii="仿宋_GB2312" w:hAnsi="宋体" w:cs="宋体"/>
          <w:kern w:val="0"/>
          <w:szCs w:val="32"/>
        </w:rPr>
        <w:t>40</w:t>
      </w:r>
      <w:r w:rsidR="003E359F" w:rsidRPr="008032E6">
        <w:rPr>
          <w:rFonts w:ascii="仿宋_GB2312" w:hAnsi="宋体" w:cs="宋体" w:hint="eastAsia"/>
          <w:kern w:val="0"/>
          <w:szCs w:val="32"/>
        </w:rPr>
        <w:t>年代发展</w:t>
      </w:r>
      <w:r w:rsidRPr="008032E6">
        <w:rPr>
          <w:rFonts w:ascii="仿宋_GB2312" w:hAnsi="宋体" w:cs="宋体" w:hint="eastAsia"/>
          <w:kern w:val="0"/>
          <w:szCs w:val="32"/>
        </w:rPr>
        <w:t>成为一所文理工商法医诸学科俱备的综合性大学。</w:t>
      </w:r>
      <w:r w:rsidRPr="008032E6">
        <w:rPr>
          <w:rFonts w:ascii="仿宋_GB2312" w:hAnsi="宋体" w:cs="宋体"/>
          <w:kern w:val="0"/>
          <w:szCs w:val="32"/>
        </w:rPr>
        <w:t>1952年</w:t>
      </w:r>
      <w:r w:rsidR="003E359F" w:rsidRPr="008032E6">
        <w:rPr>
          <w:rFonts w:ascii="仿宋_GB2312" w:hAnsi="宋体" w:cs="宋体" w:hint="eastAsia"/>
          <w:kern w:val="0"/>
          <w:szCs w:val="32"/>
        </w:rPr>
        <w:t>学校</w:t>
      </w:r>
      <w:r w:rsidRPr="008032E6">
        <w:rPr>
          <w:rFonts w:ascii="仿宋_GB2312" w:hAnsi="宋体" w:cs="宋体" w:hint="eastAsia"/>
          <w:kern w:val="0"/>
          <w:szCs w:val="32"/>
        </w:rPr>
        <w:t>调整为以工科为主的多科性大学</w:t>
      </w:r>
      <w:r w:rsidR="003E359F" w:rsidRPr="008032E6">
        <w:rPr>
          <w:rFonts w:ascii="仿宋_GB2312" w:hAnsi="宋体" w:cs="宋体" w:hint="eastAsia"/>
          <w:kern w:val="0"/>
          <w:szCs w:val="32"/>
        </w:rPr>
        <w:t>，</w:t>
      </w:r>
      <w:r w:rsidRPr="008032E6">
        <w:rPr>
          <w:rFonts w:ascii="仿宋_GB2312" w:hAnsi="宋体" w:cs="宋体"/>
          <w:kern w:val="0"/>
          <w:szCs w:val="32"/>
        </w:rPr>
        <w:t>1960年被确定为全国重点大学</w:t>
      </w:r>
      <w:r w:rsidR="00C25270" w:rsidRPr="008032E6">
        <w:rPr>
          <w:rFonts w:ascii="仿宋_GB2312" w:hAnsi="宋体" w:cs="宋体" w:hint="eastAsia"/>
          <w:kern w:val="0"/>
          <w:szCs w:val="32"/>
        </w:rPr>
        <w:t>。</w:t>
      </w:r>
      <w:r w:rsidRPr="008032E6">
        <w:rPr>
          <w:rFonts w:ascii="仿宋_GB2312" w:hAnsi="宋体" w:cs="宋体" w:hint="eastAsia"/>
          <w:kern w:val="0"/>
          <w:szCs w:val="32"/>
        </w:rPr>
        <w:t>改革开放后，学校进行了全面的恢复调整和改革建设，成为</w:t>
      </w:r>
      <w:proofErr w:type="gramStart"/>
      <w:r w:rsidRPr="008032E6">
        <w:rPr>
          <w:rFonts w:ascii="仿宋_GB2312" w:hAnsi="宋体" w:cs="宋体" w:hint="eastAsia"/>
          <w:kern w:val="0"/>
          <w:szCs w:val="32"/>
        </w:rPr>
        <w:t>一</w:t>
      </w:r>
      <w:proofErr w:type="gramEnd"/>
      <w:r w:rsidRPr="008032E6">
        <w:rPr>
          <w:rFonts w:ascii="仿宋_GB2312" w:hAnsi="宋体" w:cs="宋体" w:hint="eastAsia"/>
          <w:kern w:val="0"/>
          <w:szCs w:val="32"/>
        </w:rPr>
        <w:t>所以工为主、多学科协调发展的高校</w:t>
      </w:r>
      <w:r w:rsidR="003E359F" w:rsidRPr="008032E6">
        <w:rPr>
          <w:rFonts w:ascii="仿宋_GB2312" w:hAnsi="宋体" w:cs="宋体" w:hint="eastAsia"/>
          <w:kern w:val="0"/>
          <w:szCs w:val="32"/>
        </w:rPr>
        <w:t>，</w:t>
      </w:r>
      <w:r w:rsidRPr="008032E6">
        <w:rPr>
          <w:rFonts w:ascii="仿宋_GB2312" w:hAnsi="宋体" w:cs="宋体"/>
          <w:kern w:val="0"/>
          <w:szCs w:val="32"/>
        </w:rPr>
        <w:t>1998年</w:t>
      </w:r>
      <w:r w:rsidR="003E359F" w:rsidRPr="008032E6">
        <w:rPr>
          <w:rFonts w:ascii="仿宋_GB2312" w:hAnsi="宋体" w:cs="宋体" w:hint="eastAsia"/>
          <w:kern w:val="0"/>
          <w:szCs w:val="32"/>
        </w:rPr>
        <w:t>获</w:t>
      </w:r>
      <w:proofErr w:type="gramStart"/>
      <w:r w:rsidR="003E359F" w:rsidRPr="008032E6">
        <w:rPr>
          <w:rFonts w:ascii="仿宋_GB2312" w:hAnsi="宋体" w:cs="宋体" w:hint="eastAsia"/>
          <w:kern w:val="0"/>
          <w:szCs w:val="32"/>
        </w:rPr>
        <w:t>批</w:t>
      </w:r>
      <w:r w:rsidRPr="008032E6">
        <w:rPr>
          <w:rFonts w:ascii="仿宋_GB2312" w:hAnsi="宋体" w:cs="宋体" w:hint="eastAsia"/>
          <w:kern w:val="0"/>
          <w:szCs w:val="32"/>
        </w:rPr>
        <w:t>国家</w:t>
      </w:r>
      <w:proofErr w:type="gramEnd"/>
      <w:r w:rsidRPr="008032E6">
        <w:rPr>
          <w:rFonts w:ascii="仿宋_GB2312" w:hAnsi="宋体" w:cs="宋体" w:hint="eastAsia"/>
          <w:kern w:val="0"/>
          <w:szCs w:val="32"/>
        </w:rPr>
        <w:t>“</w:t>
      </w:r>
      <w:r w:rsidRPr="008032E6">
        <w:rPr>
          <w:rFonts w:ascii="仿宋_GB2312" w:hAnsi="宋体" w:cs="宋体"/>
          <w:kern w:val="0"/>
          <w:szCs w:val="32"/>
        </w:rPr>
        <w:t>211工程</w:t>
      </w:r>
      <w:r w:rsidRPr="008032E6">
        <w:rPr>
          <w:rFonts w:ascii="仿宋_GB2312" w:hAnsi="宋体" w:cs="宋体"/>
          <w:kern w:val="0"/>
          <w:szCs w:val="32"/>
        </w:rPr>
        <w:t>”</w:t>
      </w:r>
      <w:r w:rsidRPr="008032E6">
        <w:rPr>
          <w:rFonts w:ascii="仿宋_GB2312" w:hAnsi="宋体" w:cs="宋体"/>
          <w:kern w:val="0"/>
          <w:szCs w:val="32"/>
        </w:rPr>
        <w:t>重点建设高校</w:t>
      </w:r>
      <w:r w:rsidR="003E359F" w:rsidRPr="008032E6">
        <w:rPr>
          <w:rFonts w:ascii="仿宋_GB2312" w:hAnsi="宋体" w:cs="宋体" w:hint="eastAsia"/>
          <w:kern w:val="0"/>
          <w:szCs w:val="32"/>
        </w:rPr>
        <w:t>。</w:t>
      </w:r>
      <w:r w:rsidRPr="008032E6">
        <w:rPr>
          <w:rFonts w:ascii="仿宋_GB2312" w:hAnsi="宋体" w:cs="宋体"/>
          <w:kern w:val="0"/>
          <w:szCs w:val="32"/>
        </w:rPr>
        <w:t>2000年</w:t>
      </w:r>
      <w:r w:rsidRPr="008032E6">
        <w:rPr>
          <w:rFonts w:ascii="仿宋_GB2312" w:hAnsi="宋体" w:cs="宋体" w:hint="eastAsia"/>
          <w:kern w:val="0"/>
          <w:szCs w:val="32"/>
        </w:rPr>
        <w:t>原重庆建筑大学、重庆建筑高等专科学校与重庆大学合并组建为新的重庆大学</w:t>
      </w:r>
      <w:r w:rsidR="007862C8" w:rsidRPr="008032E6">
        <w:rPr>
          <w:rFonts w:ascii="仿宋_GB2312" w:hAnsi="宋体" w:cs="宋体" w:hint="eastAsia"/>
          <w:kern w:val="0"/>
          <w:szCs w:val="32"/>
        </w:rPr>
        <w:t>，</w:t>
      </w:r>
      <w:r w:rsidRPr="008032E6">
        <w:rPr>
          <w:rFonts w:ascii="仿宋_GB2312" w:hAnsi="宋体" w:cs="宋体"/>
          <w:kern w:val="0"/>
          <w:szCs w:val="32"/>
        </w:rPr>
        <w:t>2001年</w:t>
      </w:r>
      <w:r w:rsidR="007862C8" w:rsidRPr="008032E6">
        <w:rPr>
          <w:rFonts w:ascii="仿宋_GB2312" w:hAnsi="宋体" w:cs="宋体" w:hint="eastAsia"/>
          <w:kern w:val="0"/>
          <w:szCs w:val="32"/>
        </w:rPr>
        <w:t>成为</w:t>
      </w:r>
      <w:r w:rsidRPr="008032E6">
        <w:rPr>
          <w:rFonts w:ascii="仿宋_GB2312" w:hAnsi="宋体" w:cs="宋体" w:hint="eastAsia"/>
          <w:kern w:val="0"/>
          <w:szCs w:val="32"/>
        </w:rPr>
        <w:t>国家“</w:t>
      </w:r>
      <w:r w:rsidRPr="008032E6">
        <w:rPr>
          <w:rFonts w:ascii="仿宋_GB2312" w:hAnsi="宋体" w:cs="宋体"/>
          <w:kern w:val="0"/>
          <w:szCs w:val="32"/>
        </w:rPr>
        <w:t>985工程</w:t>
      </w:r>
      <w:r w:rsidRPr="008032E6">
        <w:rPr>
          <w:rFonts w:ascii="仿宋_GB2312" w:hAnsi="宋体" w:cs="宋体"/>
          <w:kern w:val="0"/>
          <w:szCs w:val="32"/>
        </w:rPr>
        <w:t>”</w:t>
      </w:r>
      <w:r w:rsidRPr="008032E6">
        <w:rPr>
          <w:rFonts w:ascii="仿宋_GB2312" w:hAnsi="宋体" w:cs="宋体"/>
          <w:kern w:val="0"/>
          <w:szCs w:val="32"/>
        </w:rPr>
        <w:t>重点建设高校</w:t>
      </w:r>
      <w:r w:rsidR="0004305E" w:rsidRPr="008032E6">
        <w:rPr>
          <w:rFonts w:ascii="仿宋_GB2312" w:hAnsi="宋体" w:cs="宋体" w:hint="eastAsia"/>
          <w:kern w:val="0"/>
          <w:szCs w:val="32"/>
        </w:rPr>
        <w:t>。</w:t>
      </w:r>
      <w:r w:rsidRPr="008032E6">
        <w:rPr>
          <w:rFonts w:ascii="仿宋_GB2312" w:hAnsi="宋体" w:cs="宋体"/>
          <w:kern w:val="0"/>
          <w:szCs w:val="32"/>
        </w:rPr>
        <w:t>2017年入选</w:t>
      </w:r>
      <w:r w:rsidR="00AA7663">
        <w:rPr>
          <w:rFonts w:ascii="仿宋_GB2312" w:hAnsi="宋体" w:cs="宋体" w:hint="eastAsia"/>
          <w:kern w:val="0"/>
          <w:szCs w:val="32"/>
        </w:rPr>
        <w:t>国家</w:t>
      </w:r>
      <w:r w:rsidR="007862C8" w:rsidRPr="008032E6">
        <w:rPr>
          <w:rFonts w:ascii="仿宋_GB2312" w:hAnsi="宋体" w:cs="宋体" w:hint="eastAsia"/>
          <w:kern w:val="0"/>
          <w:szCs w:val="32"/>
        </w:rPr>
        <w:t>“</w:t>
      </w:r>
      <w:r w:rsidRPr="008032E6">
        <w:rPr>
          <w:rFonts w:ascii="仿宋_GB2312" w:hAnsi="宋体" w:cs="宋体" w:hint="eastAsia"/>
          <w:kern w:val="0"/>
          <w:szCs w:val="32"/>
        </w:rPr>
        <w:t>世界一流大学建设高校</w:t>
      </w:r>
      <w:r w:rsidR="007862C8" w:rsidRPr="008032E6">
        <w:rPr>
          <w:rFonts w:ascii="仿宋_GB2312" w:hAnsi="宋体" w:cs="宋体" w:hint="eastAsia"/>
          <w:kern w:val="0"/>
          <w:szCs w:val="32"/>
        </w:rPr>
        <w:t>”</w:t>
      </w:r>
      <w:r w:rsidRPr="008032E6">
        <w:rPr>
          <w:rFonts w:ascii="仿宋_GB2312" w:hAnsi="宋体" w:cs="宋体" w:hint="eastAsia"/>
          <w:kern w:val="0"/>
          <w:szCs w:val="32"/>
        </w:rPr>
        <w:t>，学校发展进入新的历史阶段，朝着中国特色世界一流大学办学目标不懈奋进。</w:t>
      </w:r>
    </w:p>
    <w:p w14:paraId="61331C7D" w14:textId="77777777" w:rsidR="00B55838" w:rsidRPr="008032E6" w:rsidRDefault="00B55838" w:rsidP="00CC181A">
      <w:pPr>
        <w:widowControl/>
        <w:spacing w:line="600" w:lineRule="exact"/>
        <w:ind w:firstLineChars="200" w:firstLine="632"/>
        <w:jc w:val="center"/>
        <w:rPr>
          <w:rFonts w:ascii="黑体" w:eastAsia="黑体" w:hAnsi="黑体" w:cs="宋体"/>
          <w:kern w:val="0"/>
          <w:szCs w:val="32"/>
        </w:rPr>
      </w:pPr>
    </w:p>
    <w:p w14:paraId="00D8C766" w14:textId="7704E888" w:rsidR="00B55838" w:rsidRPr="008032E6" w:rsidRDefault="00B55838" w:rsidP="000B6BF7">
      <w:pPr>
        <w:widowControl/>
        <w:spacing w:line="600" w:lineRule="exact"/>
        <w:jc w:val="center"/>
        <w:rPr>
          <w:rFonts w:ascii="黑体" w:eastAsia="黑体" w:hAnsi="黑体" w:cs="宋体"/>
          <w:kern w:val="0"/>
          <w:szCs w:val="32"/>
        </w:rPr>
      </w:pPr>
      <w:r w:rsidRPr="008032E6">
        <w:rPr>
          <w:rFonts w:ascii="黑体" w:eastAsia="黑体" w:hAnsi="黑体" w:cs="宋体" w:hint="eastAsia"/>
          <w:kern w:val="0"/>
          <w:szCs w:val="32"/>
        </w:rPr>
        <w:t>第一章</w:t>
      </w:r>
      <w:r w:rsidR="00A071D4">
        <w:rPr>
          <w:rFonts w:ascii="黑体" w:eastAsia="黑体" w:hAnsi="黑体" w:cs="宋体" w:hint="eastAsia"/>
          <w:kern w:val="0"/>
          <w:szCs w:val="32"/>
        </w:rPr>
        <w:t xml:space="preserve"> </w:t>
      </w:r>
      <w:r w:rsidRPr="0078477C">
        <w:rPr>
          <w:rFonts w:ascii="黑体" w:eastAsia="黑体" w:hAnsi="黑体" w:cs="宋体" w:hint="eastAsia"/>
          <w:kern w:val="0"/>
          <w:szCs w:val="32"/>
        </w:rPr>
        <w:t>总则</w:t>
      </w:r>
    </w:p>
    <w:p w14:paraId="17663B52" w14:textId="27BCB94D" w:rsidR="00B55838" w:rsidRPr="008032E6" w:rsidRDefault="00B55838" w:rsidP="009200F6">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第一条</w:t>
      </w:r>
      <w:r w:rsidRPr="008032E6">
        <w:rPr>
          <w:rFonts w:ascii="仿宋_GB2312" w:hAnsi="宋体" w:cs="宋体"/>
          <w:kern w:val="0"/>
          <w:szCs w:val="32"/>
        </w:rPr>
        <w:t xml:space="preserve"> </w:t>
      </w:r>
      <w:r w:rsidRPr="008032E6">
        <w:rPr>
          <w:rFonts w:ascii="仿宋_GB2312" w:hAnsi="宋体" w:cs="宋体" w:hint="eastAsia"/>
          <w:kern w:val="0"/>
          <w:szCs w:val="32"/>
        </w:rPr>
        <w:t>为促进依法治校，建立完善</w:t>
      </w:r>
      <w:r w:rsidR="001B05B1" w:rsidRPr="008032E6">
        <w:rPr>
          <w:rFonts w:ascii="仿宋_GB2312" w:hAnsi="宋体" w:cs="宋体" w:hint="eastAsia"/>
          <w:kern w:val="0"/>
          <w:szCs w:val="32"/>
        </w:rPr>
        <w:t>中国特色</w:t>
      </w:r>
      <w:r w:rsidRPr="008032E6">
        <w:rPr>
          <w:rFonts w:ascii="仿宋_GB2312" w:hAnsi="宋体" w:cs="宋体" w:hint="eastAsia"/>
          <w:kern w:val="0"/>
          <w:szCs w:val="32"/>
        </w:rPr>
        <w:t>现代大学制度，维护学校的正常运行和可持续发展，</w:t>
      </w:r>
      <w:r w:rsidR="00783437" w:rsidRPr="008032E6">
        <w:rPr>
          <w:rFonts w:ascii="仿宋_GB2312" w:hAnsi="宋体" w:cs="宋体" w:hint="eastAsia"/>
          <w:kern w:val="0"/>
          <w:szCs w:val="32"/>
        </w:rPr>
        <w:t>推进学校治理体系和治理能力现代化，</w:t>
      </w:r>
      <w:r w:rsidRPr="008032E6">
        <w:rPr>
          <w:rFonts w:ascii="仿宋_GB2312" w:hAnsi="宋体" w:cs="宋体" w:hint="eastAsia"/>
          <w:kern w:val="0"/>
          <w:szCs w:val="32"/>
        </w:rPr>
        <w:t>依据《中华人民共和国教育法》《中华人民共和国高</w:t>
      </w:r>
      <w:r w:rsidRPr="008032E6">
        <w:rPr>
          <w:rFonts w:ascii="仿宋_GB2312" w:hAnsi="宋体" w:cs="宋体" w:hint="eastAsia"/>
          <w:kern w:val="0"/>
          <w:szCs w:val="32"/>
        </w:rPr>
        <w:lastRenderedPageBreak/>
        <w:t>等教育法》</w:t>
      </w:r>
      <w:r w:rsidR="00081CC9" w:rsidRPr="008032E6">
        <w:rPr>
          <w:rFonts w:ascii="仿宋_GB2312" w:hAnsi="宋体" w:cs="宋体" w:hint="eastAsia"/>
          <w:kern w:val="0"/>
          <w:szCs w:val="32"/>
        </w:rPr>
        <w:t>《中国共产党普通高等学校基层组织工作条例》</w:t>
      </w:r>
      <w:r w:rsidRPr="008032E6">
        <w:rPr>
          <w:rFonts w:ascii="仿宋_GB2312" w:hAnsi="宋体" w:cs="宋体" w:hint="eastAsia"/>
          <w:kern w:val="0"/>
          <w:szCs w:val="32"/>
        </w:rPr>
        <w:t>《高等学校章程制定暂行办法》以及相关法律法规，结合学校实际，制定本章程。</w:t>
      </w:r>
    </w:p>
    <w:p w14:paraId="47FE7329" w14:textId="77777777" w:rsidR="00B55838" w:rsidRPr="008032E6" w:rsidRDefault="00B55838" w:rsidP="009200F6">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第二条</w:t>
      </w:r>
      <w:r w:rsidRPr="008032E6">
        <w:rPr>
          <w:rFonts w:ascii="仿宋_GB2312" w:hAnsi="宋体" w:cs="宋体"/>
          <w:kern w:val="0"/>
          <w:szCs w:val="32"/>
        </w:rPr>
        <w:t xml:space="preserve"> </w:t>
      </w:r>
      <w:r w:rsidRPr="008032E6">
        <w:rPr>
          <w:rFonts w:ascii="仿宋_GB2312" w:hAnsi="宋体" w:cs="宋体" w:hint="eastAsia"/>
          <w:kern w:val="0"/>
          <w:szCs w:val="32"/>
        </w:rPr>
        <w:t>学校中文登记名称为重庆大学，简称重大；英文译名为</w:t>
      </w:r>
      <w:r w:rsidRPr="008032E6">
        <w:rPr>
          <w:rFonts w:ascii="仿宋_GB2312" w:hAnsi="宋体" w:cs="宋体"/>
          <w:kern w:val="0"/>
          <w:szCs w:val="32"/>
        </w:rPr>
        <w:t>Chongqing University，英文缩写CQU。</w:t>
      </w:r>
    </w:p>
    <w:p w14:paraId="0794BDFB" w14:textId="77777777" w:rsidR="00B55838" w:rsidRPr="008032E6" w:rsidRDefault="00B55838" w:rsidP="009200F6">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第三条</w:t>
      </w:r>
      <w:r w:rsidRPr="008032E6">
        <w:rPr>
          <w:rFonts w:ascii="仿宋_GB2312" w:hAnsi="宋体" w:cs="宋体"/>
          <w:kern w:val="0"/>
          <w:szCs w:val="32"/>
        </w:rPr>
        <w:t xml:space="preserve"> </w:t>
      </w:r>
      <w:r w:rsidRPr="008032E6">
        <w:rPr>
          <w:rFonts w:ascii="仿宋_GB2312" w:hAnsi="宋体" w:cs="宋体" w:hint="eastAsia"/>
          <w:kern w:val="0"/>
          <w:szCs w:val="32"/>
        </w:rPr>
        <w:t>学校法定注册地址为：重庆市沙坪坝</w:t>
      </w:r>
      <w:proofErr w:type="gramStart"/>
      <w:r w:rsidRPr="008032E6">
        <w:rPr>
          <w:rFonts w:ascii="仿宋_GB2312" w:hAnsi="宋体" w:cs="宋体" w:hint="eastAsia"/>
          <w:kern w:val="0"/>
          <w:szCs w:val="32"/>
        </w:rPr>
        <w:t>区沙正街</w:t>
      </w:r>
      <w:proofErr w:type="gramEnd"/>
      <w:r w:rsidRPr="008032E6">
        <w:rPr>
          <w:rFonts w:ascii="仿宋_GB2312" w:hAnsi="宋体" w:cs="宋体"/>
          <w:kern w:val="0"/>
          <w:szCs w:val="32"/>
        </w:rPr>
        <w:t>174号。学校有A校区、B校区、C校区和虎溪校区。学校互联网主页为http://www.cqu.edu.cn。</w:t>
      </w:r>
    </w:p>
    <w:p w14:paraId="70490C50" w14:textId="77777777" w:rsidR="00B55838" w:rsidRPr="008032E6" w:rsidRDefault="00B55838" w:rsidP="009200F6">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第四条</w:t>
      </w:r>
      <w:r w:rsidRPr="008032E6">
        <w:rPr>
          <w:rFonts w:ascii="仿宋_GB2312" w:hAnsi="宋体" w:cs="宋体"/>
          <w:kern w:val="0"/>
          <w:szCs w:val="32"/>
        </w:rPr>
        <w:t xml:space="preserve"> </w:t>
      </w:r>
      <w:r w:rsidRPr="008032E6">
        <w:rPr>
          <w:rFonts w:ascii="仿宋_GB2312" w:hAnsi="宋体" w:cs="宋体" w:hint="eastAsia"/>
          <w:kern w:val="0"/>
          <w:szCs w:val="32"/>
        </w:rPr>
        <w:t>学校是由国家举办、国务院教育行政部门主管的全日制普通高等学校。</w:t>
      </w:r>
    </w:p>
    <w:p w14:paraId="3D6A59DD" w14:textId="77777777" w:rsidR="00B55838" w:rsidRPr="008032E6" w:rsidRDefault="00B55838" w:rsidP="009200F6">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学校的举办者、管理者依据政校分开、管办分离的原则对学校实施宏观管理和监督，为学校提供办学经费和基本保障条件，保护学校的合法权益。学校接受举办者的领导和主管部门的指导与监督；依照法律、法规、规章和本章程自主办学，维护学校的办学自主权及其它合法权益。</w:t>
      </w:r>
    </w:p>
    <w:p w14:paraId="3406566B" w14:textId="77777777" w:rsidR="00D32693" w:rsidRPr="008032E6" w:rsidRDefault="00B55838" w:rsidP="009200F6">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第五条</w:t>
      </w:r>
      <w:r w:rsidRPr="008032E6">
        <w:rPr>
          <w:rFonts w:ascii="仿宋_GB2312" w:hAnsi="宋体" w:cs="宋体"/>
          <w:kern w:val="0"/>
          <w:szCs w:val="32"/>
        </w:rPr>
        <w:t xml:space="preserve"> </w:t>
      </w:r>
      <w:r w:rsidRPr="008032E6">
        <w:rPr>
          <w:rFonts w:ascii="仿宋_GB2312" w:hAnsi="宋体" w:cs="宋体" w:hint="eastAsia"/>
          <w:kern w:val="0"/>
          <w:szCs w:val="32"/>
        </w:rPr>
        <w:t>学校为非营利性事业单位，具有独立法人资格，依法享有办学自主权。</w:t>
      </w:r>
    </w:p>
    <w:p w14:paraId="709E1862" w14:textId="63DB918C" w:rsidR="0036142C" w:rsidRPr="008032E6" w:rsidRDefault="0036142C" w:rsidP="009200F6">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第六条</w:t>
      </w:r>
      <w:r w:rsidRPr="008032E6">
        <w:rPr>
          <w:rFonts w:ascii="仿宋_GB2312" w:hAnsi="宋体" w:cs="宋体"/>
          <w:kern w:val="0"/>
          <w:szCs w:val="32"/>
        </w:rPr>
        <w:t xml:space="preserve"> </w:t>
      </w:r>
      <w:r w:rsidRPr="008032E6">
        <w:rPr>
          <w:rFonts w:ascii="仿宋_GB2312" w:hAnsi="宋体" w:cs="宋体" w:hint="eastAsia"/>
          <w:kern w:val="0"/>
          <w:szCs w:val="32"/>
        </w:rPr>
        <w:t>学校坚持和加强党的全面领导，高举中国特色社会主义伟大旗帜，以马克思列宁主义、毛泽东思想、邓小平理论、“三个代表”重要思想、科学发展观、习近平新时代中国特色社会主义思想为指导，增强“四个意识”、坚定“四个自信”、做</w:t>
      </w:r>
      <w:r w:rsidRPr="008032E6">
        <w:rPr>
          <w:rFonts w:ascii="仿宋_GB2312" w:hAnsi="宋体" w:cs="宋体" w:hint="eastAsia"/>
          <w:kern w:val="0"/>
          <w:szCs w:val="32"/>
        </w:rPr>
        <w:lastRenderedPageBreak/>
        <w:t>到“两个维护”，全面贯彻党的基本理论、基本路线、基本方略，全面贯彻党的教育方针，坚持教育为人民服务、为中国共产党治国理政服务、为巩固和发展中国特色社会主义制度服务、为改革开放和社会主义现代化建设服务，坚守为党育人、为国育才，培养德智体美劳全面发展的社会主义建设者和接班人。</w:t>
      </w:r>
    </w:p>
    <w:p w14:paraId="796BA267" w14:textId="636A58E8" w:rsidR="00D63CCE" w:rsidRPr="008032E6" w:rsidRDefault="00D63CCE" w:rsidP="009200F6">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遵循高等教育发展规律，</w:t>
      </w:r>
      <w:proofErr w:type="gramStart"/>
      <w:r w:rsidRPr="008032E6">
        <w:rPr>
          <w:rFonts w:ascii="仿宋_GB2312" w:hAnsi="宋体" w:cs="宋体" w:hint="eastAsia"/>
          <w:kern w:val="0"/>
          <w:szCs w:val="32"/>
        </w:rPr>
        <w:t>践行</w:t>
      </w:r>
      <w:proofErr w:type="gramEnd"/>
      <w:r w:rsidRPr="008032E6">
        <w:rPr>
          <w:rFonts w:ascii="仿宋_GB2312" w:hAnsi="宋体" w:cs="宋体" w:hint="eastAsia"/>
          <w:kern w:val="0"/>
          <w:szCs w:val="32"/>
        </w:rPr>
        <w:t>“树西南风声，创世界一流”的办学理念，坚持“对标一流、追求卓越，服务发展、引领未来”的发展思路，深化综合改革，实现内涵式发展，培养能够适应和引领未来的高素质创新型人才，造就“行业精英、国家栋梁”。</w:t>
      </w:r>
    </w:p>
    <w:p w14:paraId="722E0642" w14:textId="0E1D95AB" w:rsidR="00B55838" w:rsidRPr="008032E6" w:rsidRDefault="00B55838" w:rsidP="009200F6">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0036142C" w:rsidRPr="008032E6">
        <w:rPr>
          <w:rFonts w:ascii="仿宋_GB2312" w:hAnsi="宋体" w:cs="宋体" w:hint="eastAsia"/>
          <w:kern w:val="0"/>
          <w:szCs w:val="32"/>
        </w:rPr>
        <w:t>七</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学校的办学宗旨是“研究学术，造就人才，佑启乡</w:t>
      </w:r>
      <w:proofErr w:type="gramStart"/>
      <w:r w:rsidRPr="008032E6">
        <w:rPr>
          <w:rFonts w:ascii="仿宋_GB2312" w:hAnsi="宋体" w:cs="宋体" w:hint="eastAsia"/>
          <w:kern w:val="0"/>
          <w:szCs w:val="32"/>
        </w:rPr>
        <w:t>邦</w:t>
      </w:r>
      <w:proofErr w:type="gramEnd"/>
      <w:r w:rsidRPr="008032E6">
        <w:rPr>
          <w:rFonts w:ascii="仿宋_GB2312" w:hAnsi="宋体" w:cs="宋体" w:hint="eastAsia"/>
          <w:kern w:val="0"/>
          <w:szCs w:val="32"/>
        </w:rPr>
        <w:t>，振导社会”，校训是“耐劳苦、尚俭朴、勤学业、爱国家”。</w:t>
      </w:r>
    </w:p>
    <w:p w14:paraId="70E49671" w14:textId="0B886E13" w:rsidR="00B55838" w:rsidRPr="008032E6" w:rsidRDefault="00B55838" w:rsidP="00CC181A">
      <w:pPr>
        <w:widowControl/>
        <w:spacing w:line="600" w:lineRule="exact"/>
        <w:ind w:firstLineChars="200" w:firstLine="632"/>
        <w:jc w:val="left"/>
        <w:rPr>
          <w:rFonts w:ascii="仿宋_GB2312" w:hAnsi="宋体" w:cs="宋体"/>
          <w:kern w:val="0"/>
          <w:szCs w:val="32"/>
        </w:rPr>
      </w:pPr>
    </w:p>
    <w:p w14:paraId="0C6C5774" w14:textId="77777777" w:rsidR="00B55838" w:rsidRPr="008032E6" w:rsidRDefault="00B55838" w:rsidP="000B6BF7">
      <w:pPr>
        <w:widowControl/>
        <w:spacing w:line="600" w:lineRule="exact"/>
        <w:jc w:val="center"/>
        <w:rPr>
          <w:rFonts w:ascii="黑体" w:eastAsia="黑体" w:hAnsi="黑体" w:cs="宋体"/>
          <w:kern w:val="0"/>
          <w:szCs w:val="32"/>
        </w:rPr>
      </w:pPr>
      <w:r w:rsidRPr="008032E6">
        <w:rPr>
          <w:rFonts w:ascii="黑体" w:eastAsia="黑体" w:hAnsi="黑体" w:cs="宋体" w:hint="eastAsia"/>
          <w:kern w:val="0"/>
          <w:szCs w:val="32"/>
        </w:rPr>
        <w:t>第二章</w:t>
      </w:r>
      <w:r w:rsidRPr="008032E6">
        <w:rPr>
          <w:rFonts w:ascii="黑体" w:eastAsia="黑体" w:hAnsi="黑体" w:cs="宋体"/>
          <w:kern w:val="0"/>
          <w:szCs w:val="32"/>
        </w:rPr>
        <w:t xml:space="preserve"> </w:t>
      </w:r>
      <w:r w:rsidRPr="008032E6">
        <w:rPr>
          <w:rFonts w:ascii="黑体" w:eastAsia="黑体" w:hAnsi="黑体" w:cs="宋体" w:hint="eastAsia"/>
          <w:kern w:val="0"/>
          <w:szCs w:val="32"/>
        </w:rPr>
        <w:t>基本功能及权利</w:t>
      </w:r>
    </w:p>
    <w:p w14:paraId="3363ADEC" w14:textId="77777777" w:rsidR="00B55838" w:rsidRPr="008032E6" w:rsidRDefault="00B55838" w:rsidP="000B6BF7">
      <w:pPr>
        <w:widowControl/>
        <w:spacing w:line="600" w:lineRule="exact"/>
        <w:jc w:val="center"/>
        <w:rPr>
          <w:rFonts w:ascii="楷体_GB2312" w:eastAsia="楷体_GB2312" w:hAnsi="宋体" w:cs="宋体"/>
          <w:kern w:val="0"/>
          <w:szCs w:val="32"/>
        </w:rPr>
      </w:pPr>
      <w:r w:rsidRPr="008032E6">
        <w:rPr>
          <w:rFonts w:ascii="楷体_GB2312" w:eastAsia="楷体_GB2312" w:hAnsi="宋体" w:cs="宋体" w:hint="eastAsia"/>
          <w:bCs/>
          <w:kern w:val="0"/>
          <w:szCs w:val="32"/>
        </w:rPr>
        <w:t>第一节</w:t>
      </w:r>
      <w:r w:rsidRPr="008032E6">
        <w:rPr>
          <w:rFonts w:ascii="楷体_GB2312" w:eastAsia="楷体_GB2312" w:hAnsi="宋体" w:cs="宋体"/>
          <w:bCs/>
          <w:kern w:val="0"/>
          <w:szCs w:val="32"/>
        </w:rPr>
        <w:t xml:space="preserve"> </w:t>
      </w:r>
      <w:r w:rsidRPr="008032E6">
        <w:rPr>
          <w:rFonts w:ascii="楷体_GB2312" w:eastAsia="楷体_GB2312" w:hAnsi="宋体" w:cs="宋体" w:hint="eastAsia"/>
          <w:bCs/>
          <w:kern w:val="0"/>
          <w:szCs w:val="32"/>
        </w:rPr>
        <w:t>人才培养</w:t>
      </w:r>
    </w:p>
    <w:p w14:paraId="1213F3BB" w14:textId="18AC8B9A" w:rsidR="00B55838" w:rsidRPr="008032E6" w:rsidRDefault="00B55838" w:rsidP="009200F6">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第八条</w:t>
      </w:r>
      <w:r w:rsidRPr="008032E6">
        <w:rPr>
          <w:rFonts w:ascii="仿宋_GB2312" w:hAnsi="宋体" w:cs="宋体"/>
          <w:kern w:val="0"/>
          <w:szCs w:val="32"/>
        </w:rPr>
        <w:t xml:space="preserve"> </w:t>
      </w:r>
      <w:r w:rsidRPr="008032E6">
        <w:rPr>
          <w:rFonts w:ascii="仿宋_GB2312" w:hAnsi="宋体" w:cs="宋体" w:hint="eastAsia"/>
          <w:kern w:val="0"/>
          <w:szCs w:val="32"/>
        </w:rPr>
        <w:t>学校</w:t>
      </w:r>
      <w:r w:rsidR="00EA694A" w:rsidRPr="008032E6">
        <w:rPr>
          <w:rFonts w:ascii="仿宋_GB2312" w:hAnsi="宋体" w:cs="宋体" w:hint="eastAsia"/>
          <w:kern w:val="0"/>
          <w:szCs w:val="32"/>
        </w:rPr>
        <w:t>以培养人才为中心，</w:t>
      </w:r>
      <w:r w:rsidRPr="008032E6">
        <w:rPr>
          <w:rFonts w:ascii="仿宋_GB2312" w:hAnsi="宋体" w:cs="宋体" w:hint="eastAsia"/>
          <w:kern w:val="0"/>
          <w:szCs w:val="32"/>
        </w:rPr>
        <w:t>以立德树人为根本任务，</w:t>
      </w:r>
      <w:r w:rsidR="00537FAA" w:rsidRPr="008032E6">
        <w:rPr>
          <w:rFonts w:ascii="仿宋_GB2312" w:hAnsi="宋体" w:cs="宋体" w:hint="eastAsia"/>
          <w:kern w:val="0"/>
          <w:szCs w:val="32"/>
        </w:rPr>
        <w:t>围绕学生、关注学生、教育学生、成就学生，</w:t>
      </w:r>
      <w:r w:rsidRPr="008032E6">
        <w:rPr>
          <w:rFonts w:ascii="仿宋_GB2312" w:hAnsi="宋体" w:cs="宋体" w:hint="eastAsia"/>
          <w:kern w:val="0"/>
          <w:szCs w:val="32"/>
        </w:rPr>
        <w:t>以培养高素质创新型人才为首要目标，以增强学生的</w:t>
      </w:r>
      <w:r w:rsidR="00537FAA" w:rsidRPr="008032E6">
        <w:rPr>
          <w:rFonts w:ascii="仿宋_GB2312" w:hAnsi="宋体" w:cs="宋体" w:hint="eastAsia"/>
          <w:kern w:val="0"/>
          <w:szCs w:val="32"/>
        </w:rPr>
        <w:t>理想信念、专业素养、</w:t>
      </w:r>
      <w:r w:rsidRPr="008032E6">
        <w:rPr>
          <w:rFonts w:ascii="仿宋_GB2312" w:hAnsi="宋体" w:cs="宋体" w:hint="eastAsia"/>
          <w:kern w:val="0"/>
          <w:szCs w:val="32"/>
        </w:rPr>
        <w:t>社会责任感、</w:t>
      </w:r>
      <w:r w:rsidR="00537FAA" w:rsidRPr="008032E6">
        <w:rPr>
          <w:rFonts w:ascii="仿宋_GB2312" w:hAnsi="宋体" w:cs="宋体" w:hint="eastAsia"/>
          <w:kern w:val="0"/>
          <w:szCs w:val="32"/>
        </w:rPr>
        <w:t>健全人格、</w:t>
      </w:r>
      <w:r w:rsidRPr="008032E6">
        <w:rPr>
          <w:rFonts w:ascii="仿宋_GB2312" w:hAnsi="宋体" w:cs="宋体" w:hint="eastAsia"/>
          <w:kern w:val="0"/>
          <w:szCs w:val="32"/>
        </w:rPr>
        <w:t>创新精神、实践能力为基本要求，提高人才培养质量。</w:t>
      </w:r>
      <w:r w:rsidR="00A07EB9" w:rsidRPr="008032E6">
        <w:rPr>
          <w:rFonts w:ascii="仿宋_GB2312" w:hAnsi="宋体" w:cs="宋体" w:hint="eastAsia"/>
          <w:kern w:val="0"/>
          <w:szCs w:val="32"/>
        </w:rPr>
        <w:t>将</w:t>
      </w:r>
      <w:r w:rsidRPr="008032E6">
        <w:rPr>
          <w:rFonts w:ascii="仿宋_GB2312" w:hAnsi="宋体" w:cs="宋体" w:hint="eastAsia"/>
          <w:kern w:val="0"/>
          <w:szCs w:val="32"/>
        </w:rPr>
        <w:t>促进学生</w:t>
      </w:r>
      <w:r w:rsidR="00326F92" w:rsidRPr="008032E6">
        <w:rPr>
          <w:rFonts w:ascii="仿宋_GB2312" w:hAnsi="宋体" w:cs="宋体" w:hint="eastAsia"/>
          <w:kern w:val="0"/>
          <w:szCs w:val="32"/>
        </w:rPr>
        <w:t>德智体美劳</w:t>
      </w:r>
      <w:r w:rsidRPr="008032E6">
        <w:rPr>
          <w:rFonts w:ascii="仿宋_GB2312" w:hAnsi="宋体" w:cs="宋体" w:hint="eastAsia"/>
          <w:kern w:val="0"/>
          <w:szCs w:val="32"/>
        </w:rPr>
        <w:t>全面发展</w:t>
      </w:r>
      <w:r w:rsidR="00A07EB9" w:rsidRPr="008032E6">
        <w:rPr>
          <w:rFonts w:ascii="仿宋_GB2312" w:hAnsi="宋体" w:cs="宋体" w:hint="eastAsia"/>
          <w:kern w:val="0"/>
          <w:szCs w:val="32"/>
        </w:rPr>
        <w:t>作为</w:t>
      </w:r>
      <w:r w:rsidRPr="008032E6">
        <w:rPr>
          <w:rFonts w:ascii="仿宋_GB2312" w:hAnsi="宋体" w:cs="宋体" w:hint="eastAsia"/>
          <w:kern w:val="0"/>
          <w:szCs w:val="32"/>
        </w:rPr>
        <w:t>一切工作的出发点和落脚点。</w:t>
      </w:r>
    </w:p>
    <w:p w14:paraId="2279FADE" w14:textId="77777777" w:rsidR="00B55838" w:rsidRPr="008032E6" w:rsidRDefault="00B55838" w:rsidP="009200F6">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第九条</w:t>
      </w:r>
      <w:r w:rsidRPr="008032E6">
        <w:rPr>
          <w:rFonts w:ascii="仿宋_GB2312" w:hAnsi="宋体" w:cs="宋体"/>
          <w:kern w:val="0"/>
          <w:szCs w:val="32"/>
        </w:rPr>
        <w:t xml:space="preserve"> </w:t>
      </w:r>
      <w:r w:rsidRPr="008032E6">
        <w:rPr>
          <w:rFonts w:ascii="仿宋_GB2312" w:hAnsi="宋体" w:cs="宋体" w:hint="eastAsia"/>
          <w:kern w:val="0"/>
          <w:szCs w:val="32"/>
        </w:rPr>
        <w:t>学校依法开展下列教育教学工作：</w:t>
      </w:r>
    </w:p>
    <w:p w14:paraId="3C99D763" w14:textId="3F341E18" w:rsidR="00B55838" w:rsidRPr="008032E6" w:rsidRDefault="00B55838" w:rsidP="009200F6">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lastRenderedPageBreak/>
        <w:t>（一）开展全日制本科生和研究生教育，并根据</w:t>
      </w:r>
      <w:r w:rsidR="00B10F53" w:rsidRPr="008032E6">
        <w:rPr>
          <w:rFonts w:ascii="仿宋_GB2312" w:hAnsi="宋体" w:cs="宋体" w:hint="eastAsia"/>
          <w:kern w:val="0"/>
          <w:szCs w:val="32"/>
        </w:rPr>
        <w:t>党的</w:t>
      </w:r>
      <w:r w:rsidRPr="008032E6">
        <w:rPr>
          <w:rFonts w:ascii="仿宋_GB2312" w:hAnsi="宋体" w:cs="宋体" w:hint="eastAsia"/>
          <w:kern w:val="0"/>
          <w:szCs w:val="32"/>
        </w:rPr>
        <w:t>教育方针、政策和社会需求，自主制定本科生教育、研究生教育发展规划，适时调整办学层次与类型结构。</w:t>
      </w:r>
    </w:p>
    <w:p w14:paraId="74E8C867" w14:textId="5D3BB611" w:rsidR="00B55838" w:rsidRPr="008032E6" w:rsidRDefault="00B55838" w:rsidP="009200F6">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（二）开展多种形式的</w:t>
      </w:r>
      <w:r w:rsidR="00A07EB9" w:rsidRPr="008032E6">
        <w:rPr>
          <w:rFonts w:ascii="仿宋_GB2312" w:hAnsi="宋体" w:cs="宋体" w:hint="eastAsia"/>
          <w:kern w:val="0"/>
          <w:szCs w:val="32"/>
        </w:rPr>
        <w:t>来华</w:t>
      </w:r>
      <w:r w:rsidRPr="008032E6">
        <w:rPr>
          <w:rFonts w:ascii="仿宋_GB2312" w:hAnsi="宋体" w:cs="宋体" w:hint="eastAsia"/>
          <w:kern w:val="0"/>
          <w:szCs w:val="32"/>
        </w:rPr>
        <w:t>留学教育，提高学校的国际化</w:t>
      </w:r>
      <w:r w:rsidR="00A07EB9" w:rsidRPr="008032E6">
        <w:rPr>
          <w:rFonts w:ascii="仿宋_GB2312" w:hAnsi="宋体" w:cs="宋体" w:hint="eastAsia"/>
          <w:kern w:val="0"/>
          <w:szCs w:val="32"/>
        </w:rPr>
        <w:t>水平</w:t>
      </w:r>
      <w:r w:rsidRPr="008032E6">
        <w:rPr>
          <w:rFonts w:ascii="仿宋_GB2312" w:hAnsi="宋体" w:cs="宋体" w:hint="eastAsia"/>
          <w:kern w:val="0"/>
          <w:szCs w:val="32"/>
        </w:rPr>
        <w:t>，传播中国文化。</w:t>
      </w:r>
    </w:p>
    <w:p w14:paraId="215D16A6" w14:textId="550B3CDF" w:rsidR="00B55838" w:rsidRPr="008032E6" w:rsidRDefault="00B55838" w:rsidP="009200F6">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（三）适度开展非全日制研究生教育及</w:t>
      </w:r>
      <w:r w:rsidR="001D58D4" w:rsidRPr="008032E6">
        <w:rPr>
          <w:rFonts w:ascii="仿宋_GB2312" w:hAnsi="宋体" w:cs="宋体" w:hint="eastAsia"/>
          <w:kern w:val="0"/>
          <w:szCs w:val="32"/>
        </w:rPr>
        <w:t>非学历教育</w:t>
      </w:r>
      <w:r w:rsidRPr="008032E6">
        <w:rPr>
          <w:rFonts w:ascii="仿宋_GB2312" w:hAnsi="宋体" w:cs="宋体" w:hint="eastAsia"/>
          <w:kern w:val="0"/>
          <w:szCs w:val="32"/>
        </w:rPr>
        <w:t>，为建设学习型社会、构建体系完备的终身教育提供支撑和服务。</w:t>
      </w:r>
    </w:p>
    <w:p w14:paraId="0B3AA245" w14:textId="2B2B1845" w:rsidR="00B55838" w:rsidRPr="008032E6" w:rsidRDefault="00B55838" w:rsidP="009200F6">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第十条</w:t>
      </w:r>
      <w:r w:rsidRPr="008032E6">
        <w:rPr>
          <w:rFonts w:ascii="仿宋_GB2312" w:hAnsi="宋体" w:cs="宋体"/>
          <w:kern w:val="0"/>
          <w:szCs w:val="32"/>
        </w:rPr>
        <w:t xml:space="preserve"> </w:t>
      </w:r>
      <w:r w:rsidRPr="008032E6">
        <w:rPr>
          <w:rFonts w:ascii="仿宋_GB2312" w:hAnsi="宋体" w:cs="宋体" w:hint="eastAsia"/>
          <w:kern w:val="0"/>
          <w:szCs w:val="32"/>
        </w:rPr>
        <w:t>学校学科以工科为优势，理工结合、文理渗透，多学科协调发展，涵盖主要学科门类。学校根据国家、社会和学科发展需求，统筹制定学科专业发展规划，并</w:t>
      </w:r>
      <w:r w:rsidR="00FD7B26" w:rsidRPr="008032E6">
        <w:rPr>
          <w:rFonts w:ascii="仿宋_GB2312" w:hAnsi="宋体" w:cs="宋体" w:hint="eastAsia"/>
          <w:kern w:val="0"/>
          <w:szCs w:val="32"/>
        </w:rPr>
        <w:t>依法自主设置和调整学科、专业</w:t>
      </w:r>
      <w:r w:rsidRPr="008032E6">
        <w:rPr>
          <w:rFonts w:ascii="仿宋_GB2312" w:hAnsi="宋体" w:cs="宋体" w:hint="eastAsia"/>
          <w:kern w:val="0"/>
          <w:szCs w:val="32"/>
        </w:rPr>
        <w:t>。</w:t>
      </w:r>
    </w:p>
    <w:p w14:paraId="636FDAE0" w14:textId="2F4EE011" w:rsidR="00B55838" w:rsidRPr="008032E6" w:rsidRDefault="00B55838" w:rsidP="009200F6">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第十一条</w:t>
      </w:r>
      <w:r w:rsidRPr="008032E6">
        <w:rPr>
          <w:rFonts w:ascii="仿宋_GB2312" w:hAnsi="宋体" w:cs="宋体"/>
          <w:kern w:val="0"/>
          <w:szCs w:val="32"/>
        </w:rPr>
        <w:t xml:space="preserve"> </w:t>
      </w:r>
      <w:r w:rsidRPr="008032E6">
        <w:rPr>
          <w:rFonts w:ascii="仿宋_GB2312" w:hAnsi="宋体" w:cs="宋体" w:hint="eastAsia"/>
          <w:kern w:val="0"/>
          <w:szCs w:val="32"/>
        </w:rPr>
        <w:t>学校根据国家招生政策，按照社会需求、学校办学条件和国家核定的办学规模</w:t>
      </w:r>
      <w:r w:rsidRPr="008032E6">
        <w:rPr>
          <w:rFonts w:ascii="仿宋_GB2312" w:hAnsi="宋体" w:cs="宋体"/>
          <w:kern w:val="0"/>
          <w:szCs w:val="32"/>
        </w:rPr>
        <w:t>,</w:t>
      </w:r>
      <w:r w:rsidR="00271109" w:rsidRPr="008032E6">
        <w:rPr>
          <w:rFonts w:ascii="仿宋_GB2312" w:hAnsi="宋体" w:cs="宋体" w:hint="eastAsia"/>
          <w:kern w:val="0"/>
          <w:szCs w:val="32"/>
        </w:rPr>
        <w:t>制定</w:t>
      </w:r>
      <w:r w:rsidRPr="008032E6">
        <w:rPr>
          <w:rFonts w:ascii="仿宋_GB2312" w:hAnsi="宋体" w:cs="宋体" w:hint="eastAsia"/>
          <w:kern w:val="0"/>
          <w:szCs w:val="32"/>
        </w:rPr>
        <w:t>招生方案，确定选拔学生的条件、标准、办法和程序，自主开展招生和录取工作，自主调节学科专业招生比例。</w:t>
      </w:r>
    </w:p>
    <w:p w14:paraId="552CAADA" w14:textId="77777777" w:rsidR="00B55838" w:rsidRPr="008032E6" w:rsidRDefault="00B55838" w:rsidP="009200F6">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学校成立招生委员会，吸纳教师、学生、校友代表及人大代表、政协委员参加。委员会按照其章程监督招生活动，裁断招生纠纷，维护招生公平公正。学校招生工作主动接受教育行政机关和社会的监督。</w:t>
      </w:r>
    </w:p>
    <w:p w14:paraId="2DA3411E" w14:textId="190848FA" w:rsidR="00B55838" w:rsidRPr="008032E6" w:rsidRDefault="00B55838" w:rsidP="009200F6">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第十二条</w:t>
      </w:r>
      <w:r w:rsidRPr="008032E6">
        <w:rPr>
          <w:rFonts w:ascii="仿宋_GB2312" w:hAnsi="宋体" w:cs="宋体"/>
          <w:kern w:val="0"/>
          <w:szCs w:val="32"/>
        </w:rPr>
        <w:t xml:space="preserve"> </w:t>
      </w:r>
      <w:r w:rsidRPr="008032E6">
        <w:rPr>
          <w:rFonts w:ascii="仿宋_GB2312" w:hAnsi="宋体" w:cs="宋体" w:hint="eastAsia"/>
          <w:kern w:val="0"/>
          <w:szCs w:val="32"/>
        </w:rPr>
        <w:t>学校根据人才培养目标和培养标准，自主制订人才培养方案，强化优质教学资源建设，改革教学管理制度，持续</w:t>
      </w:r>
      <w:r w:rsidRPr="008032E6">
        <w:rPr>
          <w:rFonts w:ascii="仿宋_GB2312" w:hAnsi="宋体" w:cs="宋体" w:hint="eastAsia"/>
          <w:kern w:val="0"/>
          <w:szCs w:val="32"/>
        </w:rPr>
        <w:lastRenderedPageBreak/>
        <w:t>推进教学改革，</w:t>
      </w:r>
      <w:r w:rsidR="00C063EF" w:rsidRPr="008032E6">
        <w:rPr>
          <w:rFonts w:ascii="仿宋_GB2312" w:hAnsi="宋体" w:cs="宋体" w:hint="eastAsia"/>
          <w:kern w:val="0"/>
          <w:szCs w:val="32"/>
        </w:rPr>
        <w:t>健全教材管理制度和工作机制，</w:t>
      </w:r>
      <w:r w:rsidRPr="008032E6">
        <w:rPr>
          <w:rFonts w:ascii="仿宋_GB2312" w:hAnsi="宋体" w:cs="宋体" w:hint="eastAsia"/>
          <w:kern w:val="0"/>
          <w:szCs w:val="32"/>
        </w:rPr>
        <w:t>完善质量评价机制，保障教学质量。</w:t>
      </w:r>
    </w:p>
    <w:p w14:paraId="6B05E028" w14:textId="614786B7" w:rsidR="00B55838" w:rsidRPr="008032E6" w:rsidRDefault="00B55838" w:rsidP="009200F6">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第十三条</w:t>
      </w:r>
      <w:r w:rsidRPr="008032E6">
        <w:rPr>
          <w:rFonts w:ascii="仿宋_GB2312" w:hAnsi="宋体" w:cs="宋体"/>
          <w:kern w:val="0"/>
          <w:szCs w:val="32"/>
        </w:rPr>
        <w:t xml:space="preserve"> </w:t>
      </w:r>
      <w:r w:rsidRPr="008032E6">
        <w:rPr>
          <w:rFonts w:ascii="仿宋_GB2312" w:hAnsi="宋体" w:cs="宋体" w:hint="eastAsia"/>
          <w:kern w:val="0"/>
          <w:szCs w:val="32"/>
        </w:rPr>
        <w:t>学校坚持</w:t>
      </w:r>
      <w:r w:rsidR="00E84046" w:rsidRPr="008032E6">
        <w:rPr>
          <w:rFonts w:ascii="仿宋_GB2312" w:hAnsi="宋体" w:cs="宋体" w:hint="eastAsia"/>
          <w:kern w:val="0"/>
          <w:szCs w:val="32"/>
        </w:rPr>
        <w:t>全员全过程全方位育人</w:t>
      </w:r>
      <w:r w:rsidRPr="008032E6">
        <w:rPr>
          <w:rFonts w:ascii="仿宋_GB2312" w:hAnsi="宋体" w:cs="宋体" w:hint="eastAsia"/>
          <w:kern w:val="0"/>
          <w:szCs w:val="32"/>
        </w:rPr>
        <w:t>，坚持教育教学与生产劳动、社会实践相结合，</w:t>
      </w:r>
      <w:r w:rsidR="00561043" w:rsidRPr="008032E6">
        <w:rPr>
          <w:rFonts w:ascii="仿宋_GB2312" w:hAnsi="宋体" w:cs="宋体" w:hint="eastAsia"/>
          <w:kern w:val="0"/>
          <w:szCs w:val="32"/>
        </w:rPr>
        <w:t>深化科教融合、产教融合</w:t>
      </w:r>
      <w:r w:rsidRPr="008032E6">
        <w:rPr>
          <w:rFonts w:ascii="仿宋_GB2312" w:hAnsi="宋体" w:cs="宋体" w:hint="eastAsia"/>
          <w:kern w:val="0"/>
          <w:szCs w:val="32"/>
        </w:rPr>
        <w:t>，激励教师创造性地从事教育教学活动，不断增强教书育人的责任感和使命感。</w:t>
      </w:r>
    </w:p>
    <w:p w14:paraId="5B754A94" w14:textId="77777777" w:rsidR="00B55838" w:rsidRPr="008032E6" w:rsidRDefault="00B55838" w:rsidP="009200F6">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第十四条</w:t>
      </w:r>
      <w:r w:rsidRPr="008032E6">
        <w:rPr>
          <w:rFonts w:ascii="仿宋_GB2312" w:hAnsi="宋体" w:cs="宋体"/>
          <w:kern w:val="0"/>
          <w:szCs w:val="32"/>
        </w:rPr>
        <w:t xml:space="preserve"> </w:t>
      </w:r>
      <w:r w:rsidRPr="008032E6">
        <w:rPr>
          <w:rFonts w:ascii="仿宋_GB2312" w:hAnsi="宋体" w:cs="宋体" w:hint="eastAsia"/>
          <w:kern w:val="0"/>
          <w:szCs w:val="32"/>
        </w:rPr>
        <w:t>学校依法实施以下有关事项，并按规定颁发学业证书和学位证书：</w:t>
      </w:r>
    </w:p>
    <w:p w14:paraId="3DBAE6E8" w14:textId="77777777" w:rsidR="00B55838" w:rsidRPr="008032E6" w:rsidRDefault="00B55838" w:rsidP="009200F6">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（一）确定和调整学历教育修业年限。</w:t>
      </w:r>
    </w:p>
    <w:p w14:paraId="463935A3" w14:textId="77777777" w:rsidR="00B55838" w:rsidRPr="008032E6" w:rsidRDefault="00B55838" w:rsidP="009200F6">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（二）制定学业证书颁发条件，根据条件颁发毕业证书、结业证书或</w:t>
      </w:r>
      <w:proofErr w:type="gramStart"/>
      <w:r w:rsidRPr="008032E6">
        <w:rPr>
          <w:rFonts w:ascii="仿宋_GB2312" w:hAnsi="宋体" w:cs="宋体" w:hint="eastAsia"/>
          <w:kern w:val="0"/>
          <w:szCs w:val="32"/>
        </w:rPr>
        <w:t>肄业</w:t>
      </w:r>
      <w:proofErr w:type="gramEnd"/>
      <w:r w:rsidRPr="008032E6">
        <w:rPr>
          <w:rFonts w:ascii="仿宋_GB2312" w:hAnsi="宋体" w:cs="宋体" w:hint="eastAsia"/>
          <w:kern w:val="0"/>
          <w:szCs w:val="32"/>
        </w:rPr>
        <w:t>证书。</w:t>
      </w:r>
    </w:p>
    <w:p w14:paraId="1BCB8283" w14:textId="77777777" w:rsidR="00B55838" w:rsidRPr="008032E6" w:rsidRDefault="00B55838" w:rsidP="009200F6">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（三）对符合学士、硕士及博士学位授予条件者，授予相应的学位。</w:t>
      </w:r>
    </w:p>
    <w:p w14:paraId="695A9C53" w14:textId="77777777" w:rsidR="00B55838" w:rsidRPr="008032E6" w:rsidRDefault="00B55838" w:rsidP="009200F6">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（四）向为社会发展和人类文明进步做出突出贡献的杰出人士授予荣誉称号，对于卓越的学者或著名的社会活动家，依照规定授予名誉博士学位。</w:t>
      </w:r>
    </w:p>
    <w:p w14:paraId="542C19F5" w14:textId="77777777" w:rsidR="00B55838" w:rsidRPr="008032E6" w:rsidRDefault="00B55838" w:rsidP="00CC181A">
      <w:pPr>
        <w:widowControl/>
        <w:spacing w:line="600" w:lineRule="exact"/>
        <w:ind w:firstLineChars="200" w:firstLine="632"/>
        <w:jc w:val="left"/>
        <w:rPr>
          <w:rFonts w:ascii="仿宋_GB2312" w:hAnsi="宋体" w:cs="宋体"/>
          <w:kern w:val="0"/>
          <w:szCs w:val="32"/>
        </w:rPr>
      </w:pPr>
    </w:p>
    <w:p w14:paraId="3AECA4DF" w14:textId="443D4684" w:rsidR="00B55838" w:rsidRPr="008032E6" w:rsidRDefault="00B55838" w:rsidP="000B6BF7">
      <w:pPr>
        <w:widowControl/>
        <w:spacing w:line="600" w:lineRule="exact"/>
        <w:jc w:val="center"/>
        <w:rPr>
          <w:rFonts w:ascii="楷体_GB2312" w:eastAsia="楷体_GB2312" w:hAnsi="宋体" w:cs="宋体"/>
          <w:bCs/>
          <w:kern w:val="0"/>
          <w:szCs w:val="32"/>
        </w:rPr>
      </w:pPr>
      <w:r w:rsidRPr="008032E6">
        <w:rPr>
          <w:rFonts w:ascii="楷体_GB2312" w:eastAsia="楷体_GB2312" w:hAnsi="宋体" w:cs="宋体" w:hint="eastAsia"/>
          <w:bCs/>
          <w:kern w:val="0"/>
          <w:szCs w:val="32"/>
        </w:rPr>
        <w:t>第二节</w:t>
      </w:r>
      <w:r w:rsidRPr="008032E6">
        <w:rPr>
          <w:rFonts w:ascii="楷体_GB2312" w:eastAsia="楷体_GB2312" w:hAnsi="宋体" w:cs="宋体"/>
          <w:bCs/>
          <w:kern w:val="0"/>
          <w:szCs w:val="32"/>
        </w:rPr>
        <w:t xml:space="preserve"> </w:t>
      </w:r>
      <w:r w:rsidRPr="008032E6">
        <w:rPr>
          <w:rFonts w:ascii="楷体_GB2312" w:eastAsia="楷体_GB2312" w:hAnsi="宋体" w:cs="宋体" w:hint="eastAsia"/>
          <w:bCs/>
          <w:kern w:val="0"/>
          <w:szCs w:val="32"/>
        </w:rPr>
        <w:t>学术研究</w:t>
      </w:r>
    </w:p>
    <w:p w14:paraId="237DC2D3" w14:textId="593FAA36" w:rsidR="00B55838" w:rsidRPr="008032E6" w:rsidRDefault="00B55838" w:rsidP="009A413F">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第十五条</w:t>
      </w:r>
      <w:r w:rsidRPr="008032E6">
        <w:rPr>
          <w:rFonts w:ascii="仿宋_GB2312" w:hAnsi="宋体" w:cs="宋体"/>
          <w:kern w:val="0"/>
          <w:szCs w:val="32"/>
        </w:rPr>
        <w:t xml:space="preserve"> </w:t>
      </w:r>
      <w:r w:rsidRPr="008032E6">
        <w:rPr>
          <w:rFonts w:ascii="仿宋_GB2312" w:hAnsi="宋体" w:cs="宋体" w:hint="eastAsia"/>
          <w:kern w:val="0"/>
          <w:szCs w:val="32"/>
        </w:rPr>
        <w:t>学校把学术研究作为办学活动的重要内容和人才培养的重要途径。坚持创新驱动发展，把学术研究优势转化为教学优势，用高水平的研究和成果支撑高质量的教育教学活动。</w:t>
      </w:r>
    </w:p>
    <w:p w14:paraId="2AA7DAE4" w14:textId="1E6159B7" w:rsidR="00B55838" w:rsidRPr="008032E6" w:rsidRDefault="00B55838" w:rsidP="009A413F">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lastRenderedPageBreak/>
        <w:t>第十六条</w:t>
      </w:r>
      <w:r w:rsidRPr="008032E6">
        <w:rPr>
          <w:rFonts w:ascii="仿宋_GB2312" w:hAnsi="宋体" w:cs="宋体"/>
          <w:kern w:val="0"/>
          <w:szCs w:val="32"/>
        </w:rPr>
        <w:t xml:space="preserve"> </w:t>
      </w:r>
      <w:r w:rsidRPr="008032E6">
        <w:rPr>
          <w:rFonts w:ascii="仿宋_GB2312" w:hAnsi="宋体" w:cs="宋体" w:hint="eastAsia"/>
          <w:kern w:val="0"/>
          <w:szCs w:val="32"/>
        </w:rPr>
        <w:t>学校</w:t>
      </w:r>
      <w:r w:rsidR="00D305A0" w:rsidRPr="008032E6">
        <w:rPr>
          <w:rFonts w:ascii="仿宋_GB2312" w:hAnsi="宋体" w:cs="宋体" w:hint="eastAsia"/>
          <w:kern w:val="0"/>
          <w:szCs w:val="32"/>
        </w:rPr>
        <w:t>坚持</w:t>
      </w:r>
      <w:r w:rsidR="00706B59" w:rsidRPr="008032E6">
        <w:rPr>
          <w:rFonts w:ascii="仿宋_GB2312" w:hAnsi="宋体" w:cs="宋体" w:hint="eastAsia"/>
          <w:kern w:val="0"/>
          <w:szCs w:val="32"/>
        </w:rPr>
        <w:t>“</w:t>
      </w:r>
      <w:r w:rsidR="00D305A0" w:rsidRPr="008032E6">
        <w:rPr>
          <w:rFonts w:ascii="仿宋_GB2312" w:hAnsi="宋体" w:cs="宋体" w:hint="eastAsia"/>
          <w:kern w:val="0"/>
          <w:szCs w:val="32"/>
        </w:rPr>
        <w:t>四个面向</w:t>
      </w:r>
      <w:r w:rsidR="00706B59" w:rsidRPr="008032E6">
        <w:rPr>
          <w:rFonts w:ascii="仿宋_GB2312" w:hAnsi="宋体" w:cs="宋体" w:hint="eastAsia"/>
          <w:kern w:val="0"/>
          <w:szCs w:val="32"/>
        </w:rPr>
        <w:t>”</w:t>
      </w:r>
      <w:r w:rsidR="00D305A0" w:rsidRPr="008032E6">
        <w:rPr>
          <w:rFonts w:ascii="仿宋_GB2312" w:hAnsi="宋体" w:cs="宋体"/>
          <w:kern w:val="0"/>
          <w:szCs w:val="32"/>
        </w:rPr>
        <w:t>,</w:t>
      </w:r>
      <w:r w:rsidRPr="008032E6">
        <w:rPr>
          <w:rFonts w:ascii="仿宋_GB2312" w:hAnsi="宋体" w:cs="宋体" w:hint="eastAsia"/>
          <w:kern w:val="0"/>
          <w:szCs w:val="32"/>
        </w:rPr>
        <w:t>建立有组织的协同创新与教师自由探索研究相结合的学术研究机制，鼓励广大教师和研究人员从事学术研究，提升学术研究质量和效益。</w:t>
      </w:r>
    </w:p>
    <w:p w14:paraId="04852630" w14:textId="5AEF133D" w:rsidR="00B55838" w:rsidRPr="008032E6" w:rsidRDefault="00B55838" w:rsidP="009A413F">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学生科研与创新是学校学术研究工作的重要组成部分，学校建立健全相应的支撑体系。</w:t>
      </w:r>
    </w:p>
    <w:p w14:paraId="42C2DB89" w14:textId="100804E2" w:rsidR="004374E5" w:rsidRPr="008032E6" w:rsidRDefault="00B55838" w:rsidP="009A413F">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第十七条</w:t>
      </w:r>
      <w:r w:rsidRPr="008032E6">
        <w:rPr>
          <w:rFonts w:ascii="仿宋_GB2312" w:hAnsi="宋体" w:cs="宋体"/>
          <w:kern w:val="0"/>
          <w:szCs w:val="32"/>
        </w:rPr>
        <w:t xml:space="preserve"> </w:t>
      </w:r>
      <w:r w:rsidR="006340D9" w:rsidRPr="008032E6">
        <w:rPr>
          <w:rFonts w:ascii="仿宋_GB2312" w:hAnsi="宋体" w:cs="宋体" w:hint="eastAsia"/>
          <w:kern w:val="0"/>
          <w:szCs w:val="32"/>
        </w:rPr>
        <w:t>学校坚守学术道德和科研伦理，</w:t>
      </w:r>
      <w:proofErr w:type="gramStart"/>
      <w:r w:rsidR="006340D9" w:rsidRPr="008032E6">
        <w:rPr>
          <w:rFonts w:ascii="仿宋_GB2312" w:hAnsi="宋体" w:cs="宋体" w:hint="eastAsia"/>
          <w:kern w:val="0"/>
          <w:szCs w:val="32"/>
        </w:rPr>
        <w:t>践行</w:t>
      </w:r>
      <w:proofErr w:type="gramEnd"/>
      <w:r w:rsidR="006340D9" w:rsidRPr="008032E6">
        <w:rPr>
          <w:rFonts w:ascii="仿宋_GB2312" w:hAnsi="宋体" w:cs="宋体" w:hint="eastAsia"/>
          <w:kern w:val="0"/>
          <w:szCs w:val="32"/>
        </w:rPr>
        <w:t>学术规范，严肃查处科研失信和学术不端行为。尊重学术自由，弘扬科学精神，涵养风清气正的科研环境和学术生态。</w:t>
      </w:r>
    </w:p>
    <w:p w14:paraId="0316AC40" w14:textId="1E948519" w:rsidR="00B55838" w:rsidRPr="008032E6" w:rsidRDefault="004374E5" w:rsidP="009A413F">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第十八条</w:t>
      </w:r>
      <w:r w:rsidRPr="008032E6">
        <w:rPr>
          <w:rFonts w:ascii="仿宋_GB2312" w:hAnsi="宋体" w:cs="宋体"/>
          <w:kern w:val="0"/>
          <w:szCs w:val="32"/>
        </w:rPr>
        <w:t xml:space="preserve"> </w:t>
      </w:r>
      <w:r w:rsidRPr="008032E6">
        <w:rPr>
          <w:rFonts w:ascii="仿宋_GB2312" w:hAnsi="宋体" w:cs="宋体" w:hint="eastAsia"/>
          <w:kern w:val="0"/>
          <w:szCs w:val="32"/>
        </w:rPr>
        <w:t>学校依法依规行使科研相关自主权，增强创新动力活力和服务经济社会发展能力。</w:t>
      </w:r>
    </w:p>
    <w:p w14:paraId="17DAB831" w14:textId="77777777" w:rsidR="00B55838" w:rsidRPr="008032E6" w:rsidRDefault="00B55838" w:rsidP="0059586E">
      <w:pPr>
        <w:widowControl/>
        <w:spacing w:line="600" w:lineRule="exact"/>
        <w:ind w:firstLineChars="200" w:firstLine="634"/>
        <w:jc w:val="center"/>
        <w:rPr>
          <w:rFonts w:ascii="仿宋_GB2312" w:hAnsi="宋体" w:cs="宋体"/>
          <w:b/>
          <w:bCs/>
          <w:kern w:val="0"/>
          <w:szCs w:val="32"/>
        </w:rPr>
      </w:pPr>
    </w:p>
    <w:p w14:paraId="3CD8F856" w14:textId="77777777" w:rsidR="00B55838" w:rsidRPr="008032E6" w:rsidRDefault="00B55838" w:rsidP="000B6BF7">
      <w:pPr>
        <w:widowControl/>
        <w:spacing w:line="600" w:lineRule="exact"/>
        <w:jc w:val="center"/>
        <w:rPr>
          <w:rFonts w:ascii="楷体_GB2312" w:eastAsia="楷体_GB2312" w:hAnsi="宋体" w:cs="宋体"/>
          <w:bCs/>
          <w:kern w:val="0"/>
          <w:szCs w:val="32"/>
        </w:rPr>
      </w:pPr>
      <w:r w:rsidRPr="008032E6">
        <w:rPr>
          <w:rFonts w:ascii="楷体_GB2312" w:eastAsia="楷体_GB2312" w:hAnsi="宋体" w:cs="宋体" w:hint="eastAsia"/>
          <w:bCs/>
          <w:kern w:val="0"/>
          <w:szCs w:val="32"/>
        </w:rPr>
        <w:t>第三节</w:t>
      </w:r>
      <w:r w:rsidRPr="008032E6">
        <w:rPr>
          <w:rFonts w:ascii="楷体_GB2312" w:eastAsia="楷体_GB2312" w:hAnsi="宋体" w:cs="宋体"/>
          <w:bCs/>
          <w:kern w:val="0"/>
          <w:szCs w:val="32"/>
        </w:rPr>
        <w:t xml:space="preserve"> </w:t>
      </w:r>
      <w:r w:rsidRPr="008032E6">
        <w:rPr>
          <w:rFonts w:ascii="楷体_GB2312" w:eastAsia="楷体_GB2312" w:hAnsi="宋体" w:cs="宋体" w:hint="eastAsia"/>
          <w:bCs/>
          <w:kern w:val="0"/>
          <w:szCs w:val="32"/>
        </w:rPr>
        <w:t>社会服务</w:t>
      </w:r>
    </w:p>
    <w:p w14:paraId="6ABBBF20" w14:textId="1EB002E2"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第十</w:t>
      </w:r>
      <w:r w:rsidR="004252F1" w:rsidRPr="008032E6">
        <w:rPr>
          <w:rFonts w:ascii="仿宋_GB2312" w:hAnsi="宋体" w:cs="宋体" w:hint="eastAsia"/>
          <w:kern w:val="0"/>
          <w:szCs w:val="32"/>
        </w:rPr>
        <w:t>九</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学校牢固树立主动为社会服务的意识，积极履行社会服务职能，充分发挥知识源、思想库和智囊团作用，服务国家和区域经济社会发展需要。</w:t>
      </w:r>
    </w:p>
    <w:p w14:paraId="3FA01E32" w14:textId="6DAC4E03"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004252F1" w:rsidRPr="008032E6">
        <w:rPr>
          <w:rFonts w:ascii="仿宋_GB2312" w:hAnsi="宋体" w:cs="宋体" w:hint="eastAsia"/>
          <w:kern w:val="0"/>
          <w:szCs w:val="32"/>
        </w:rPr>
        <w:t>二十</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w:t>
      </w:r>
      <w:r w:rsidR="001C3CB3" w:rsidRPr="008032E6">
        <w:rPr>
          <w:rFonts w:ascii="仿宋_GB2312" w:hAnsi="宋体" w:cs="宋体" w:hint="eastAsia"/>
          <w:kern w:val="0"/>
          <w:szCs w:val="32"/>
        </w:rPr>
        <w:t>为</w:t>
      </w:r>
      <w:r w:rsidR="00DA0CF4" w:rsidRPr="008032E6">
        <w:rPr>
          <w:rFonts w:ascii="仿宋_GB2312" w:hAnsi="宋体" w:cs="宋体" w:hint="eastAsia"/>
          <w:kern w:val="0"/>
          <w:szCs w:val="32"/>
        </w:rPr>
        <w:t>建设</w:t>
      </w:r>
      <w:r w:rsidR="001C3CB3" w:rsidRPr="008032E6">
        <w:rPr>
          <w:rFonts w:ascii="仿宋_GB2312" w:hAnsi="宋体" w:cs="宋体" w:hint="eastAsia"/>
          <w:kern w:val="0"/>
          <w:szCs w:val="32"/>
        </w:rPr>
        <w:t>社会主义现代化国家，实现</w:t>
      </w:r>
      <w:r w:rsidRPr="008032E6">
        <w:rPr>
          <w:rFonts w:ascii="仿宋_GB2312" w:hAnsi="宋体" w:cs="宋体" w:hint="eastAsia"/>
          <w:kern w:val="0"/>
          <w:szCs w:val="32"/>
        </w:rPr>
        <w:t>新型工业化、城镇化、信息化、农业现代化的需要，提供</w:t>
      </w:r>
      <w:r w:rsidR="00BB2CD0" w:rsidRPr="008032E6">
        <w:rPr>
          <w:rFonts w:ascii="仿宋_GB2312" w:hAnsi="宋体" w:cs="宋体" w:hint="eastAsia"/>
          <w:kern w:val="0"/>
          <w:szCs w:val="32"/>
        </w:rPr>
        <w:t>人才、</w:t>
      </w:r>
      <w:r w:rsidRPr="008032E6">
        <w:rPr>
          <w:rFonts w:ascii="仿宋_GB2312" w:hAnsi="宋体" w:cs="宋体" w:hint="eastAsia"/>
          <w:kern w:val="0"/>
          <w:szCs w:val="32"/>
        </w:rPr>
        <w:t>科技和智力支撑。</w:t>
      </w:r>
    </w:p>
    <w:p w14:paraId="7CB32965" w14:textId="0639B032"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第二十</w:t>
      </w:r>
      <w:r w:rsidR="004252F1" w:rsidRPr="008032E6">
        <w:rPr>
          <w:rFonts w:ascii="仿宋_GB2312" w:hAnsi="宋体" w:cs="宋体" w:hint="eastAsia"/>
          <w:kern w:val="0"/>
          <w:szCs w:val="32"/>
        </w:rPr>
        <w:t>一</w:t>
      </w:r>
      <w:r w:rsidRPr="008032E6">
        <w:rPr>
          <w:rFonts w:ascii="仿宋_GB2312" w:hAnsi="宋体" w:cs="宋体" w:hint="eastAsia"/>
          <w:kern w:val="0"/>
          <w:szCs w:val="32"/>
        </w:rPr>
        <w:t>条</w:t>
      </w:r>
      <w:r w:rsidR="009F55B2" w:rsidRPr="008032E6">
        <w:rPr>
          <w:rFonts w:ascii="仿宋_GB2312" w:hAnsi="宋体" w:cs="宋体"/>
          <w:kern w:val="0"/>
          <w:szCs w:val="32"/>
        </w:rPr>
        <w:t xml:space="preserve"> </w:t>
      </w:r>
      <w:r w:rsidR="004252F1" w:rsidRPr="008032E6">
        <w:rPr>
          <w:rFonts w:ascii="仿宋_GB2312" w:hAnsi="宋体" w:cs="宋体" w:hint="eastAsia"/>
          <w:kern w:val="0"/>
          <w:szCs w:val="32"/>
        </w:rPr>
        <w:t>学校服务国家区域发展战略，推进产学研深度融合，与企业开展协同攻关，加快科技成果转移转化。</w:t>
      </w:r>
    </w:p>
    <w:p w14:paraId="0048019B" w14:textId="3684CE4A" w:rsidR="00617B5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lastRenderedPageBreak/>
        <w:t>第二十</w:t>
      </w:r>
      <w:r w:rsidR="004252F1" w:rsidRPr="008032E6">
        <w:rPr>
          <w:rFonts w:ascii="仿宋_GB2312" w:hAnsi="宋体" w:cs="宋体" w:hint="eastAsia"/>
          <w:kern w:val="0"/>
          <w:szCs w:val="32"/>
        </w:rPr>
        <w:t>二</w:t>
      </w:r>
      <w:r w:rsidRPr="008032E6">
        <w:rPr>
          <w:rFonts w:ascii="仿宋_GB2312" w:hAnsi="宋体" w:cs="宋体" w:hint="eastAsia"/>
          <w:kern w:val="0"/>
          <w:szCs w:val="32"/>
        </w:rPr>
        <w:t>条</w:t>
      </w:r>
      <w:r w:rsidR="00B75431" w:rsidRPr="008032E6">
        <w:rPr>
          <w:rFonts w:ascii="仿宋_GB2312" w:hAnsi="宋体" w:cs="宋体"/>
          <w:kern w:val="0"/>
          <w:szCs w:val="32"/>
        </w:rPr>
        <w:t xml:space="preserve"> </w:t>
      </w:r>
      <w:r w:rsidRPr="008032E6">
        <w:rPr>
          <w:rFonts w:ascii="仿宋_GB2312" w:hAnsi="宋体" w:cs="宋体" w:hint="eastAsia"/>
          <w:kern w:val="0"/>
          <w:szCs w:val="32"/>
        </w:rPr>
        <w:t>学校</w:t>
      </w:r>
      <w:r w:rsidR="009F55B2" w:rsidRPr="008032E6">
        <w:rPr>
          <w:rFonts w:ascii="仿宋_GB2312" w:hAnsi="宋体" w:cs="宋体" w:hint="eastAsia"/>
          <w:kern w:val="0"/>
          <w:szCs w:val="32"/>
        </w:rPr>
        <w:t>对接</w:t>
      </w:r>
      <w:r w:rsidRPr="008032E6">
        <w:rPr>
          <w:rFonts w:ascii="仿宋_GB2312" w:hAnsi="宋体" w:cs="宋体" w:hint="eastAsia"/>
          <w:kern w:val="0"/>
          <w:szCs w:val="32"/>
        </w:rPr>
        <w:t>国民经济主战场和经济社会发展的新需求，积极向政府</w:t>
      </w:r>
      <w:r w:rsidR="00B117FB" w:rsidRPr="008032E6">
        <w:rPr>
          <w:rFonts w:ascii="仿宋_GB2312" w:hAnsi="宋体" w:cs="宋体" w:hint="eastAsia"/>
          <w:kern w:val="0"/>
          <w:szCs w:val="32"/>
        </w:rPr>
        <w:t>提供</w:t>
      </w:r>
      <w:proofErr w:type="gramStart"/>
      <w:r w:rsidR="00B117FB" w:rsidRPr="008032E6">
        <w:rPr>
          <w:rFonts w:ascii="仿宋_GB2312" w:hAnsi="宋体" w:cs="宋体" w:hint="eastAsia"/>
          <w:kern w:val="0"/>
          <w:szCs w:val="32"/>
        </w:rPr>
        <w:t>咨</w:t>
      </w:r>
      <w:proofErr w:type="gramEnd"/>
      <w:r w:rsidR="00B117FB" w:rsidRPr="008032E6">
        <w:rPr>
          <w:rFonts w:ascii="仿宋_GB2312" w:hAnsi="宋体" w:cs="宋体" w:hint="eastAsia"/>
          <w:kern w:val="0"/>
          <w:szCs w:val="32"/>
        </w:rPr>
        <w:t>政服务，向</w:t>
      </w:r>
      <w:r w:rsidRPr="008032E6">
        <w:rPr>
          <w:rFonts w:ascii="仿宋_GB2312" w:hAnsi="宋体" w:cs="宋体" w:hint="eastAsia"/>
          <w:kern w:val="0"/>
          <w:szCs w:val="32"/>
        </w:rPr>
        <w:t>企事业单位、社会组织提供知识服务，开展多种形式的教育培训服务。</w:t>
      </w:r>
    </w:p>
    <w:p w14:paraId="657238CD" w14:textId="4ADE3898" w:rsidR="00F07B1D" w:rsidRPr="008032E6" w:rsidRDefault="00F07B1D"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学校</w:t>
      </w:r>
      <w:r w:rsidR="00D305A0" w:rsidRPr="008032E6">
        <w:rPr>
          <w:rFonts w:ascii="仿宋_GB2312" w:hAnsi="宋体" w:cs="宋体" w:hint="eastAsia"/>
          <w:kern w:val="0"/>
          <w:szCs w:val="32"/>
        </w:rPr>
        <w:t>发挥附属医院作用</w:t>
      </w:r>
      <w:r w:rsidRPr="008032E6">
        <w:rPr>
          <w:rFonts w:ascii="仿宋_GB2312" w:hAnsi="宋体" w:cs="宋体" w:hint="eastAsia"/>
          <w:kern w:val="0"/>
          <w:szCs w:val="32"/>
        </w:rPr>
        <w:t>，</w:t>
      </w:r>
      <w:r w:rsidR="009F55B2" w:rsidRPr="008032E6">
        <w:rPr>
          <w:rFonts w:ascii="仿宋_GB2312" w:hAnsi="宋体" w:cs="宋体" w:hint="eastAsia"/>
          <w:kern w:val="0"/>
          <w:szCs w:val="32"/>
        </w:rPr>
        <w:t>为社会</w:t>
      </w:r>
      <w:r w:rsidRPr="008032E6">
        <w:rPr>
          <w:rFonts w:ascii="仿宋_GB2312" w:hAnsi="宋体" w:cs="宋体" w:hint="eastAsia"/>
          <w:kern w:val="0"/>
          <w:szCs w:val="32"/>
        </w:rPr>
        <w:t>提供优质高效医疗服务。</w:t>
      </w:r>
    </w:p>
    <w:p w14:paraId="69F9F1BB" w14:textId="77777777" w:rsidR="00B55838" w:rsidRPr="008032E6" w:rsidRDefault="00B55838" w:rsidP="00CC181A">
      <w:pPr>
        <w:widowControl/>
        <w:spacing w:line="600" w:lineRule="exact"/>
        <w:ind w:firstLineChars="200" w:firstLine="632"/>
        <w:jc w:val="left"/>
        <w:rPr>
          <w:rFonts w:ascii="仿宋_GB2312" w:hAnsi="宋体" w:cs="宋体"/>
          <w:kern w:val="0"/>
          <w:szCs w:val="32"/>
        </w:rPr>
      </w:pPr>
    </w:p>
    <w:p w14:paraId="34BB7251" w14:textId="77777777" w:rsidR="00B55838" w:rsidRPr="008032E6" w:rsidRDefault="00B55838" w:rsidP="000B6BF7">
      <w:pPr>
        <w:widowControl/>
        <w:spacing w:line="600" w:lineRule="exact"/>
        <w:jc w:val="center"/>
        <w:rPr>
          <w:rFonts w:ascii="楷体_GB2312" w:eastAsia="楷体_GB2312" w:hAnsi="宋体" w:cs="宋体"/>
          <w:bCs/>
          <w:kern w:val="0"/>
          <w:szCs w:val="32"/>
        </w:rPr>
      </w:pPr>
      <w:r w:rsidRPr="008032E6">
        <w:rPr>
          <w:rFonts w:ascii="楷体_GB2312" w:eastAsia="楷体_GB2312" w:hAnsi="宋体" w:cs="宋体" w:hint="eastAsia"/>
          <w:bCs/>
          <w:kern w:val="0"/>
          <w:szCs w:val="32"/>
        </w:rPr>
        <w:t>第四节</w:t>
      </w:r>
      <w:r w:rsidRPr="008032E6">
        <w:rPr>
          <w:rFonts w:ascii="楷体_GB2312" w:eastAsia="楷体_GB2312" w:hAnsi="宋体" w:cs="宋体"/>
          <w:bCs/>
          <w:kern w:val="0"/>
          <w:szCs w:val="32"/>
        </w:rPr>
        <w:t xml:space="preserve"> </w:t>
      </w:r>
      <w:r w:rsidRPr="008032E6">
        <w:rPr>
          <w:rFonts w:ascii="楷体_GB2312" w:eastAsia="楷体_GB2312" w:hAnsi="宋体" w:cs="宋体" w:hint="eastAsia"/>
          <w:bCs/>
          <w:kern w:val="0"/>
          <w:szCs w:val="32"/>
        </w:rPr>
        <w:t>文化传承创新</w:t>
      </w:r>
    </w:p>
    <w:p w14:paraId="161D7009" w14:textId="0B63A991"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第二十</w:t>
      </w:r>
      <w:r w:rsidR="004252F1" w:rsidRPr="008032E6">
        <w:rPr>
          <w:rFonts w:ascii="仿宋_GB2312" w:hAnsi="宋体" w:cs="宋体" w:hint="eastAsia"/>
          <w:kern w:val="0"/>
          <w:szCs w:val="32"/>
        </w:rPr>
        <w:t>三</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学校把推进文化传承创新、服务民族振兴作为办学的重要使命。坚持中国特色社会主义文化发展道路，致力于满足人民群众的精神文化需求，吸收借鉴人类优秀文明成果，弘扬中华优秀传统文化</w:t>
      </w:r>
      <w:r w:rsidR="00E7244A" w:rsidRPr="008032E6">
        <w:rPr>
          <w:rFonts w:ascii="仿宋_GB2312" w:hAnsi="宋体" w:cs="宋体" w:hint="eastAsia"/>
          <w:kern w:val="0"/>
          <w:szCs w:val="32"/>
        </w:rPr>
        <w:t>，继承革命文化，发展社会主义先进文化</w:t>
      </w:r>
      <w:r w:rsidRPr="008032E6">
        <w:rPr>
          <w:rFonts w:ascii="仿宋_GB2312" w:hAnsi="宋体" w:cs="宋体" w:hint="eastAsia"/>
          <w:kern w:val="0"/>
          <w:szCs w:val="32"/>
        </w:rPr>
        <w:t>。</w:t>
      </w:r>
    </w:p>
    <w:p w14:paraId="025FBE3F" w14:textId="096CCD3C"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第二十</w:t>
      </w:r>
      <w:r w:rsidR="004252F1" w:rsidRPr="008032E6">
        <w:rPr>
          <w:rFonts w:ascii="仿宋_GB2312" w:hAnsi="宋体" w:cs="宋体" w:hint="eastAsia"/>
          <w:kern w:val="0"/>
          <w:szCs w:val="32"/>
        </w:rPr>
        <w:t>四</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学校坚持以先进的大学文化引领人才培养、学术发展及社会服务。普及科学知识、彰</w:t>
      </w:r>
      <w:proofErr w:type="gramStart"/>
      <w:r w:rsidRPr="008032E6">
        <w:rPr>
          <w:rFonts w:ascii="仿宋_GB2312" w:hAnsi="宋体" w:cs="宋体" w:hint="eastAsia"/>
          <w:kern w:val="0"/>
          <w:szCs w:val="32"/>
        </w:rPr>
        <w:t>显科学</w:t>
      </w:r>
      <w:proofErr w:type="gramEnd"/>
      <w:r w:rsidRPr="008032E6">
        <w:rPr>
          <w:rFonts w:ascii="仿宋_GB2312" w:hAnsi="宋体" w:cs="宋体" w:hint="eastAsia"/>
          <w:kern w:val="0"/>
          <w:szCs w:val="32"/>
        </w:rPr>
        <w:t>精神，繁荣哲学社会科学，奉献文学艺术精品，传承创新民族文化。</w:t>
      </w:r>
    </w:p>
    <w:p w14:paraId="2E123A79" w14:textId="2E0A3B0F"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第二十</w:t>
      </w:r>
      <w:r w:rsidR="004252F1" w:rsidRPr="008032E6">
        <w:rPr>
          <w:rFonts w:ascii="仿宋_GB2312" w:hAnsi="宋体" w:cs="宋体" w:hint="eastAsia"/>
          <w:kern w:val="0"/>
          <w:szCs w:val="32"/>
        </w:rPr>
        <w:t>五</w:t>
      </w:r>
      <w:r w:rsidRPr="008032E6">
        <w:rPr>
          <w:rFonts w:ascii="仿宋_GB2312" w:hAnsi="宋体" w:cs="宋体" w:hint="eastAsia"/>
          <w:kern w:val="0"/>
          <w:szCs w:val="32"/>
        </w:rPr>
        <w:t>条</w:t>
      </w:r>
      <w:r w:rsidR="008548F3" w:rsidRPr="008032E6">
        <w:rPr>
          <w:rFonts w:ascii="仿宋_GB2312" w:hAnsi="宋体" w:cs="宋体"/>
          <w:kern w:val="0"/>
          <w:szCs w:val="32"/>
        </w:rPr>
        <w:t xml:space="preserve"> </w:t>
      </w:r>
      <w:r w:rsidRPr="008032E6">
        <w:rPr>
          <w:rFonts w:ascii="仿宋_GB2312" w:hAnsi="宋体" w:cs="宋体" w:hint="eastAsia"/>
          <w:kern w:val="0"/>
          <w:szCs w:val="32"/>
        </w:rPr>
        <w:t>学校坚持文化育人，传承和建立体现时代特征、社会特点和大学特色的校园文化；加强社会主义核心价值观教育，促进学生德智体美</w:t>
      </w:r>
      <w:r w:rsidR="00323128" w:rsidRPr="008032E6">
        <w:rPr>
          <w:rFonts w:ascii="仿宋_GB2312" w:hAnsi="宋体" w:cs="宋体" w:hint="eastAsia"/>
          <w:kern w:val="0"/>
          <w:szCs w:val="32"/>
        </w:rPr>
        <w:t>劳</w:t>
      </w:r>
      <w:r w:rsidRPr="008032E6">
        <w:rPr>
          <w:rFonts w:ascii="仿宋_GB2312" w:hAnsi="宋体" w:cs="宋体" w:hint="eastAsia"/>
          <w:kern w:val="0"/>
          <w:szCs w:val="32"/>
        </w:rPr>
        <w:t>全面发展。</w:t>
      </w:r>
    </w:p>
    <w:p w14:paraId="0C5A07A8" w14:textId="59887422" w:rsidR="00B55838" w:rsidRPr="008032E6" w:rsidRDefault="00B55838" w:rsidP="001076A7">
      <w:pPr>
        <w:widowControl/>
        <w:spacing w:line="600" w:lineRule="exact"/>
        <w:ind w:firstLineChars="200" w:firstLine="632"/>
        <w:rPr>
          <w:rFonts w:ascii="仿宋_GB2312" w:hAnsi="宋体" w:cs="宋体"/>
          <w:b/>
          <w:bCs/>
          <w:kern w:val="0"/>
          <w:szCs w:val="32"/>
        </w:rPr>
      </w:pPr>
      <w:r w:rsidRPr="008032E6">
        <w:rPr>
          <w:rFonts w:ascii="仿宋_GB2312" w:hAnsi="宋体" w:cs="宋体" w:hint="eastAsia"/>
          <w:kern w:val="0"/>
          <w:szCs w:val="32"/>
        </w:rPr>
        <w:t>第二十</w:t>
      </w:r>
      <w:r w:rsidR="004252F1" w:rsidRPr="008032E6">
        <w:rPr>
          <w:rFonts w:ascii="仿宋_GB2312" w:hAnsi="宋体" w:cs="宋体" w:hint="eastAsia"/>
          <w:kern w:val="0"/>
          <w:szCs w:val="32"/>
        </w:rPr>
        <w:t>六</w:t>
      </w:r>
      <w:r w:rsidRPr="008032E6">
        <w:rPr>
          <w:rFonts w:ascii="仿宋_GB2312" w:hAnsi="宋体" w:cs="宋体" w:hint="eastAsia"/>
          <w:kern w:val="0"/>
          <w:szCs w:val="32"/>
        </w:rPr>
        <w:t>条</w:t>
      </w:r>
      <w:r w:rsidR="008548F3" w:rsidRPr="008032E6">
        <w:rPr>
          <w:rFonts w:ascii="仿宋_GB2312" w:hAnsi="宋体" w:cs="宋体"/>
          <w:kern w:val="0"/>
          <w:szCs w:val="32"/>
        </w:rPr>
        <w:t xml:space="preserve"> </w:t>
      </w:r>
      <w:r w:rsidRPr="008032E6">
        <w:rPr>
          <w:rFonts w:ascii="仿宋_GB2312" w:hAnsi="宋体" w:cs="宋体" w:hint="eastAsia"/>
          <w:kern w:val="0"/>
          <w:szCs w:val="32"/>
        </w:rPr>
        <w:t>学校积极开展对外文化交流，为增强国家文化</w:t>
      </w:r>
      <w:proofErr w:type="gramStart"/>
      <w:r w:rsidRPr="008032E6">
        <w:rPr>
          <w:rFonts w:ascii="仿宋_GB2312" w:hAnsi="宋体" w:cs="宋体" w:hint="eastAsia"/>
          <w:kern w:val="0"/>
          <w:szCs w:val="32"/>
        </w:rPr>
        <w:t>软实力</w:t>
      </w:r>
      <w:proofErr w:type="gramEnd"/>
      <w:r w:rsidRPr="008032E6">
        <w:rPr>
          <w:rFonts w:ascii="仿宋_GB2312" w:hAnsi="宋体" w:cs="宋体" w:hint="eastAsia"/>
          <w:kern w:val="0"/>
          <w:szCs w:val="32"/>
        </w:rPr>
        <w:t>和中华文化国际影响力，推动人类文明进步</w:t>
      </w:r>
      <w:proofErr w:type="gramStart"/>
      <w:r w:rsidRPr="008032E6">
        <w:rPr>
          <w:rFonts w:ascii="仿宋_GB2312" w:hAnsi="宋体" w:cs="宋体" w:hint="eastAsia"/>
          <w:kern w:val="0"/>
          <w:szCs w:val="32"/>
        </w:rPr>
        <w:t>作出</w:t>
      </w:r>
      <w:proofErr w:type="gramEnd"/>
      <w:r w:rsidRPr="008032E6">
        <w:rPr>
          <w:rFonts w:ascii="仿宋_GB2312" w:hAnsi="宋体" w:cs="宋体" w:hint="eastAsia"/>
          <w:kern w:val="0"/>
          <w:szCs w:val="32"/>
        </w:rPr>
        <w:t>积极贡献。</w:t>
      </w:r>
    </w:p>
    <w:p w14:paraId="74E47E63" w14:textId="4174C1CD" w:rsidR="00B55838" w:rsidRDefault="00B55838" w:rsidP="0059586E">
      <w:pPr>
        <w:widowControl/>
        <w:spacing w:line="600" w:lineRule="exact"/>
        <w:ind w:firstLineChars="200" w:firstLine="634"/>
        <w:rPr>
          <w:rFonts w:ascii="仿宋_GB2312" w:hAnsi="宋体" w:cs="宋体"/>
          <w:b/>
          <w:bCs/>
          <w:kern w:val="0"/>
          <w:szCs w:val="32"/>
        </w:rPr>
      </w:pPr>
    </w:p>
    <w:p w14:paraId="373BAF9D" w14:textId="017CCE4A" w:rsidR="003E113B" w:rsidRDefault="003E113B" w:rsidP="0059586E">
      <w:pPr>
        <w:widowControl/>
        <w:spacing w:line="600" w:lineRule="exact"/>
        <w:ind w:firstLineChars="200" w:firstLine="634"/>
        <w:rPr>
          <w:rFonts w:ascii="仿宋_GB2312" w:hAnsi="宋体" w:cs="宋体"/>
          <w:b/>
          <w:bCs/>
          <w:kern w:val="0"/>
          <w:szCs w:val="32"/>
        </w:rPr>
      </w:pPr>
    </w:p>
    <w:p w14:paraId="2C02969F" w14:textId="77777777" w:rsidR="003E113B" w:rsidRPr="008032E6" w:rsidRDefault="003E113B" w:rsidP="0059586E">
      <w:pPr>
        <w:widowControl/>
        <w:spacing w:line="600" w:lineRule="exact"/>
        <w:ind w:firstLineChars="200" w:firstLine="634"/>
        <w:rPr>
          <w:rFonts w:ascii="仿宋_GB2312" w:hAnsi="宋体" w:cs="宋体" w:hint="eastAsia"/>
          <w:b/>
          <w:bCs/>
          <w:kern w:val="0"/>
          <w:szCs w:val="32"/>
        </w:rPr>
      </w:pPr>
    </w:p>
    <w:p w14:paraId="2754AE8A" w14:textId="0F5ED254" w:rsidR="00ED58AB" w:rsidRPr="008032E6" w:rsidRDefault="00ED58AB" w:rsidP="00ED58AB">
      <w:pPr>
        <w:widowControl/>
        <w:spacing w:line="600" w:lineRule="exact"/>
        <w:jc w:val="center"/>
        <w:rPr>
          <w:rFonts w:ascii="楷体_GB2312" w:eastAsia="楷体_GB2312" w:hAnsi="宋体" w:cs="宋体"/>
          <w:bCs/>
          <w:kern w:val="0"/>
          <w:szCs w:val="32"/>
        </w:rPr>
      </w:pPr>
      <w:r w:rsidRPr="008032E6">
        <w:rPr>
          <w:rFonts w:ascii="楷体_GB2312" w:eastAsia="楷体_GB2312" w:hAnsi="宋体" w:cs="宋体" w:hint="eastAsia"/>
          <w:bCs/>
          <w:kern w:val="0"/>
          <w:szCs w:val="32"/>
        </w:rPr>
        <w:lastRenderedPageBreak/>
        <w:t>第五节</w:t>
      </w:r>
      <w:r w:rsidRPr="008032E6">
        <w:rPr>
          <w:rFonts w:ascii="楷体_GB2312" w:eastAsia="楷体_GB2312" w:hAnsi="宋体" w:cs="宋体"/>
          <w:bCs/>
          <w:kern w:val="0"/>
          <w:szCs w:val="32"/>
        </w:rPr>
        <w:t xml:space="preserve"> </w:t>
      </w:r>
      <w:r w:rsidRPr="008032E6">
        <w:rPr>
          <w:rFonts w:ascii="楷体_GB2312" w:eastAsia="楷体_GB2312" w:hAnsi="宋体" w:cs="宋体" w:hint="eastAsia"/>
          <w:bCs/>
          <w:kern w:val="0"/>
          <w:szCs w:val="32"/>
        </w:rPr>
        <w:t>国际交流合作</w:t>
      </w:r>
    </w:p>
    <w:p w14:paraId="37FE79C8" w14:textId="5DF9AD55" w:rsidR="004252F1" w:rsidRPr="008032E6" w:rsidRDefault="004252F1"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第二十七条</w:t>
      </w:r>
      <w:r w:rsidRPr="008032E6">
        <w:rPr>
          <w:rFonts w:ascii="仿宋_GB2312" w:hAnsi="宋体" w:cs="宋体"/>
          <w:kern w:val="0"/>
          <w:szCs w:val="32"/>
        </w:rPr>
        <w:t xml:space="preserve"> </w:t>
      </w:r>
      <w:r w:rsidRPr="008032E6">
        <w:rPr>
          <w:rFonts w:ascii="仿宋_GB2312" w:hAnsi="宋体" w:cs="宋体" w:hint="eastAsia"/>
          <w:kern w:val="0"/>
          <w:szCs w:val="32"/>
        </w:rPr>
        <w:t>学校坚持开放办学，坚持国际化办学的强校道路。</w:t>
      </w:r>
      <w:r w:rsidR="00CE586C" w:rsidRPr="008032E6">
        <w:rPr>
          <w:rFonts w:ascii="仿宋_GB2312" w:hAnsi="宋体" w:cs="宋体" w:hint="eastAsia"/>
          <w:kern w:val="0"/>
          <w:szCs w:val="32"/>
        </w:rPr>
        <w:t>创新“</w:t>
      </w:r>
      <w:r w:rsidRPr="008032E6">
        <w:rPr>
          <w:rFonts w:ascii="仿宋_GB2312" w:hAnsi="宋体" w:cs="宋体" w:hint="eastAsia"/>
          <w:kern w:val="0"/>
          <w:szCs w:val="32"/>
        </w:rPr>
        <w:t>走出去</w:t>
      </w:r>
      <w:r w:rsidR="00CE586C" w:rsidRPr="008032E6">
        <w:rPr>
          <w:rFonts w:ascii="仿宋_GB2312" w:hAnsi="宋体" w:cs="宋体" w:hint="eastAsia"/>
          <w:kern w:val="0"/>
          <w:szCs w:val="32"/>
        </w:rPr>
        <w:t>”</w:t>
      </w:r>
      <w:r w:rsidRPr="008032E6">
        <w:rPr>
          <w:rFonts w:ascii="仿宋_GB2312" w:hAnsi="宋体" w:cs="宋体" w:hint="eastAsia"/>
          <w:kern w:val="0"/>
          <w:szCs w:val="32"/>
        </w:rPr>
        <w:t>和</w:t>
      </w:r>
      <w:r w:rsidR="00CE586C" w:rsidRPr="008032E6">
        <w:rPr>
          <w:rFonts w:ascii="仿宋_GB2312" w:hAnsi="宋体" w:cs="宋体" w:hint="eastAsia"/>
          <w:kern w:val="0"/>
          <w:szCs w:val="32"/>
        </w:rPr>
        <w:t>“</w:t>
      </w:r>
      <w:r w:rsidRPr="008032E6">
        <w:rPr>
          <w:rFonts w:ascii="仿宋_GB2312" w:hAnsi="宋体" w:cs="宋体" w:hint="eastAsia"/>
          <w:kern w:val="0"/>
          <w:szCs w:val="32"/>
        </w:rPr>
        <w:t>请进来</w:t>
      </w:r>
      <w:r w:rsidR="00CE586C" w:rsidRPr="008032E6">
        <w:rPr>
          <w:rFonts w:ascii="仿宋_GB2312" w:hAnsi="宋体" w:cs="宋体" w:hint="eastAsia"/>
          <w:kern w:val="0"/>
          <w:szCs w:val="32"/>
        </w:rPr>
        <w:t>”</w:t>
      </w:r>
      <w:r w:rsidRPr="008032E6">
        <w:rPr>
          <w:rFonts w:ascii="仿宋_GB2312" w:hAnsi="宋体" w:cs="宋体" w:hint="eastAsia"/>
          <w:kern w:val="0"/>
          <w:szCs w:val="32"/>
        </w:rPr>
        <w:t>的战略，积极寻求战略合作伙伴，与世界高水平大学、国际著名研究机构建立长期稳定的合作关系，不断提升学校的国际影响力和竞争力。</w:t>
      </w:r>
    </w:p>
    <w:p w14:paraId="6666295C" w14:textId="35613B1E" w:rsidR="0063699C" w:rsidRPr="008032E6" w:rsidRDefault="004252F1"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第二十八条</w:t>
      </w:r>
      <w:r w:rsidRPr="008032E6">
        <w:rPr>
          <w:rFonts w:ascii="仿宋_GB2312" w:hAnsi="宋体" w:cs="宋体"/>
          <w:kern w:val="0"/>
          <w:szCs w:val="32"/>
        </w:rPr>
        <w:t xml:space="preserve"> </w:t>
      </w:r>
      <w:r w:rsidRPr="008032E6">
        <w:rPr>
          <w:rFonts w:ascii="仿宋_GB2312" w:hAnsi="宋体" w:cs="宋体" w:hint="eastAsia"/>
          <w:kern w:val="0"/>
          <w:szCs w:val="32"/>
        </w:rPr>
        <w:t>学校开展与国际高水平大学的学生互换、教师互换、课程互通、学分互认、学位互授、学术研究等实质性合作，联合举办中外合作办学机构，引进优质教育资源。</w:t>
      </w:r>
    </w:p>
    <w:p w14:paraId="42D6CDBB" w14:textId="77777777" w:rsidR="004252F1" w:rsidRPr="008032E6" w:rsidRDefault="004252F1" w:rsidP="004252F1">
      <w:pPr>
        <w:widowControl/>
        <w:spacing w:line="600" w:lineRule="exact"/>
        <w:ind w:firstLineChars="200" w:firstLine="632"/>
        <w:jc w:val="left"/>
        <w:rPr>
          <w:rFonts w:ascii="仿宋_GB2312" w:hAnsi="宋体" w:cs="宋体"/>
          <w:kern w:val="0"/>
          <w:szCs w:val="32"/>
        </w:rPr>
      </w:pPr>
    </w:p>
    <w:p w14:paraId="7CD18B4E" w14:textId="77777777" w:rsidR="00B55838" w:rsidRPr="008032E6" w:rsidRDefault="00B55838" w:rsidP="000B6BF7">
      <w:pPr>
        <w:widowControl/>
        <w:spacing w:line="600" w:lineRule="exact"/>
        <w:jc w:val="center"/>
        <w:rPr>
          <w:rFonts w:ascii="黑体" w:eastAsia="黑体" w:hAnsi="黑体" w:cs="宋体"/>
          <w:kern w:val="0"/>
          <w:szCs w:val="32"/>
        </w:rPr>
      </w:pPr>
      <w:r w:rsidRPr="008032E6">
        <w:rPr>
          <w:rFonts w:ascii="黑体" w:eastAsia="黑体" w:hAnsi="黑体" w:cs="宋体" w:hint="eastAsia"/>
          <w:kern w:val="0"/>
          <w:szCs w:val="32"/>
        </w:rPr>
        <w:t>第三章</w:t>
      </w:r>
      <w:r w:rsidRPr="008032E6">
        <w:rPr>
          <w:rFonts w:ascii="黑体" w:eastAsia="黑体" w:hAnsi="黑体" w:cs="宋体"/>
          <w:kern w:val="0"/>
          <w:szCs w:val="32"/>
        </w:rPr>
        <w:t xml:space="preserve"> </w:t>
      </w:r>
      <w:r w:rsidRPr="008032E6">
        <w:rPr>
          <w:rFonts w:ascii="黑体" w:eastAsia="黑体" w:hAnsi="黑体" w:cs="宋体" w:hint="eastAsia"/>
          <w:kern w:val="0"/>
          <w:szCs w:val="32"/>
        </w:rPr>
        <w:t>治理结构</w:t>
      </w:r>
    </w:p>
    <w:p w14:paraId="0DDA2C8B" w14:textId="03BF2FE9" w:rsidR="00B55838" w:rsidRPr="008032E6" w:rsidRDefault="00B55838" w:rsidP="000B6BF7">
      <w:pPr>
        <w:widowControl/>
        <w:spacing w:line="600" w:lineRule="exact"/>
        <w:jc w:val="center"/>
        <w:rPr>
          <w:rFonts w:ascii="楷体_GB2312" w:eastAsia="楷体_GB2312" w:hAnsi="宋体" w:cs="宋体"/>
          <w:bCs/>
          <w:kern w:val="0"/>
          <w:szCs w:val="32"/>
        </w:rPr>
      </w:pPr>
      <w:r w:rsidRPr="008032E6">
        <w:rPr>
          <w:rFonts w:ascii="楷体_GB2312" w:eastAsia="楷体_GB2312" w:hAnsi="宋体" w:cs="宋体" w:hint="eastAsia"/>
          <w:bCs/>
          <w:kern w:val="0"/>
          <w:szCs w:val="32"/>
        </w:rPr>
        <w:t>第一节</w:t>
      </w:r>
      <w:r w:rsidR="0048035D" w:rsidRPr="008032E6">
        <w:rPr>
          <w:rFonts w:ascii="楷体_GB2312" w:eastAsia="楷体_GB2312" w:hAnsi="宋体" w:cs="宋体"/>
          <w:bCs/>
          <w:kern w:val="0"/>
          <w:szCs w:val="32"/>
        </w:rPr>
        <w:t xml:space="preserve"> </w:t>
      </w:r>
      <w:r w:rsidRPr="008032E6">
        <w:rPr>
          <w:rFonts w:ascii="楷体_GB2312" w:eastAsia="楷体_GB2312" w:hAnsi="宋体" w:cs="宋体" w:hint="eastAsia"/>
          <w:bCs/>
          <w:kern w:val="0"/>
          <w:szCs w:val="32"/>
        </w:rPr>
        <w:t>管理体制与组织结构</w:t>
      </w:r>
    </w:p>
    <w:p w14:paraId="05EB980E" w14:textId="161F6E81"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第二十</w:t>
      </w:r>
      <w:r w:rsidR="00EB6626" w:rsidRPr="008032E6">
        <w:rPr>
          <w:rFonts w:ascii="仿宋_GB2312" w:hAnsi="宋体" w:cs="宋体" w:hint="eastAsia"/>
          <w:kern w:val="0"/>
          <w:szCs w:val="32"/>
        </w:rPr>
        <w:t>九</w:t>
      </w:r>
      <w:r w:rsidRPr="008032E6">
        <w:rPr>
          <w:rFonts w:ascii="仿宋_GB2312" w:hAnsi="宋体" w:cs="宋体" w:hint="eastAsia"/>
          <w:kern w:val="0"/>
          <w:szCs w:val="32"/>
        </w:rPr>
        <w:t>条</w:t>
      </w:r>
      <w:r w:rsidRPr="008032E6">
        <w:rPr>
          <w:rFonts w:ascii="仿宋_GB2312" w:hAnsi="宋体" w:cs="宋体"/>
          <w:kern w:val="0"/>
          <w:szCs w:val="32"/>
        </w:rPr>
        <w:t xml:space="preserve"> </w:t>
      </w:r>
      <w:r w:rsidR="006C1CBF" w:rsidRPr="008032E6">
        <w:rPr>
          <w:rFonts w:ascii="仿宋_GB2312" w:hAnsi="宋体" w:cs="宋体" w:hint="eastAsia"/>
          <w:kern w:val="0"/>
          <w:szCs w:val="32"/>
        </w:rPr>
        <w:t>学校实行党委领导下的校长负责制，按照《中国共产党普通高等学校基层组织工作条例》等相关规定执行。</w:t>
      </w:r>
    </w:p>
    <w:p w14:paraId="3A351678" w14:textId="5DB02BAE"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00EB6626" w:rsidRPr="008032E6">
        <w:rPr>
          <w:rFonts w:ascii="仿宋_GB2312" w:hAnsi="宋体" w:cs="宋体" w:hint="eastAsia"/>
          <w:kern w:val="0"/>
          <w:szCs w:val="32"/>
        </w:rPr>
        <w:t>三十</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学校实行校院两级管理体制。</w:t>
      </w:r>
    </w:p>
    <w:p w14:paraId="21ABDB14" w14:textId="73B97D29" w:rsidR="00B55838" w:rsidRPr="008032E6" w:rsidRDefault="00C12B31"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学校党的委员会（以下简称学校党委）经党员代表大会选举产生，对党员代表大会负责并报告工作。学校党的委员会全体会议在党员代表大会闭会期间领导学校工作。党委常委会主持党委经常工作。校长办公会议是学校行政议事决策机构。</w:t>
      </w:r>
      <w:r w:rsidR="00AA7663">
        <w:rPr>
          <w:rFonts w:ascii="仿宋_GB2312" w:hAnsi="宋体" w:cs="宋体" w:hint="eastAsia"/>
          <w:kern w:val="0"/>
          <w:szCs w:val="32"/>
        </w:rPr>
        <w:t>学校</w:t>
      </w:r>
      <w:r w:rsidR="00AA7663" w:rsidRPr="00AA7663">
        <w:rPr>
          <w:rFonts w:ascii="仿宋_GB2312" w:hAnsi="宋体" w:cs="宋体" w:hint="eastAsia"/>
          <w:kern w:val="0"/>
          <w:szCs w:val="32"/>
        </w:rPr>
        <w:t>结合实际制定党委全委会、党委常委会会议和校长办公会议具体议事规则并遵照执行。</w:t>
      </w:r>
    </w:p>
    <w:p w14:paraId="59004DCE"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lastRenderedPageBreak/>
        <w:t>学院实行集体领导、党政分工合作、协调运行的工作机制。学院</w:t>
      </w:r>
      <w:r w:rsidR="00323128" w:rsidRPr="008032E6">
        <w:rPr>
          <w:rFonts w:ascii="仿宋_GB2312" w:hAnsi="宋体" w:cs="宋体" w:hint="eastAsia"/>
          <w:kern w:val="0"/>
          <w:szCs w:val="32"/>
        </w:rPr>
        <w:t>党委会和</w:t>
      </w:r>
      <w:r w:rsidRPr="008032E6">
        <w:rPr>
          <w:rFonts w:ascii="仿宋_GB2312" w:hAnsi="宋体" w:cs="宋体" w:hint="eastAsia"/>
          <w:kern w:val="0"/>
          <w:szCs w:val="32"/>
        </w:rPr>
        <w:t>党政联席会</w:t>
      </w:r>
      <w:r w:rsidR="00264481" w:rsidRPr="008032E6">
        <w:rPr>
          <w:rFonts w:ascii="仿宋_GB2312" w:hAnsi="宋体" w:cs="宋体" w:hint="eastAsia"/>
          <w:kern w:val="0"/>
          <w:szCs w:val="32"/>
        </w:rPr>
        <w:t>议</w:t>
      </w:r>
      <w:r w:rsidRPr="008032E6">
        <w:rPr>
          <w:rFonts w:ascii="仿宋_GB2312" w:hAnsi="宋体" w:cs="宋体" w:hint="eastAsia"/>
          <w:kern w:val="0"/>
          <w:szCs w:val="32"/>
        </w:rPr>
        <w:t>是学院决策机构。</w:t>
      </w:r>
    </w:p>
    <w:p w14:paraId="7BB5B2DF" w14:textId="17A53F4A"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00F54B74" w:rsidRPr="008032E6">
        <w:rPr>
          <w:rFonts w:ascii="仿宋_GB2312" w:hAnsi="宋体" w:cs="宋体" w:hint="eastAsia"/>
          <w:kern w:val="0"/>
          <w:szCs w:val="32"/>
        </w:rPr>
        <w:t>三十</w:t>
      </w:r>
      <w:r w:rsidR="00EB6626" w:rsidRPr="008032E6">
        <w:rPr>
          <w:rFonts w:ascii="仿宋_GB2312" w:hAnsi="宋体" w:cs="宋体" w:hint="eastAsia"/>
          <w:kern w:val="0"/>
          <w:szCs w:val="32"/>
        </w:rPr>
        <w:t>一</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学校建立</w:t>
      </w:r>
      <w:r w:rsidR="00CD232F" w:rsidRPr="008032E6">
        <w:rPr>
          <w:rFonts w:ascii="仿宋_GB2312" w:hAnsi="宋体" w:cs="宋体" w:hint="eastAsia"/>
          <w:kern w:val="0"/>
          <w:szCs w:val="32"/>
        </w:rPr>
        <w:t>健全</w:t>
      </w:r>
      <w:r w:rsidRPr="008032E6">
        <w:rPr>
          <w:rFonts w:ascii="仿宋_GB2312" w:hAnsi="宋体" w:cs="宋体" w:hint="eastAsia"/>
          <w:kern w:val="0"/>
          <w:szCs w:val="32"/>
        </w:rPr>
        <w:t>议事规则</w:t>
      </w:r>
      <w:r w:rsidR="00CD232F" w:rsidRPr="008032E6">
        <w:rPr>
          <w:rFonts w:ascii="仿宋_GB2312" w:hAnsi="宋体" w:cs="宋体" w:hint="eastAsia"/>
          <w:kern w:val="0"/>
          <w:szCs w:val="32"/>
        </w:rPr>
        <w:t>和</w:t>
      </w:r>
      <w:r w:rsidRPr="008032E6">
        <w:rPr>
          <w:rFonts w:ascii="仿宋_GB2312" w:hAnsi="宋体" w:cs="宋体" w:hint="eastAsia"/>
          <w:kern w:val="0"/>
          <w:szCs w:val="32"/>
        </w:rPr>
        <w:t>决策程序，凡重大决策、重要人事任免、重大项目安排和大额度资金运作事项必须</w:t>
      </w:r>
      <w:r w:rsidR="00CD232F" w:rsidRPr="008032E6">
        <w:rPr>
          <w:rFonts w:ascii="仿宋_GB2312" w:hAnsi="宋体" w:cs="宋体" w:hint="eastAsia"/>
          <w:kern w:val="0"/>
          <w:szCs w:val="32"/>
        </w:rPr>
        <w:t>由领导班子集体研究做出决定。党委全体会议、党委常委会会议和校长办公会议是学校“三重一大”事项决策的主要形式。</w:t>
      </w:r>
      <w:r w:rsidRPr="008032E6">
        <w:rPr>
          <w:rFonts w:ascii="仿宋_GB2312" w:hAnsi="宋体" w:cs="宋体" w:hint="eastAsia"/>
          <w:kern w:val="0"/>
          <w:szCs w:val="32"/>
        </w:rPr>
        <w:t>坚持民主集中制原则，充分发扬民主，完善群众参与、专家咨询和集体决策相结合的决策机制。</w:t>
      </w:r>
    </w:p>
    <w:p w14:paraId="049C0974" w14:textId="3979C75C" w:rsidR="00B55838" w:rsidRPr="008032E6" w:rsidRDefault="00B55838" w:rsidP="001076A7">
      <w:pPr>
        <w:widowControl/>
        <w:spacing w:line="66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00F54B74" w:rsidRPr="008032E6">
        <w:rPr>
          <w:rFonts w:ascii="仿宋_GB2312" w:hAnsi="宋体" w:cs="宋体" w:hint="eastAsia"/>
          <w:kern w:val="0"/>
          <w:szCs w:val="32"/>
        </w:rPr>
        <w:t>三十</w:t>
      </w:r>
      <w:r w:rsidR="00EB6626" w:rsidRPr="008032E6">
        <w:rPr>
          <w:rFonts w:ascii="仿宋_GB2312" w:hAnsi="宋体" w:cs="宋体" w:hint="eastAsia"/>
          <w:kern w:val="0"/>
          <w:szCs w:val="32"/>
        </w:rPr>
        <w:t>二</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学校党委根据工作需要设立党的工作委员会和专门委员会。</w:t>
      </w:r>
    </w:p>
    <w:p w14:paraId="65765ABB" w14:textId="6B4BC308" w:rsidR="00B415C7" w:rsidRPr="008032E6" w:rsidRDefault="00B55838" w:rsidP="00C74F7A">
      <w:pPr>
        <w:widowControl/>
        <w:spacing w:line="660" w:lineRule="exact"/>
        <w:ind w:firstLineChars="200" w:firstLine="632"/>
        <w:rPr>
          <w:rFonts w:ascii="仿宋_GB2312" w:hAnsi="宋体" w:cs="宋体"/>
          <w:kern w:val="0"/>
          <w:szCs w:val="32"/>
        </w:rPr>
      </w:pPr>
      <w:r w:rsidRPr="008032E6">
        <w:rPr>
          <w:rFonts w:ascii="仿宋_GB2312" w:hAnsi="宋体" w:cs="宋体" w:hint="eastAsia"/>
          <w:kern w:val="0"/>
          <w:szCs w:val="32"/>
        </w:rPr>
        <w:t>学校党委本着精干高效和有利于加强党的建设的原则，依法设置、变更或者撤销相应工作机构和党委部门，并可根据实际情况合理调整各党委部门的职能。</w:t>
      </w:r>
    </w:p>
    <w:p w14:paraId="75EA9EF6" w14:textId="0FE1E739" w:rsidR="00B55838" w:rsidRPr="008032E6" w:rsidRDefault="00B55838" w:rsidP="001076A7">
      <w:pPr>
        <w:widowControl/>
        <w:spacing w:line="660" w:lineRule="exact"/>
        <w:ind w:firstLineChars="200" w:firstLine="632"/>
        <w:rPr>
          <w:rFonts w:ascii="仿宋_GB2312" w:hAnsi="宋体" w:cs="宋体"/>
          <w:kern w:val="0"/>
          <w:szCs w:val="32"/>
        </w:rPr>
      </w:pPr>
      <w:r w:rsidRPr="008032E6">
        <w:rPr>
          <w:rFonts w:ascii="仿宋_GB2312" w:hAnsi="宋体" w:cs="宋体" w:hint="eastAsia"/>
          <w:kern w:val="0"/>
          <w:szCs w:val="32"/>
        </w:rPr>
        <w:t>学校党委根据工作需要</w:t>
      </w:r>
      <w:r w:rsidR="00DA7C25" w:rsidRPr="008032E6">
        <w:rPr>
          <w:rFonts w:ascii="仿宋_GB2312" w:hAnsi="宋体" w:cs="宋体" w:hint="eastAsia"/>
          <w:kern w:val="0"/>
          <w:szCs w:val="32"/>
        </w:rPr>
        <w:t>和党员人数</w:t>
      </w:r>
      <w:r w:rsidRPr="008032E6">
        <w:rPr>
          <w:rFonts w:ascii="仿宋_GB2312" w:hAnsi="宋体" w:cs="宋体" w:hint="eastAsia"/>
          <w:kern w:val="0"/>
          <w:szCs w:val="32"/>
        </w:rPr>
        <w:t>可批准设立二级党组织（党的</w:t>
      </w:r>
      <w:r w:rsidR="00DA7C25" w:rsidRPr="008032E6">
        <w:rPr>
          <w:rFonts w:ascii="仿宋_GB2312" w:hAnsi="宋体" w:cs="宋体" w:hint="eastAsia"/>
          <w:kern w:val="0"/>
          <w:szCs w:val="32"/>
        </w:rPr>
        <w:t>基层</w:t>
      </w:r>
      <w:r w:rsidRPr="008032E6">
        <w:rPr>
          <w:rFonts w:ascii="仿宋_GB2312" w:hAnsi="宋体" w:cs="宋体" w:hint="eastAsia"/>
          <w:kern w:val="0"/>
          <w:szCs w:val="32"/>
        </w:rPr>
        <w:t>委员会，总支部委员会，或直属支部委员会）。</w:t>
      </w:r>
    </w:p>
    <w:p w14:paraId="2BBE5C40" w14:textId="14D466BF" w:rsidR="00A45AD0" w:rsidRPr="008032E6" w:rsidRDefault="00A45AD0" w:rsidP="001076A7">
      <w:pPr>
        <w:widowControl/>
        <w:spacing w:line="660" w:lineRule="exact"/>
        <w:ind w:firstLineChars="200" w:firstLine="632"/>
        <w:rPr>
          <w:rFonts w:ascii="仿宋_GB2312" w:hAnsi="宋体" w:cs="宋体"/>
          <w:kern w:val="0"/>
          <w:szCs w:val="32"/>
        </w:rPr>
      </w:pPr>
      <w:r w:rsidRPr="00E74B80">
        <w:rPr>
          <w:rFonts w:ascii="仿宋_GB2312" w:hAnsi="宋体" w:cs="宋体" w:hint="eastAsia"/>
          <w:kern w:val="0"/>
          <w:szCs w:val="32"/>
        </w:rPr>
        <w:t>第三十三条</w:t>
      </w:r>
      <w:r w:rsidRPr="00E74B80">
        <w:rPr>
          <w:rFonts w:ascii="仿宋_GB2312" w:hAnsi="宋体" w:cs="宋体"/>
          <w:kern w:val="0"/>
          <w:szCs w:val="32"/>
        </w:rPr>
        <w:t xml:space="preserve"> </w:t>
      </w:r>
      <w:r w:rsidRPr="00E74B80">
        <w:rPr>
          <w:rFonts w:ascii="仿宋_GB2312" w:hAnsi="宋体" w:cs="宋体" w:hint="eastAsia"/>
          <w:kern w:val="0"/>
          <w:szCs w:val="32"/>
        </w:rPr>
        <w:t>学校设立党委教师工作委员会，在学校党委领导下，研究审议学校教师思想政治和师德师风建设工作重大事项，指导相关部门开展工作。</w:t>
      </w:r>
    </w:p>
    <w:p w14:paraId="44E141C5" w14:textId="76EEC7D8" w:rsidR="00B55838" w:rsidRPr="008032E6" w:rsidRDefault="00B55838" w:rsidP="001076A7">
      <w:pPr>
        <w:widowControl/>
        <w:spacing w:line="660" w:lineRule="exact"/>
        <w:ind w:firstLineChars="200" w:firstLine="632"/>
        <w:rPr>
          <w:rFonts w:ascii="仿宋_GB2312" w:hAnsi="宋体" w:cs="宋体"/>
          <w:kern w:val="0"/>
          <w:szCs w:val="32"/>
        </w:rPr>
      </w:pPr>
      <w:r w:rsidRPr="008032E6">
        <w:rPr>
          <w:rFonts w:ascii="仿宋_GB2312" w:hAnsi="宋体" w:cs="宋体" w:hint="eastAsia"/>
          <w:kern w:val="0"/>
          <w:szCs w:val="32"/>
        </w:rPr>
        <w:t>第三十</w:t>
      </w:r>
      <w:r w:rsidR="00D27FDD" w:rsidRPr="008032E6">
        <w:rPr>
          <w:rFonts w:ascii="仿宋_GB2312" w:hAnsi="宋体" w:cs="宋体" w:hint="eastAsia"/>
          <w:kern w:val="0"/>
          <w:szCs w:val="32"/>
        </w:rPr>
        <w:t>四</w:t>
      </w:r>
      <w:r w:rsidRPr="0078477C">
        <w:rPr>
          <w:rFonts w:ascii="仿宋_GB2312" w:hAnsi="宋体" w:cs="宋体" w:hint="eastAsia"/>
          <w:kern w:val="0"/>
          <w:szCs w:val="32"/>
        </w:rPr>
        <w:t>条</w:t>
      </w:r>
      <w:r w:rsidRPr="00A06BA8">
        <w:rPr>
          <w:rFonts w:ascii="仿宋_GB2312" w:hAnsi="宋体" w:cs="宋体" w:hint="eastAsia"/>
          <w:kern w:val="0"/>
          <w:szCs w:val="32"/>
        </w:rPr>
        <w:t xml:space="preserve"> 学校</w:t>
      </w:r>
      <w:r w:rsidR="000039C6" w:rsidRPr="008032E6">
        <w:rPr>
          <w:rFonts w:ascii="仿宋_GB2312" w:hAnsi="宋体" w:cs="宋体" w:hint="eastAsia"/>
          <w:kern w:val="0"/>
          <w:szCs w:val="32"/>
        </w:rPr>
        <w:t>根据实际需要和精简、效能</w:t>
      </w:r>
      <w:r w:rsidRPr="008032E6">
        <w:rPr>
          <w:rFonts w:ascii="仿宋_GB2312" w:hAnsi="宋体" w:cs="宋体" w:hint="eastAsia"/>
          <w:kern w:val="0"/>
          <w:szCs w:val="32"/>
        </w:rPr>
        <w:t>的原则，</w:t>
      </w:r>
      <w:r w:rsidR="00B230C4" w:rsidRPr="008032E6">
        <w:rPr>
          <w:rFonts w:ascii="仿宋_GB2312" w:hAnsi="宋体" w:cs="宋体" w:hint="eastAsia"/>
          <w:kern w:val="0"/>
          <w:szCs w:val="32"/>
        </w:rPr>
        <w:t>按照有关规定</w:t>
      </w:r>
      <w:r w:rsidRPr="008032E6">
        <w:rPr>
          <w:rFonts w:ascii="仿宋_GB2312" w:hAnsi="宋体" w:cs="宋体" w:hint="eastAsia"/>
          <w:kern w:val="0"/>
          <w:szCs w:val="32"/>
        </w:rPr>
        <w:t>设立、变更或者撤销学校内部行政管理机构和直属单位，</w:t>
      </w:r>
      <w:r w:rsidRPr="008032E6">
        <w:rPr>
          <w:rFonts w:ascii="仿宋_GB2312" w:hAnsi="宋体" w:cs="宋体" w:hint="eastAsia"/>
          <w:kern w:val="0"/>
          <w:szCs w:val="32"/>
        </w:rPr>
        <w:lastRenderedPageBreak/>
        <w:t>并根据实际情况合理调整其职能。其增设和调整由相关部门提出、研究论证后，提请校长办公会</w:t>
      </w:r>
      <w:r w:rsidR="00264481" w:rsidRPr="008032E6">
        <w:rPr>
          <w:rFonts w:ascii="仿宋_GB2312" w:hAnsi="宋体" w:cs="宋体" w:hint="eastAsia"/>
          <w:kern w:val="0"/>
          <w:szCs w:val="32"/>
        </w:rPr>
        <w:t>议</w:t>
      </w:r>
      <w:r w:rsidR="00DA7C25" w:rsidRPr="008032E6">
        <w:rPr>
          <w:rFonts w:ascii="仿宋_GB2312" w:hAnsi="宋体" w:cs="宋体" w:hint="eastAsia"/>
          <w:kern w:val="0"/>
          <w:szCs w:val="32"/>
        </w:rPr>
        <w:t>和</w:t>
      </w:r>
      <w:r w:rsidRPr="008032E6">
        <w:rPr>
          <w:rFonts w:ascii="仿宋_GB2312" w:hAnsi="宋体" w:cs="宋体" w:hint="eastAsia"/>
          <w:kern w:val="0"/>
          <w:szCs w:val="32"/>
        </w:rPr>
        <w:t>党委常委会</w:t>
      </w:r>
      <w:r w:rsidR="00B230C4" w:rsidRPr="008032E6">
        <w:rPr>
          <w:rFonts w:ascii="仿宋_GB2312" w:hAnsi="宋体" w:cs="宋体" w:hint="eastAsia"/>
          <w:kern w:val="0"/>
          <w:szCs w:val="32"/>
        </w:rPr>
        <w:t>会议</w:t>
      </w:r>
      <w:r w:rsidRPr="008032E6">
        <w:rPr>
          <w:rFonts w:ascii="仿宋_GB2312" w:hAnsi="宋体" w:cs="宋体" w:hint="eastAsia"/>
          <w:kern w:val="0"/>
          <w:szCs w:val="32"/>
        </w:rPr>
        <w:t>审核批准。</w:t>
      </w:r>
    </w:p>
    <w:p w14:paraId="10A50CE5" w14:textId="5B7C2BE6" w:rsidR="00B55838" w:rsidRPr="008032E6" w:rsidRDefault="00B55838" w:rsidP="001076A7">
      <w:pPr>
        <w:widowControl/>
        <w:spacing w:line="660" w:lineRule="exact"/>
        <w:ind w:firstLineChars="200" w:firstLine="632"/>
        <w:rPr>
          <w:rFonts w:ascii="仿宋_GB2312" w:hAnsi="宋体" w:cs="宋体"/>
          <w:kern w:val="0"/>
          <w:szCs w:val="32"/>
        </w:rPr>
      </w:pPr>
      <w:r w:rsidRPr="008032E6">
        <w:rPr>
          <w:rFonts w:ascii="仿宋_GB2312" w:hAnsi="宋体" w:cs="宋体" w:hint="eastAsia"/>
          <w:kern w:val="0"/>
          <w:szCs w:val="32"/>
        </w:rPr>
        <w:t>第三十</w:t>
      </w:r>
      <w:r w:rsidR="00D27FDD" w:rsidRPr="008032E6">
        <w:rPr>
          <w:rFonts w:ascii="仿宋_GB2312" w:hAnsi="宋体" w:cs="宋体" w:hint="eastAsia"/>
          <w:kern w:val="0"/>
          <w:szCs w:val="32"/>
        </w:rPr>
        <w:t>五</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以一级学科（群）为主要依据设置学院，也可根据人才培养和学科建设需要设置单科性特色学院或研究院，并根据需要适时调整。其增设及调整由相关部门研究提出，学术委员会组织咨询论证后，提请校长办公会</w:t>
      </w:r>
      <w:r w:rsidR="00264481" w:rsidRPr="008032E6">
        <w:rPr>
          <w:rFonts w:ascii="仿宋_GB2312" w:hAnsi="宋体" w:cs="宋体" w:hint="eastAsia"/>
          <w:kern w:val="0"/>
          <w:szCs w:val="32"/>
        </w:rPr>
        <w:t>议</w:t>
      </w:r>
      <w:r w:rsidR="00DA7C25" w:rsidRPr="008032E6">
        <w:rPr>
          <w:rFonts w:ascii="仿宋_GB2312" w:hAnsi="宋体" w:cs="宋体" w:hint="eastAsia"/>
          <w:kern w:val="0"/>
          <w:szCs w:val="32"/>
        </w:rPr>
        <w:t>和</w:t>
      </w:r>
      <w:r w:rsidRPr="008032E6">
        <w:rPr>
          <w:rFonts w:ascii="仿宋_GB2312" w:hAnsi="宋体" w:cs="宋体" w:hint="eastAsia"/>
          <w:kern w:val="0"/>
          <w:szCs w:val="32"/>
        </w:rPr>
        <w:t>党委常委会</w:t>
      </w:r>
      <w:r w:rsidR="00B230C4" w:rsidRPr="008032E6">
        <w:rPr>
          <w:rFonts w:ascii="仿宋_GB2312" w:hAnsi="宋体" w:cs="宋体" w:hint="eastAsia"/>
          <w:kern w:val="0"/>
          <w:szCs w:val="32"/>
        </w:rPr>
        <w:t>会议</w:t>
      </w:r>
      <w:r w:rsidRPr="008032E6">
        <w:rPr>
          <w:rFonts w:ascii="仿宋_GB2312" w:hAnsi="宋体" w:cs="宋体" w:hint="eastAsia"/>
          <w:kern w:val="0"/>
          <w:szCs w:val="32"/>
        </w:rPr>
        <w:t>审核批准。</w:t>
      </w:r>
    </w:p>
    <w:p w14:paraId="26EC5701" w14:textId="0FA513C5" w:rsidR="00B55838" w:rsidRPr="008032E6" w:rsidRDefault="00B55838" w:rsidP="001076A7">
      <w:pPr>
        <w:widowControl/>
        <w:spacing w:line="660" w:lineRule="exact"/>
        <w:ind w:firstLineChars="200" w:firstLine="632"/>
        <w:rPr>
          <w:rFonts w:ascii="仿宋_GB2312" w:hAnsi="宋体" w:cs="宋体"/>
          <w:kern w:val="0"/>
          <w:szCs w:val="32"/>
        </w:rPr>
      </w:pPr>
      <w:r w:rsidRPr="008032E6">
        <w:rPr>
          <w:rFonts w:ascii="仿宋_GB2312" w:hAnsi="宋体" w:cs="宋体" w:hint="eastAsia"/>
          <w:kern w:val="0"/>
          <w:szCs w:val="32"/>
        </w:rPr>
        <w:t>第三十</w:t>
      </w:r>
      <w:r w:rsidR="00097C3E" w:rsidRPr="008032E6">
        <w:rPr>
          <w:rFonts w:ascii="仿宋_GB2312" w:hAnsi="宋体" w:cs="宋体" w:hint="eastAsia"/>
          <w:kern w:val="0"/>
          <w:szCs w:val="32"/>
        </w:rPr>
        <w:t>六</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学校根据</w:t>
      </w:r>
      <w:r w:rsidR="00FC4EB2" w:rsidRPr="008032E6">
        <w:rPr>
          <w:rFonts w:ascii="仿宋_GB2312" w:hAnsi="宋体" w:cs="宋体" w:hint="eastAsia"/>
          <w:kern w:val="0"/>
          <w:szCs w:val="32"/>
        </w:rPr>
        <w:t>实际需要和精简、效能的原则</w:t>
      </w:r>
      <w:r w:rsidRPr="008032E6">
        <w:rPr>
          <w:rFonts w:ascii="仿宋_GB2312" w:hAnsi="宋体" w:cs="宋体" w:hint="eastAsia"/>
          <w:kern w:val="0"/>
          <w:szCs w:val="32"/>
        </w:rPr>
        <w:t>，设置研究院、所（中心）、实验室（工程技术中心）等科研机构</w:t>
      </w:r>
      <w:r w:rsidR="0051009C" w:rsidRPr="008032E6">
        <w:rPr>
          <w:rFonts w:ascii="仿宋_GB2312" w:hAnsi="宋体" w:cs="宋体" w:hint="eastAsia"/>
          <w:kern w:val="0"/>
          <w:szCs w:val="32"/>
        </w:rPr>
        <w:t>、</w:t>
      </w:r>
      <w:r w:rsidRPr="008032E6">
        <w:rPr>
          <w:rFonts w:ascii="仿宋_GB2312" w:hAnsi="宋体" w:cs="宋体" w:hint="eastAsia"/>
          <w:kern w:val="0"/>
          <w:szCs w:val="32"/>
        </w:rPr>
        <w:t>学术组织</w:t>
      </w:r>
      <w:r w:rsidR="0051009C" w:rsidRPr="008032E6">
        <w:rPr>
          <w:rFonts w:ascii="仿宋_GB2312" w:hAnsi="宋体" w:cs="宋体" w:hint="eastAsia"/>
          <w:kern w:val="0"/>
          <w:szCs w:val="32"/>
        </w:rPr>
        <w:t>，以及附属医院</w:t>
      </w:r>
      <w:r w:rsidRPr="008032E6">
        <w:rPr>
          <w:rFonts w:ascii="仿宋_GB2312" w:hAnsi="宋体" w:cs="宋体" w:hint="eastAsia"/>
          <w:kern w:val="0"/>
          <w:szCs w:val="32"/>
        </w:rPr>
        <w:t>。</w:t>
      </w:r>
    </w:p>
    <w:p w14:paraId="53D2827A" w14:textId="6A332AC3" w:rsidR="00B55838" w:rsidRPr="008032E6" w:rsidRDefault="00B55838" w:rsidP="001076A7">
      <w:pPr>
        <w:widowControl/>
        <w:spacing w:line="660" w:lineRule="exact"/>
        <w:ind w:firstLineChars="200" w:firstLine="632"/>
        <w:rPr>
          <w:rFonts w:ascii="仿宋_GB2312" w:hAnsi="宋体" w:cs="宋体"/>
          <w:kern w:val="0"/>
          <w:szCs w:val="32"/>
        </w:rPr>
      </w:pPr>
      <w:r w:rsidRPr="008032E6">
        <w:rPr>
          <w:rFonts w:ascii="仿宋_GB2312" w:hAnsi="宋体" w:cs="宋体" w:hint="eastAsia"/>
          <w:kern w:val="0"/>
          <w:szCs w:val="32"/>
        </w:rPr>
        <w:t>学校承建的国家、省部级重点实验室（工程中心）</w:t>
      </w:r>
      <w:r w:rsidR="0051009C" w:rsidRPr="008032E6">
        <w:rPr>
          <w:rFonts w:ascii="仿宋_GB2312" w:hAnsi="宋体" w:cs="宋体" w:hint="eastAsia"/>
          <w:kern w:val="0"/>
          <w:szCs w:val="32"/>
        </w:rPr>
        <w:t>、</w:t>
      </w:r>
      <w:proofErr w:type="gramStart"/>
      <w:r w:rsidR="00911CCB" w:rsidRPr="008032E6">
        <w:rPr>
          <w:rFonts w:ascii="仿宋_GB2312" w:hAnsi="宋体" w:cs="宋体" w:hint="eastAsia"/>
          <w:kern w:val="0"/>
          <w:szCs w:val="32"/>
        </w:rPr>
        <w:t>高端智库</w:t>
      </w:r>
      <w:r w:rsidR="00AD224F" w:rsidRPr="008032E6">
        <w:rPr>
          <w:rFonts w:ascii="仿宋_GB2312" w:hAnsi="宋体" w:cs="宋体" w:hint="eastAsia"/>
          <w:kern w:val="0"/>
          <w:szCs w:val="32"/>
        </w:rPr>
        <w:t>等</w:t>
      </w:r>
      <w:proofErr w:type="gramEnd"/>
      <w:r w:rsidR="00AD224F" w:rsidRPr="008032E6">
        <w:rPr>
          <w:rFonts w:ascii="仿宋_GB2312" w:hAnsi="宋体" w:cs="宋体" w:hint="eastAsia"/>
          <w:kern w:val="0"/>
          <w:szCs w:val="32"/>
        </w:rPr>
        <w:t>科研平台</w:t>
      </w:r>
      <w:r w:rsidRPr="008032E6">
        <w:rPr>
          <w:rFonts w:ascii="仿宋_GB2312" w:hAnsi="宋体" w:cs="宋体" w:hint="eastAsia"/>
          <w:kern w:val="0"/>
          <w:szCs w:val="32"/>
        </w:rPr>
        <w:t>依照相关法律法规进行管理。</w:t>
      </w:r>
    </w:p>
    <w:p w14:paraId="4DE4563D" w14:textId="77777777" w:rsidR="000A5FAD" w:rsidRPr="008032E6" w:rsidRDefault="00B55838" w:rsidP="001076A7">
      <w:pPr>
        <w:widowControl/>
        <w:spacing w:line="660" w:lineRule="exact"/>
        <w:ind w:firstLineChars="200" w:firstLine="632"/>
        <w:rPr>
          <w:rFonts w:ascii="仿宋_GB2312" w:hAnsi="宋体" w:cs="宋体"/>
          <w:kern w:val="0"/>
          <w:szCs w:val="32"/>
        </w:rPr>
      </w:pPr>
      <w:r w:rsidRPr="008032E6">
        <w:rPr>
          <w:rFonts w:ascii="仿宋_GB2312" w:hAnsi="宋体" w:cs="宋体" w:hint="eastAsia"/>
          <w:kern w:val="0"/>
          <w:szCs w:val="32"/>
        </w:rPr>
        <w:t>学校可以与</w:t>
      </w:r>
      <w:r w:rsidR="002B4C15" w:rsidRPr="008032E6">
        <w:rPr>
          <w:rFonts w:ascii="仿宋_GB2312" w:hAnsi="宋体" w:cs="宋体" w:hint="eastAsia"/>
          <w:kern w:val="0"/>
          <w:szCs w:val="32"/>
        </w:rPr>
        <w:t>地方政府、</w:t>
      </w:r>
      <w:r w:rsidRPr="008032E6">
        <w:rPr>
          <w:rFonts w:ascii="仿宋_GB2312" w:hAnsi="宋体" w:cs="宋体" w:hint="eastAsia"/>
          <w:kern w:val="0"/>
          <w:szCs w:val="32"/>
        </w:rPr>
        <w:t>社会机构或个人合作设置教育机构、研究机构或学术组织，依照有关法律和规定进行管理。</w:t>
      </w:r>
    </w:p>
    <w:p w14:paraId="7923935F" w14:textId="4AF43612" w:rsidR="004F3C8C" w:rsidRPr="008032E6" w:rsidRDefault="0051009C" w:rsidP="00097C3E">
      <w:pPr>
        <w:widowControl/>
        <w:spacing w:line="660" w:lineRule="exact"/>
        <w:ind w:firstLineChars="200" w:firstLine="632"/>
        <w:rPr>
          <w:rFonts w:ascii="仿宋_GB2312" w:hAnsi="宋体" w:cs="宋体"/>
          <w:kern w:val="0"/>
          <w:szCs w:val="32"/>
        </w:rPr>
      </w:pPr>
      <w:r w:rsidRPr="008032E6">
        <w:rPr>
          <w:rFonts w:ascii="仿宋_GB2312" w:hAnsi="宋体" w:cs="宋体" w:hint="eastAsia"/>
          <w:kern w:val="0"/>
          <w:szCs w:val="32"/>
        </w:rPr>
        <w:t>学校</w:t>
      </w:r>
      <w:r w:rsidR="00911CCB" w:rsidRPr="008032E6">
        <w:rPr>
          <w:rFonts w:ascii="仿宋_GB2312" w:hAnsi="宋体" w:cs="宋体" w:hint="eastAsia"/>
          <w:kern w:val="0"/>
          <w:szCs w:val="32"/>
        </w:rPr>
        <w:t>根据发展医学学科的需要</w:t>
      </w:r>
      <w:r w:rsidR="00FA415E" w:rsidRPr="008032E6">
        <w:rPr>
          <w:rFonts w:ascii="仿宋_GB2312" w:hAnsi="宋体" w:cs="宋体" w:hint="eastAsia"/>
          <w:kern w:val="0"/>
          <w:szCs w:val="32"/>
        </w:rPr>
        <w:t>设立</w:t>
      </w:r>
      <w:r w:rsidR="000A5FAD" w:rsidRPr="008032E6">
        <w:rPr>
          <w:rFonts w:ascii="仿宋_GB2312" w:hAnsi="宋体" w:cs="宋体" w:hint="eastAsia"/>
          <w:kern w:val="0"/>
          <w:szCs w:val="32"/>
        </w:rPr>
        <w:t>附属医院</w:t>
      </w:r>
      <w:r w:rsidR="00FA415E" w:rsidRPr="008032E6">
        <w:rPr>
          <w:rFonts w:ascii="仿宋_GB2312" w:hAnsi="宋体" w:cs="宋体" w:hint="eastAsia"/>
          <w:kern w:val="0"/>
          <w:szCs w:val="32"/>
        </w:rPr>
        <w:t>，</w:t>
      </w:r>
      <w:r w:rsidR="00AB2DBE" w:rsidRPr="008032E6">
        <w:rPr>
          <w:rFonts w:ascii="仿宋_GB2312" w:hAnsi="宋体" w:cs="宋体" w:hint="eastAsia"/>
          <w:kern w:val="0"/>
          <w:szCs w:val="32"/>
        </w:rPr>
        <w:t>具有独立法人资格，</w:t>
      </w:r>
      <w:r w:rsidR="000A5FAD" w:rsidRPr="008032E6">
        <w:rPr>
          <w:rFonts w:ascii="仿宋_GB2312" w:hAnsi="宋体" w:cs="宋体" w:hint="eastAsia"/>
          <w:kern w:val="0"/>
          <w:szCs w:val="32"/>
        </w:rPr>
        <w:t>接受学校、协议合作方及其他业务部门的管理、指导和监督。</w:t>
      </w:r>
      <w:r w:rsidR="00B55838" w:rsidRPr="008032E6">
        <w:rPr>
          <w:rFonts w:ascii="仿宋_GB2312" w:hAnsi="宋体" w:cs="宋体" w:hint="eastAsia"/>
          <w:kern w:val="0"/>
          <w:szCs w:val="32"/>
        </w:rPr>
        <w:t>学校对具有独立法人资格的附属单位，依照有关法律和规定进行管理。</w:t>
      </w:r>
    </w:p>
    <w:p w14:paraId="20E15062" w14:textId="15CB31A6" w:rsidR="00B55838" w:rsidRPr="008032E6" w:rsidRDefault="00B55838" w:rsidP="001076A7">
      <w:pPr>
        <w:widowControl/>
        <w:spacing w:line="660" w:lineRule="exact"/>
        <w:ind w:firstLineChars="200" w:firstLine="632"/>
        <w:rPr>
          <w:rFonts w:ascii="仿宋_GB2312" w:hAnsi="宋体" w:cs="宋体"/>
          <w:kern w:val="0"/>
          <w:szCs w:val="32"/>
        </w:rPr>
      </w:pPr>
      <w:r w:rsidRPr="008032E6">
        <w:rPr>
          <w:rFonts w:ascii="仿宋_GB2312" w:hAnsi="宋体" w:cs="宋体" w:hint="eastAsia"/>
          <w:kern w:val="0"/>
          <w:szCs w:val="32"/>
        </w:rPr>
        <w:lastRenderedPageBreak/>
        <w:t>第三十</w:t>
      </w:r>
      <w:r w:rsidR="00097C3E" w:rsidRPr="008032E6">
        <w:rPr>
          <w:rFonts w:ascii="仿宋_GB2312" w:hAnsi="宋体" w:cs="宋体" w:hint="eastAsia"/>
          <w:kern w:val="0"/>
          <w:szCs w:val="32"/>
        </w:rPr>
        <w:t>七</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学校实行校院两级学术管理体系。学校设立学校学术委员会；学院设立学院学术委员会。</w:t>
      </w:r>
    </w:p>
    <w:p w14:paraId="7ED59504" w14:textId="2F3C705E" w:rsidR="00B55838" w:rsidRPr="008032E6" w:rsidRDefault="00B55838" w:rsidP="001076A7">
      <w:pPr>
        <w:widowControl/>
        <w:spacing w:line="660" w:lineRule="exact"/>
        <w:ind w:firstLineChars="200" w:firstLine="632"/>
        <w:rPr>
          <w:rFonts w:ascii="仿宋_GB2312" w:hAnsi="宋体" w:cs="宋体"/>
          <w:kern w:val="0"/>
          <w:szCs w:val="32"/>
        </w:rPr>
      </w:pPr>
      <w:r w:rsidRPr="008032E6">
        <w:rPr>
          <w:rFonts w:ascii="仿宋_GB2312" w:hAnsi="宋体" w:cs="宋体" w:hint="eastAsia"/>
          <w:kern w:val="0"/>
          <w:szCs w:val="32"/>
        </w:rPr>
        <w:t>第三十</w:t>
      </w:r>
      <w:r w:rsidR="00097C3E" w:rsidRPr="008032E6">
        <w:rPr>
          <w:rFonts w:ascii="仿宋_GB2312" w:hAnsi="宋体" w:cs="宋体" w:hint="eastAsia"/>
          <w:kern w:val="0"/>
          <w:szCs w:val="32"/>
        </w:rPr>
        <w:t>八</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根据健全决策权、执行权、监督权相互制约、相互协调的权力结构和运行机制的需要，设立重庆大学监督委员会。监督委员会由党代会代表、纪检监察部门代表、工会代表、教代会代表、民主党派代表、学生代表等组成，对学校的决策和执行情况进行监督。</w:t>
      </w:r>
    </w:p>
    <w:p w14:paraId="62C2BD5A" w14:textId="361E3B2A" w:rsidR="00B55838" w:rsidRPr="008032E6" w:rsidRDefault="00B55838" w:rsidP="001076A7">
      <w:pPr>
        <w:widowControl/>
        <w:spacing w:line="660" w:lineRule="exact"/>
        <w:ind w:firstLineChars="200" w:firstLine="632"/>
        <w:rPr>
          <w:rFonts w:ascii="仿宋_GB2312" w:hAnsi="宋体" w:cs="宋体"/>
          <w:kern w:val="0"/>
          <w:szCs w:val="32"/>
        </w:rPr>
      </w:pPr>
      <w:r w:rsidRPr="008032E6">
        <w:rPr>
          <w:rFonts w:ascii="仿宋_GB2312" w:hAnsi="宋体" w:cs="宋体" w:hint="eastAsia"/>
          <w:kern w:val="0"/>
          <w:szCs w:val="32"/>
        </w:rPr>
        <w:t>第三十</w:t>
      </w:r>
      <w:r w:rsidR="00097C3E" w:rsidRPr="008032E6">
        <w:rPr>
          <w:rFonts w:ascii="仿宋_GB2312" w:hAnsi="宋体" w:cs="宋体" w:hint="eastAsia"/>
          <w:kern w:val="0"/>
          <w:szCs w:val="32"/>
        </w:rPr>
        <w:t>九</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学校根据法律法规及有关规定，成立工会、共青团委员会、学生会、研究生会等群团组织，并支持其按照相关法律法规和各自章程开展活动。</w:t>
      </w:r>
    </w:p>
    <w:p w14:paraId="63E70C1F" w14:textId="1B3EC6BC" w:rsidR="00B55838" w:rsidRPr="008032E6" w:rsidRDefault="00B55838" w:rsidP="001076A7">
      <w:pPr>
        <w:widowControl/>
        <w:spacing w:line="66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00097C3E" w:rsidRPr="008032E6">
        <w:rPr>
          <w:rFonts w:ascii="仿宋_GB2312" w:hAnsi="宋体" w:cs="宋体" w:hint="eastAsia"/>
          <w:kern w:val="0"/>
          <w:szCs w:val="32"/>
        </w:rPr>
        <w:t>四十</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学校根据发展需要，设立校务委员会、理事会、校友会</w:t>
      </w:r>
      <w:r w:rsidR="000614F4" w:rsidRPr="008032E6">
        <w:rPr>
          <w:rFonts w:ascii="仿宋_GB2312" w:hAnsi="宋体" w:cs="宋体" w:hint="eastAsia"/>
          <w:kern w:val="0"/>
          <w:szCs w:val="32"/>
        </w:rPr>
        <w:t>、教育基金会</w:t>
      </w:r>
      <w:r w:rsidRPr="008032E6">
        <w:rPr>
          <w:rFonts w:ascii="仿宋_GB2312" w:hAnsi="宋体" w:cs="宋体" w:hint="eastAsia"/>
          <w:kern w:val="0"/>
          <w:szCs w:val="32"/>
        </w:rPr>
        <w:t>等组织机构。</w:t>
      </w:r>
    </w:p>
    <w:p w14:paraId="31C8E6B7" w14:textId="001F1BE8" w:rsidR="00B55838" w:rsidRPr="008032E6" w:rsidRDefault="00B55838" w:rsidP="001076A7">
      <w:pPr>
        <w:widowControl/>
        <w:spacing w:line="66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0098157F" w:rsidRPr="008032E6">
        <w:rPr>
          <w:rFonts w:ascii="仿宋_GB2312" w:hAnsi="宋体" w:cs="宋体" w:hint="eastAsia"/>
          <w:kern w:val="0"/>
          <w:szCs w:val="32"/>
        </w:rPr>
        <w:t>四十</w:t>
      </w:r>
      <w:r w:rsidR="00097C3E" w:rsidRPr="008032E6">
        <w:rPr>
          <w:rFonts w:ascii="仿宋_GB2312" w:hAnsi="宋体" w:cs="宋体" w:hint="eastAsia"/>
          <w:kern w:val="0"/>
          <w:szCs w:val="32"/>
        </w:rPr>
        <w:t>一</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学校支持各民主党派基层组织根据各自章程规定的建设目标和原则开展工作。</w:t>
      </w:r>
    </w:p>
    <w:p w14:paraId="0347D213" w14:textId="77777777" w:rsidR="00B55838" w:rsidRPr="008032E6" w:rsidRDefault="00B55838" w:rsidP="0059586E">
      <w:pPr>
        <w:widowControl/>
        <w:spacing w:line="600" w:lineRule="exact"/>
        <w:ind w:firstLineChars="200" w:firstLine="634"/>
        <w:jc w:val="center"/>
        <w:rPr>
          <w:rFonts w:ascii="仿宋_GB2312" w:hAnsi="宋体" w:cs="宋体"/>
          <w:b/>
          <w:bCs/>
          <w:kern w:val="0"/>
          <w:szCs w:val="32"/>
        </w:rPr>
      </w:pPr>
    </w:p>
    <w:p w14:paraId="7552E356" w14:textId="77777777" w:rsidR="00B55838" w:rsidRPr="008032E6" w:rsidRDefault="00B55838" w:rsidP="000B6BF7">
      <w:pPr>
        <w:widowControl/>
        <w:spacing w:line="600" w:lineRule="exact"/>
        <w:jc w:val="center"/>
        <w:rPr>
          <w:rFonts w:ascii="楷体_GB2312" w:eastAsia="楷体_GB2312" w:hAnsi="宋体" w:cs="宋体"/>
          <w:bCs/>
          <w:kern w:val="0"/>
          <w:szCs w:val="32"/>
        </w:rPr>
      </w:pPr>
      <w:r w:rsidRPr="008032E6">
        <w:rPr>
          <w:rFonts w:ascii="楷体_GB2312" w:eastAsia="楷体_GB2312" w:hAnsi="宋体" w:cs="宋体" w:hint="eastAsia"/>
          <w:bCs/>
          <w:kern w:val="0"/>
          <w:szCs w:val="32"/>
        </w:rPr>
        <w:t>第二节</w:t>
      </w:r>
      <w:r w:rsidRPr="008032E6">
        <w:rPr>
          <w:rFonts w:ascii="楷体_GB2312" w:eastAsia="楷体_GB2312" w:hAnsi="宋体" w:cs="宋体"/>
          <w:bCs/>
          <w:kern w:val="0"/>
          <w:szCs w:val="32"/>
        </w:rPr>
        <w:t xml:space="preserve"> </w:t>
      </w:r>
      <w:r w:rsidRPr="008032E6">
        <w:rPr>
          <w:rFonts w:ascii="楷体_GB2312" w:eastAsia="楷体_GB2312" w:hAnsi="宋体" w:cs="宋体" w:hint="eastAsia"/>
          <w:bCs/>
          <w:kern w:val="0"/>
          <w:szCs w:val="32"/>
        </w:rPr>
        <w:t>学校党委</w:t>
      </w:r>
    </w:p>
    <w:p w14:paraId="07E8628B" w14:textId="3DAF1828"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007F3215" w:rsidRPr="008032E6">
        <w:rPr>
          <w:rFonts w:ascii="仿宋_GB2312" w:hAnsi="宋体" w:cs="宋体" w:hint="eastAsia"/>
          <w:kern w:val="0"/>
          <w:szCs w:val="32"/>
        </w:rPr>
        <w:t>四十</w:t>
      </w:r>
      <w:r w:rsidR="00097C3E" w:rsidRPr="008032E6">
        <w:rPr>
          <w:rFonts w:ascii="仿宋_GB2312" w:hAnsi="宋体" w:cs="宋体" w:hint="eastAsia"/>
          <w:kern w:val="0"/>
          <w:szCs w:val="32"/>
        </w:rPr>
        <w:t>二</w:t>
      </w:r>
      <w:r w:rsidRPr="008032E6">
        <w:rPr>
          <w:rFonts w:ascii="仿宋_GB2312" w:hAnsi="宋体" w:cs="宋体" w:hint="eastAsia"/>
          <w:kern w:val="0"/>
          <w:szCs w:val="32"/>
        </w:rPr>
        <w:t>条</w:t>
      </w:r>
      <w:r w:rsidRPr="008032E6">
        <w:rPr>
          <w:rFonts w:ascii="仿宋_GB2312" w:hAnsi="宋体" w:cs="宋体"/>
          <w:kern w:val="0"/>
          <w:szCs w:val="32"/>
        </w:rPr>
        <w:t xml:space="preserve"> </w:t>
      </w:r>
      <w:r w:rsidR="004F2FCD" w:rsidRPr="008032E6">
        <w:rPr>
          <w:rFonts w:ascii="仿宋_GB2312" w:hAnsi="宋体" w:cs="宋体" w:hint="eastAsia"/>
          <w:kern w:val="0"/>
          <w:szCs w:val="32"/>
        </w:rPr>
        <w:t>学校党委全面领导学校工作，支持校长按照《中华人民共和国高等教育法》的规定积极主动、独立负责地开展工作，保证教学、科研、行政管理等各项任务的完成。</w:t>
      </w:r>
    </w:p>
    <w:p w14:paraId="0314E1CA" w14:textId="0570983B" w:rsidR="0042349A" w:rsidRPr="008032E6" w:rsidRDefault="0042349A"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lastRenderedPageBreak/>
        <w:t>第四十</w:t>
      </w:r>
      <w:r w:rsidR="00097C3E" w:rsidRPr="008032E6">
        <w:rPr>
          <w:rFonts w:ascii="仿宋_GB2312" w:hAnsi="宋体" w:cs="宋体" w:hint="eastAsia"/>
          <w:kern w:val="0"/>
          <w:szCs w:val="32"/>
        </w:rPr>
        <w:t>三</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学校党委应当遵循以下原则：</w:t>
      </w:r>
    </w:p>
    <w:p w14:paraId="5326BEED" w14:textId="77777777" w:rsidR="0042349A" w:rsidRPr="008032E6" w:rsidRDefault="0042349A"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（一）坚持党管办学方向、党管干部、党管人才、党管意识形态，领导改革发展，把党的领导落实到办学</w:t>
      </w:r>
      <w:proofErr w:type="gramStart"/>
      <w:r w:rsidRPr="008032E6">
        <w:rPr>
          <w:rFonts w:ascii="仿宋_GB2312" w:hAnsi="宋体" w:cs="宋体" w:hint="eastAsia"/>
          <w:kern w:val="0"/>
          <w:szCs w:val="32"/>
        </w:rPr>
        <w:t>治校全</w:t>
      </w:r>
      <w:proofErr w:type="gramEnd"/>
      <w:r w:rsidRPr="008032E6">
        <w:rPr>
          <w:rFonts w:ascii="仿宋_GB2312" w:hAnsi="宋体" w:cs="宋体" w:hint="eastAsia"/>
          <w:kern w:val="0"/>
          <w:szCs w:val="32"/>
        </w:rPr>
        <w:t>过程各方面，确保党的教育方针和党中央决策部署得到贯彻落实；</w:t>
      </w:r>
    </w:p>
    <w:p w14:paraId="10775AF3" w14:textId="77777777" w:rsidR="0042349A" w:rsidRPr="008032E6" w:rsidRDefault="0042349A"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（二）坚持全面从严治党，以党的政治建设为统领，把政治标准和政治要求贯穿党的思想建设、组织建设、作风建设、纪律建设以及制度建设、反腐败斗争始终；</w:t>
      </w:r>
    </w:p>
    <w:p w14:paraId="4DE8E662" w14:textId="77777777" w:rsidR="0042349A" w:rsidRPr="008032E6" w:rsidRDefault="0042349A"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（三）坚持党的建设与人才培养、科学研究、社会服务、文化传承创新、国际交流合作等深度融合，为学校改革发展稳定、完成党和国家重大战略任务提供思想保证、政治保证、组织保证；</w:t>
      </w:r>
    </w:p>
    <w:p w14:paraId="7ADB09BA" w14:textId="77777777" w:rsidR="0042349A" w:rsidRPr="008032E6" w:rsidRDefault="0042349A"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（四）坚持把思想政治工作作为开展学校党的建设的重要抓手，把立德</w:t>
      </w:r>
      <w:proofErr w:type="gramStart"/>
      <w:r w:rsidRPr="008032E6">
        <w:rPr>
          <w:rFonts w:ascii="仿宋_GB2312" w:hAnsi="宋体" w:cs="宋体" w:hint="eastAsia"/>
          <w:kern w:val="0"/>
          <w:szCs w:val="32"/>
        </w:rPr>
        <w:t>树人成效</w:t>
      </w:r>
      <w:proofErr w:type="gramEnd"/>
      <w:r w:rsidRPr="008032E6">
        <w:rPr>
          <w:rFonts w:ascii="仿宋_GB2312" w:hAnsi="宋体" w:cs="宋体" w:hint="eastAsia"/>
          <w:kern w:val="0"/>
          <w:szCs w:val="32"/>
        </w:rPr>
        <w:t>作为检验学校党的建设工作的根本标准；</w:t>
      </w:r>
    </w:p>
    <w:p w14:paraId="017469DF" w14:textId="40111364" w:rsidR="0042349A" w:rsidRPr="008032E6" w:rsidRDefault="0042349A"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（五）坚持抓基层强基础，健全学校党的组织体系、制度体系和工作机制，全面增强学校基层党组织生机活力。</w:t>
      </w:r>
    </w:p>
    <w:p w14:paraId="7919221E" w14:textId="2C3CA542"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007F3215" w:rsidRPr="008032E6">
        <w:rPr>
          <w:rFonts w:ascii="仿宋_GB2312" w:hAnsi="宋体" w:cs="宋体" w:hint="eastAsia"/>
          <w:kern w:val="0"/>
          <w:szCs w:val="32"/>
        </w:rPr>
        <w:t>四十</w:t>
      </w:r>
      <w:r w:rsidR="00097C3E" w:rsidRPr="008032E6">
        <w:rPr>
          <w:rFonts w:ascii="仿宋_GB2312" w:hAnsi="宋体" w:cs="宋体" w:hint="eastAsia"/>
          <w:kern w:val="0"/>
          <w:szCs w:val="32"/>
        </w:rPr>
        <w:t>四</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学校党委</w:t>
      </w:r>
      <w:r w:rsidR="004F2FCD" w:rsidRPr="008032E6">
        <w:rPr>
          <w:rFonts w:ascii="仿宋_GB2312" w:hAnsi="宋体" w:cs="宋体" w:hint="eastAsia"/>
          <w:kern w:val="0"/>
          <w:szCs w:val="32"/>
        </w:rPr>
        <w:t>承担管党治党、办学治校的主体责任，把方向、管大局、作决策、抓班子、带队伍、保落实</w:t>
      </w:r>
      <w:r w:rsidRPr="008032E6">
        <w:rPr>
          <w:rFonts w:ascii="仿宋_GB2312" w:hAnsi="宋体" w:cs="宋体" w:hint="eastAsia"/>
          <w:kern w:val="0"/>
          <w:szCs w:val="32"/>
        </w:rPr>
        <w:t>。主要职责</w:t>
      </w:r>
      <w:r w:rsidR="00C555CE" w:rsidRPr="008032E6">
        <w:rPr>
          <w:rFonts w:ascii="仿宋_GB2312" w:hAnsi="宋体" w:cs="宋体" w:hint="eastAsia"/>
          <w:kern w:val="0"/>
          <w:szCs w:val="32"/>
        </w:rPr>
        <w:t>是</w:t>
      </w:r>
      <w:r w:rsidRPr="008032E6">
        <w:rPr>
          <w:rFonts w:ascii="仿宋_GB2312" w:hAnsi="宋体" w:cs="宋体" w:hint="eastAsia"/>
          <w:kern w:val="0"/>
          <w:szCs w:val="32"/>
        </w:rPr>
        <w:t>：</w:t>
      </w:r>
    </w:p>
    <w:p w14:paraId="7B5C3811" w14:textId="77777777" w:rsidR="007F3215" w:rsidRPr="008032E6" w:rsidRDefault="007F3215"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一）宣传和执行党的路线方针政策，宣传和执行党中央以及上级党组织和本组织的决议，坚持社会主义办学方向，依法治校，依靠全校师生员工推动学校科学发展，培养德智体美劳全面发展的社会主义建设者和接班人。</w:t>
      </w:r>
    </w:p>
    <w:p w14:paraId="1BDFD6F8" w14:textId="77777777" w:rsidR="007F3215" w:rsidRPr="008032E6" w:rsidRDefault="007F3215"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lastRenderedPageBreak/>
        <w:t>（二）坚持马克思主义指导地位，组织党员认真学习马克思列宁主义、毛泽东思想、邓小平理论、“三个代表”重要思想、科学发展观、习近平新时代中国特色社会主义思想，学习党的路线方针政策和决议，学习党的基本知识，学习业务知识和科学、历史、文化、法律等各方面知识。</w:t>
      </w:r>
    </w:p>
    <w:p w14:paraId="7546A60E" w14:textId="77777777" w:rsidR="007F3215" w:rsidRPr="008032E6" w:rsidRDefault="007F3215"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（三）审议确定学校基本管理制度，讨论决定学校改革发展稳定以及教学、科研、行政管理中的重大事项。</w:t>
      </w:r>
    </w:p>
    <w:p w14:paraId="325D6F9B" w14:textId="77777777" w:rsidR="007F3215" w:rsidRPr="008032E6" w:rsidRDefault="007F3215"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（四）讨论决定学校内部组织机构的设置及其负责人的人选。按照干部管理权限，负责干部的教育、培训、选拔、考核和监督。加强领导班子建设、干部队伍建设和人才队伍建设。</w:t>
      </w:r>
    </w:p>
    <w:p w14:paraId="458F6559" w14:textId="77777777" w:rsidR="007F3215" w:rsidRPr="008032E6" w:rsidRDefault="007F3215"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（五）按照党要管党、全面从严治党要求，加强学校党组织建设。落实基层党建工作责任制，发挥学校基层党组织战斗堡垒作用和党员先锋模范作用。</w:t>
      </w:r>
    </w:p>
    <w:p w14:paraId="292FF195" w14:textId="77777777" w:rsidR="007F3215" w:rsidRPr="008032E6" w:rsidRDefault="007F3215"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（六）履行学校党风廉政建设主体责任，领导、支持内设纪检组</w:t>
      </w:r>
      <w:proofErr w:type="gramStart"/>
      <w:r w:rsidRPr="008032E6">
        <w:rPr>
          <w:rFonts w:ascii="仿宋_GB2312" w:hAnsi="宋体" w:cs="宋体" w:hint="eastAsia"/>
          <w:kern w:val="0"/>
          <w:szCs w:val="32"/>
        </w:rPr>
        <w:t>织履行</w:t>
      </w:r>
      <w:proofErr w:type="gramEnd"/>
      <w:r w:rsidRPr="008032E6">
        <w:rPr>
          <w:rFonts w:ascii="仿宋_GB2312" w:hAnsi="宋体" w:cs="宋体" w:hint="eastAsia"/>
          <w:kern w:val="0"/>
          <w:szCs w:val="32"/>
        </w:rPr>
        <w:t>监督执纪问责职责，接受同级纪检组织和上级纪委监委及其派驻纪检监察机构的监督。</w:t>
      </w:r>
    </w:p>
    <w:p w14:paraId="2F53AA56" w14:textId="4B26B1D2" w:rsidR="007F3215" w:rsidRPr="008032E6" w:rsidRDefault="007F3215"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（七）领导学校思想政治工作和德育工作，落实意识形态工作责任制，</w:t>
      </w:r>
      <w:r w:rsidR="0042349A" w:rsidRPr="008032E6">
        <w:rPr>
          <w:rFonts w:ascii="仿宋_GB2312" w:hAnsi="宋体" w:cs="宋体" w:hint="eastAsia"/>
          <w:kern w:val="0"/>
          <w:szCs w:val="32"/>
        </w:rPr>
        <w:t>把好人才引进的政治关，</w:t>
      </w:r>
      <w:r w:rsidRPr="008032E6">
        <w:rPr>
          <w:rFonts w:ascii="仿宋_GB2312" w:hAnsi="宋体" w:cs="宋体" w:hint="eastAsia"/>
          <w:kern w:val="0"/>
          <w:szCs w:val="32"/>
        </w:rPr>
        <w:t>维护学校安全稳定，促进和谐校园建设。</w:t>
      </w:r>
    </w:p>
    <w:p w14:paraId="37BA6A7A" w14:textId="77777777" w:rsidR="007F3215" w:rsidRPr="008032E6" w:rsidRDefault="007F3215"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（八）领导学校群团组织、学术组织和教职工代表大会。</w:t>
      </w:r>
    </w:p>
    <w:p w14:paraId="68FECBB5" w14:textId="77777777" w:rsidR="0052495C" w:rsidRDefault="0052495C" w:rsidP="001076A7">
      <w:pPr>
        <w:widowControl/>
        <w:spacing w:line="600" w:lineRule="exact"/>
        <w:rPr>
          <w:rFonts w:ascii="仿宋_GB2312" w:hAnsi="宋体" w:cs="宋体"/>
          <w:kern w:val="0"/>
          <w:szCs w:val="32"/>
        </w:rPr>
      </w:pPr>
    </w:p>
    <w:p w14:paraId="24072B4E" w14:textId="4AEAA452" w:rsidR="00F915E1" w:rsidRPr="008032E6" w:rsidRDefault="007F3215" w:rsidP="0052495C">
      <w:pPr>
        <w:widowControl/>
        <w:spacing w:line="600" w:lineRule="exact"/>
        <w:ind w:firstLineChars="200" w:firstLine="632"/>
        <w:rPr>
          <w:rFonts w:ascii="仿宋_GB2312" w:hAnsi="宋体" w:cs="宋体"/>
          <w:kern w:val="0"/>
          <w:szCs w:val="32"/>
        </w:rPr>
      </w:pPr>
      <w:r w:rsidRPr="0078477C">
        <w:rPr>
          <w:rFonts w:ascii="仿宋_GB2312" w:hAnsi="宋体" w:cs="宋体" w:hint="eastAsia"/>
          <w:kern w:val="0"/>
          <w:szCs w:val="32"/>
        </w:rPr>
        <w:lastRenderedPageBreak/>
        <w:t>（九）做好统一战线工作。对学校内民主党派的基层组织实行政治领导，支持其依照各自章程开展活动。支持无党派人士等统一战线成员参加统一战线相关活动，发挥积极作用。加强党外知识分子工作和党外代表人士队伍建设。加强民族和宗教工作，深入开展铸牢中华民族共同体意识教育，坚决防范和抵御各类非法传教、渗透活动。</w:t>
      </w:r>
    </w:p>
    <w:p w14:paraId="455991AE" w14:textId="7DD66A7B" w:rsidR="000915D0"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第四十</w:t>
      </w:r>
      <w:r w:rsidR="00097C3E" w:rsidRPr="008032E6">
        <w:rPr>
          <w:rFonts w:ascii="仿宋_GB2312" w:hAnsi="宋体" w:cs="宋体" w:hint="eastAsia"/>
          <w:kern w:val="0"/>
          <w:szCs w:val="32"/>
        </w:rPr>
        <w:t>五</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学校党委</w:t>
      </w:r>
      <w:r w:rsidR="007C68A0" w:rsidRPr="008032E6">
        <w:rPr>
          <w:rFonts w:ascii="仿宋_GB2312" w:hAnsi="宋体" w:cs="宋体" w:hint="eastAsia"/>
          <w:kern w:val="0"/>
          <w:szCs w:val="32"/>
        </w:rPr>
        <w:t>实行</w:t>
      </w:r>
      <w:r w:rsidRPr="008032E6">
        <w:rPr>
          <w:rFonts w:ascii="仿宋_GB2312" w:hAnsi="宋体" w:cs="宋体" w:hint="eastAsia"/>
          <w:kern w:val="0"/>
          <w:szCs w:val="32"/>
        </w:rPr>
        <w:t>民主集中制，</w:t>
      </w:r>
      <w:r w:rsidR="007C68A0" w:rsidRPr="008032E6">
        <w:rPr>
          <w:rFonts w:ascii="仿宋_GB2312" w:hAnsi="宋体" w:cs="宋体" w:hint="eastAsia"/>
          <w:kern w:val="0"/>
          <w:szCs w:val="32"/>
        </w:rPr>
        <w:t>健全</w:t>
      </w:r>
      <w:r w:rsidRPr="008032E6">
        <w:rPr>
          <w:rFonts w:ascii="仿宋_GB2312" w:hAnsi="宋体" w:cs="宋体" w:hint="eastAsia"/>
          <w:kern w:val="0"/>
          <w:szCs w:val="32"/>
        </w:rPr>
        <w:t>集体领导和个人分工负责相结合的制度</w:t>
      </w:r>
      <w:r w:rsidR="00343A42" w:rsidRPr="008032E6">
        <w:rPr>
          <w:rFonts w:ascii="仿宋_GB2312" w:hAnsi="宋体" w:cs="宋体" w:hint="eastAsia"/>
          <w:kern w:val="0"/>
          <w:szCs w:val="32"/>
        </w:rPr>
        <w:t>。凡属重大问题都应当按照</w:t>
      </w:r>
      <w:r w:rsidRPr="008032E6">
        <w:rPr>
          <w:rFonts w:ascii="仿宋_GB2312" w:hAnsi="宋体" w:cs="宋体" w:hint="eastAsia"/>
          <w:kern w:val="0"/>
          <w:szCs w:val="32"/>
        </w:rPr>
        <w:t>集体领导、民主集中、个别酝酿、会议决定的原则</w:t>
      </w:r>
      <w:r w:rsidR="00343A42" w:rsidRPr="008032E6">
        <w:rPr>
          <w:rFonts w:ascii="仿宋_GB2312" w:hAnsi="宋体" w:cs="宋体" w:hint="eastAsia"/>
          <w:kern w:val="0"/>
          <w:szCs w:val="32"/>
        </w:rPr>
        <w:t>，由党委集体讨论，</w:t>
      </w:r>
      <w:proofErr w:type="gramStart"/>
      <w:r w:rsidR="00343A42" w:rsidRPr="008032E6">
        <w:rPr>
          <w:rFonts w:ascii="仿宋_GB2312" w:hAnsi="宋体" w:cs="宋体" w:hint="eastAsia"/>
          <w:kern w:val="0"/>
          <w:szCs w:val="32"/>
        </w:rPr>
        <w:t>作出</w:t>
      </w:r>
      <w:proofErr w:type="gramEnd"/>
      <w:r w:rsidR="00343A42" w:rsidRPr="008032E6">
        <w:rPr>
          <w:rFonts w:ascii="仿宋_GB2312" w:hAnsi="宋体" w:cs="宋体" w:hint="eastAsia"/>
          <w:kern w:val="0"/>
          <w:szCs w:val="32"/>
        </w:rPr>
        <w:t>决定；党委成员应当根据集体的决定和分工，切实履行职责</w:t>
      </w:r>
      <w:r w:rsidRPr="008032E6">
        <w:rPr>
          <w:rFonts w:ascii="仿宋_GB2312" w:hAnsi="宋体" w:cs="宋体" w:hint="eastAsia"/>
          <w:kern w:val="0"/>
          <w:szCs w:val="32"/>
        </w:rPr>
        <w:t>。</w:t>
      </w:r>
    </w:p>
    <w:p w14:paraId="2DCA3DB1" w14:textId="7A3DD731"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第四十</w:t>
      </w:r>
      <w:r w:rsidR="000063E9" w:rsidRPr="008032E6">
        <w:rPr>
          <w:rFonts w:ascii="仿宋_GB2312" w:hAnsi="宋体" w:cs="宋体" w:hint="eastAsia"/>
          <w:kern w:val="0"/>
          <w:szCs w:val="32"/>
        </w:rPr>
        <w:t>六</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全委会闭会期间，由其常务委员会行使党委职权，执行上级党组织的指示和全委会的决议，对党的委员会负责并定期报告工作。</w:t>
      </w:r>
    </w:p>
    <w:p w14:paraId="42AD8A44" w14:textId="71BE20F7" w:rsidR="00B55838" w:rsidRPr="008032E6" w:rsidRDefault="00B55838" w:rsidP="00621F29">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常委会会议由党委书记召集并主持，</w:t>
      </w:r>
      <w:r w:rsidR="00621F29" w:rsidRPr="008032E6">
        <w:rPr>
          <w:rFonts w:ascii="仿宋_GB2312" w:hAnsi="宋体" w:cs="宋体" w:hint="eastAsia"/>
          <w:kern w:val="0"/>
          <w:szCs w:val="32"/>
        </w:rPr>
        <w:t>党委书记不能参加会议的，可以委托党委副书记召集并主持。</w:t>
      </w:r>
      <w:r w:rsidR="004F11A7" w:rsidRPr="008032E6">
        <w:rPr>
          <w:rFonts w:ascii="仿宋_GB2312" w:hAnsi="宋体" w:cs="宋体" w:hint="eastAsia"/>
          <w:kern w:val="0"/>
          <w:szCs w:val="32"/>
        </w:rPr>
        <w:t>常委会会议</w:t>
      </w:r>
      <w:r w:rsidRPr="008032E6">
        <w:rPr>
          <w:rFonts w:ascii="仿宋_GB2312" w:hAnsi="宋体" w:cs="宋体" w:hint="eastAsia"/>
          <w:kern w:val="0"/>
          <w:szCs w:val="32"/>
        </w:rPr>
        <w:t>出席人员为党委常委会委员，会议必须有半数以上</w:t>
      </w:r>
      <w:r w:rsidR="00621F29" w:rsidRPr="008032E6">
        <w:rPr>
          <w:rFonts w:ascii="仿宋_GB2312" w:hAnsi="宋体" w:cs="宋体" w:hint="eastAsia"/>
          <w:kern w:val="0"/>
          <w:szCs w:val="32"/>
        </w:rPr>
        <w:t>党委常委会委员</w:t>
      </w:r>
      <w:r w:rsidRPr="008032E6">
        <w:rPr>
          <w:rFonts w:ascii="仿宋_GB2312" w:hAnsi="宋体" w:cs="宋体" w:hint="eastAsia"/>
          <w:kern w:val="0"/>
          <w:szCs w:val="32"/>
        </w:rPr>
        <w:t>到会方能召开；讨论决定干部任免等重要事项时，应有三分之二以上</w:t>
      </w:r>
      <w:r w:rsidR="00621F29" w:rsidRPr="008032E6">
        <w:rPr>
          <w:rFonts w:ascii="仿宋_GB2312" w:hAnsi="宋体" w:cs="宋体" w:hint="eastAsia"/>
          <w:kern w:val="0"/>
          <w:szCs w:val="32"/>
        </w:rPr>
        <w:t>党委常委会委员</w:t>
      </w:r>
      <w:r w:rsidRPr="008032E6">
        <w:rPr>
          <w:rFonts w:ascii="仿宋_GB2312" w:hAnsi="宋体" w:cs="宋体" w:hint="eastAsia"/>
          <w:kern w:val="0"/>
          <w:szCs w:val="32"/>
        </w:rPr>
        <w:t>到会方能举行。根据会议内容可指定相关人员列席会议。</w:t>
      </w:r>
    </w:p>
    <w:p w14:paraId="4A510280" w14:textId="70428CC8" w:rsidR="00B55838" w:rsidRPr="00A50936" w:rsidRDefault="00B55838" w:rsidP="001076A7">
      <w:pPr>
        <w:widowControl/>
        <w:spacing w:line="600" w:lineRule="exact"/>
        <w:ind w:firstLineChars="200" w:firstLine="632"/>
        <w:rPr>
          <w:rFonts w:ascii="仿宋_GB2312" w:hAnsi="宋体" w:cs="宋体"/>
          <w:kern w:val="0"/>
          <w:szCs w:val="32"/>
        </w:rPr>
      </w:pPr>
      <w:r w:rsidRPr="00A06BA8">
        <w:rPr>
          <w:rFonts w:ascii="仿宋_GB2312" w:hAnsi="宋体" w:cs="宋体" w:hint="eastAsia"/>
          <w:kern w:val="0"/>
          <w:szCs w:val="32"/>
        </w:rPr>
        <w:t>第四十</w:t>
      </w:r>
      <w:r w:rsidR="000063E9" w:rsidRPr="00A50936">
        <w:rPr>
          <w:rFonts w:ascii="仿宋_GB2312" w:hAnsi="宋体" w:cs="宋体" w:hint="eastAsia"/>
          <w:kern w:val="0"/>
          <w:szCs w:val="32"/>
        </w:rPr>
        <w:t>七</w:t>
      </w:r>
      <w:r w:rsidRPr="00A50936">
        <w:rPr>
          <w:rFonts w:ascii="仿宋_GB2312" w:hAnsi="宋体" w:cs="宋体" w:hint="eastAsia"/>
          <w:kern w:val="0"/>
          <w:szCs w:val="32"/>
        </w:rPr>
        <w:t>条 学校党委书记、副书记根据有关规定产生。</w:t>
      </w:r>
    </w:p>
    <w:p w14:paraId="49DBD83F" w14:textId="12898104" w:rsidR="006F57F0"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lastRenderedPageBreak/>
        <w:t>党委书记主持学校党委的全面工作，履行党的建设</w:t>
      </w:r>
      <w:r w:rsidR="00057447" w:rsidRPr="008032E6">
        <w:rPr>
          <w:rFonts w:ascii="仿宋_GB2312" w:hAnsi="宋体" w:cs="宋体" w:hint="eastAsia"/>
          <w:kern w:val="0"/>
          <w:szCs w:val="32"/>
        </w:rPr>
        <w:t>和全面从严治党</w:t>
      </w:r>
      <w:r w:rsidRPr="008032E6">
        <w:rPr>
          <w:rFonts w:ascii="仿宋_GB2312" w:hAnsi="宋体" w:cs="宋体" w:hint="eastAsia"/>
          <w:kern w:val="0"/>
          <w:szCs w:val="32"/>
        </w:rPr>
        <w:t>第一责任人的职责。其他党委班子成员履行“一岗双责”，结合业务分工抓好党的建设</w:t>
      </w:r>
      <w:r w:rsidR="00057447" w:rsidRPr="008032E6">
        <w:rPr>
          <w:rFonts w:ascii="仿宋_GB2312" w:hAnsi="宋体" w:cs="宋体" w:hint="eastAsia"/>
          <w:kern w:val="0"/>
          <w:szCs w:val="32"/>
        </w:rPr>
        <w:t>和全面从严治党</w:t>
      </w:r>
      <w:r w:rsidRPr="008032E6">
        <w:rPr>
          <w:rFonts w:ascii="仿宋_GB2312" w:hAnsi="宋体" w:cs="宋体" w:hint="eastAsia"/>
          <w:kern w:val="0"/>
          <w:szCs w:val="32"/>
        </w:rPr>
        <w:t>工作。</w:t>
      </w:r>
    </w:p>
    <w:p w14:paraId="5C1B5F9F" w14:textId="426A525B" w:rsidR="00B55838" w:rsidRPr="008032E6" w:rsidRDefault="00B55838" w:rsidP="001076A7">
      <w:pPr>
        <w:widowControl/>
        <w:spacing w:line="600" w:lineRule="exact"/>
        <w:ind w:firstLineChars="200" w:firstLine="632"/>
        <w:rPr>
          <w:rFonts w:ascii="仿宋_GB2312" w:hAnsi="宋体" w:cs="宋体"/>
          <w:kern w:val="0"/>
          <w:szCs w:val="32"/>
        </w:rPr>
      </w:pPr>
      <w:r w:rsidRPr="0078477C">
        <w:rPr>
          <w:rFonts w:ascii="仿宋_GB2312" w:hAnsi="宋体" w:cs="宋体" w:hint="eastAsia"/>
          <w:kern w:val="0"/>
          <w:szCs w:val="32"/>
        </w:rPr>
        <w:t>第四十</w:t>
      </w:r>
      <w:r w:rsidR="000063E9" w:rsidRPr="0078477C">
        <w:rPr>
          <w:rFonts w:ascii="仿宋_GB2312" w:hAnsi="宋体" w:cs="宋体" w:hint="eastAsia"/>
          <w:kern w:val="0"/>
          <w:szCs w:val="32"/>
        </w:rPr>
        <w:t>八</w:t>
      </w:r>
      <w:r w:rsidRPr="00A06BA8">
        <w:rPr>
          <w:rFonts w:ascii="仿宋_GB2312" w:hAnsi="宋体" w:cs="宋体" w:hint="eastAsia"/>
          <w:kern w:val="0"/>
          <w:szCs w:val="32"/>
        </w:rPr>
        <w:t>条 中国共产党重庆大学纪律检查委员会（以下简称</w:t>
      </w:r>
      <w:r w:rsidR="00BA1BAA" w:rsidRPr="00A06BA8">
        <w:rPr>
          <w:rFonts w:ascii="仿宋_GB2312" w:hAnsi="宋体" w:cs="宋体" w:hint="eastAsia"/>
          <w:kern w:val="0"/>
          <w:szCs w:val="32"/>
        </w:rPr>
        <w:t>学</w:t>
      </w:r>
      <w:r w:rsidRPr="00A06BA8">
        <w:rPr>
          <w:rFonts w:ascii="仿宋_GB2312" w:hAnsi="宋体" w:cs="宋体" w:hint="eastAsia"/>
          <w:kern w:val="0"/>
          <w:szCs w:val="32"/>
        </w:rPr>
        <w:t>校纪委）是学校的党内监督</w:t>
      </w:r>
      <w:r w:rsidR="002655BB" w:rsidRPr="00A06BA8">
        <w:rPr>
          <w:rFonts w:ascii="仿宋_GB2312" w:hAnsi="宋体" w:cs="宋体" w:hint="eastAsia"/>
          <w:kern w:val="0"/>
          <w:szCs w:val="32"/>
        </w:rPr>
        <w:t>专责机关</w:t>
      </w:r>
      <w:r w:rsidRPr="00A06BA8">
        <w:rPr>
          <w:rFonts w:ascii="仿宋_GB2312" w:hAnsi="宋体" w:cs="宋体" w:hint="eastAsia"/>
          <w:kern w:val="0"/>
          <w:szCs w:val="32"/>
        </w:rPr>
        <w:t>，</w:t>
      </w:r>
      <w:r w:rsidR="002655BB" w:rsidRPr="00A06BA8">
        <w:rPr>
          <w:rFonts w:ascii="仿宋_GB2312" w:hAnsi="宋体" w:cs="宋体" w:hint="eastAsia"/>
          <w:kern w:val="0"/>
          <w:szCs w:val="32"/>
        </w:rPr>
        <w:t>与国家监委派驻</w:t>
      </w:r>
      <w:r w:rsidR="008E37C1" w:rsidRPr="00A50936">
        <w:rPr>
          <w:rFonts w:ascii="仿宋_GB2312" w:hAnsi="宋体" w:cs="宋体" w:hint="eastAsia"/>
          <w:kern w:val="0"/>
          <w:szCs w:val="32"/>
        </w:rPr>
        <w:t>重庆大学</w:t>
      </w:r>
      <w:r w:rsidR="002655BB" w:rsidRPr="008032E6">
        <w:rPr>
          <w:rFonts w:ascii="仿宋_GB2312" w:hAnsi="宋体" w:cs="宋体" w:hint="eastAsia"/>
          <w:kern w:val="0"/>
          <w:szCs w:val="32"/>
        </w:rPr>
        <w:t>监察专员办公室合署办公，一体履行党的纪律检查和国家监察职责，</w:t>
      </w:r>
      <w:r w:rsidRPr="008032E6">
        <w:rPr>
          <w:rFonts w:ascii="仿宋_GB2312" w:hAnsi="宋体" w:cs="宋体" w:hint="eastAsia"/>
          <w:kern w:val="0"/>
          <w:szCs w:val="32"/>
        </w:rPr>
        <w:t>协助</w:t>
      </w:r>
      <w:r w:rsidR="002655BB" w:rsidRPr="008032E6">
        <w:rPr>
          <w:rFonts w:ascii="仿宋_GB2312" w:hAnsi="宋体" w:cs="宋体" w:hint="eastAsia"/>
          <w:kern w:val="0"/>
          <w:szCs w:val="32"/>
        </w:rPr>
        <w:t>学</w:t>
      </w:r>
      <w:r w:rsidRPr="008032E6">
        <w:rPr>
          <w:rFonts w:ascii="仿宋_GB2312" w:hAnsi="宋体" w:cs="宋体" w:hint="eastAsia"/>
          <w:kern w:val="0"/>
          <w:szCs w:val="32"/>
        </w:rPr>
        <w:t>校党委推进全面从严治党、加强党风建设和组织协调反腐败工作，保障学校事业健康发展。学校在二级党组织中设立纪委</w:t>
      </w:r>
      <w:r w:rsidR="002655BB" w:rsidRPr="008032E6">
        <w:rPr>
          <w:rFonts w:ascii="仿宋_GB2312" w:hAnsi="宋体" w:cs="宋体" w:hint="eastAsia"/>
          <w:kern w:val="0"/>
          <w:szCs w:val="32"/>
        </w:rPr>
        <w:t>或者纪律检查委员</w:t>
      </w:r>
      <w:r w:rsidRPr="008032E6">
        <w:rPr>
          <w:rFonts w:ascii="仿宋_GB2312" w:hAnsi="宋体" w:cs="宋体" w:hint="eastAsia"/>
          <w:kern w:val="0"/>
          <w:szCs w:val="32"/>
        </w:rPr>
        <w:t>，在同级党</w:t>
      </w:r>
      <w:r w:rsidR="002655BB" w:rsidRPr="008032E6">
        <w:rPr>
          <w:rFonts w:ascii="仿宋_GB2312" w:hAnsi="宋体" w:cs="宋体" w:hint="eastAsia"/>
          <w:kern w:val="0"/>
          <w:szCs w:val="32"/>
        </w:rPr>
        <w:t>组织</w:t>
      </w:r>
      <w:r w:rsidRPr="008032E6">
        <w:rPr>
          <w:rFonts w:ascii="仿宋_GB2312" w:hAnsi="宋体" w:cs="宋体" w:hint="eastAsia"/>
          <w:kern w:val="0"/>
          <w:szCs w:val="32"/>
        </w:rPr>
        <w:t>和学校纪委双重领导下开展工作。</w:t>
      </w:r>
    </w:p>
    <w:p w14:paraId="213046EE" w14:textId="77777777" w:rsidR="00B55838" w:rsidRPr="008032E6" w:rsidRDefault="00B55838" w:rsidP="00CC181A">
      <w:pPr>
        <w:widowControl/>
        <w:spacing w:line="600" w:lineRule="exact"/>
        <w:ind w:firstLineChars="200" w:firstLine="632"/>
        <w:jc w:val="left"/>
        <w:rPr>
          <w:rFonts w:ascii="仿宋_GB2312" w:hAnsi="宋体" w:cs="宋体"/>
          <w:kern w:val="0"/>
          <w:szCs w:val="32"/>
        </w:rPr>
      </w:pPr>
    </w:p>
    <w:p w14:paraId="541DEF14" w14:textId="06656737" w:rsidR="00B55838" w:rsidRPr="008032E6" w:rsidRDefault="00B55838" w:rsidP="000B6BF7">
      <w:pPr>
        <w:widowControl/>
        <w:spacing w:line="600" w:lineRule="exact"/>
        <w:jc w:val="center"/>
        <w:rPr>
          <w:rFonts w:ascii="楷体_GB2312" w:eastAsia="楷体_GB2312" w:hAnsi="宋体" w:cs="宋体"/>
          <w:bCs/>
          <w:kern w:val="0"/>
          <w:szCs w:val="32"/>
        </w:rPr>
      </w:pPr>
      <w:r w:rsidRPr="008032E6">
        <w:rPr>
          <w:rFonts w:ascii="楷体_GB2312" w:eastAsia="楷体_GB2312" w:hAnsi="宋体" w:cs="宋体" w:hint="eastAsia"/>
          <w:bCs/>
          <w:kern w:val="0"/>
          <w:szCs w:val="32"/>
        </w:rPr>
        <w:t>第三节</w:t>
      </w:r>
      <w:r w:rsidR="004659CF" w:rsidRPr="008032E6">
        <w:rPr>
          <w:rFonts w:ascii="楷体_GB2312" w:eastAsia="楷体_GB2312" w:hAnsi="宋体" w:cs="宋体"/>
          <w:bCs/>
          <w:kern w:val="0"/>
          <w:szCs w:val="32"/>
        </w:rPr>
        <w:t xml:space="preserve"> </w:t>
      </w:r>
      <w:r w:rsidRPr="008032E6">
        <w:rPr>
          <w:rFonts w:ascii="楷体_GB2312" w:eastAsia="楷体_GB2312" w:hAnsi="宋体" w:cs="宋体" w:hint="eastAsia"/>
          <w:bCs/>
          <w:kern w:val="0"/>
          <w:szCs w:val="32"/>
        </w:rPr>
        <w:t>校长</w:t>
      </w:r>
    </w:p>
    <w:p w14:paraId="1B69AB35" w14:textId="33466238" w:rsidR="00065EC7"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第四十</w:t>
      </w:r>
      <w:r w:rsidR="000063E9" w:rsidRPr="008032E6">
        <w:rPr>
          <w:rFonts w:ascii="仿宋_GB2312" w:hAnsi="宋体" w:cs="宋体" w:hint="eastAsia"/>
          <w:kern w:val="0"/>
          <w:szCs w:val="32"/>
        </w:rPr>
        <w:t>九</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校长是学校的法定代表人，在学校党委领导下，贯彻党的教育方针，组织实施学校党委有关决议，行使高等教育法等规定的各项职权，全面负责教学、科</w:t>
      </w:r>
      <w:r w:rsidR="00942E9F" w:rsidRPr="008032E6">
        <w:rPr>
          <w:rFonts w:ascii="仿宋_GB2312" w:hAnsi="宋体" w:cs="宋体" w:hint="eastAsia"/>
          <w:kern w:val="0"/>
          <w:szCs w:val="32"/>
        </w:rPr>
        <w:t>学</w:t>
      </w:r>
      <w:r w:rsidRPr="008032E6">
        <w:rPr>
          <w:rFonts w:ascii="仿宋_GB2312" w:hAnsi="宋体" w:cs="宋体" w:hint="eastAsia"/>
          <w:kern w:val="0"/>
          <w:szCs w:val="32"/>
        </w:rPr>
        <w:t>研</w:t>
      </w:r>
      <w:r w:rsidR="00942E9F" w:rsidRPr="008032E6">
        <w:rPr>
          <w:rFonts w:ascii="仿宋_GB2312" w:hAnsi="宋体" w:cs="宋体" w:hint="eastAsia"/>
          <w:kern w:val="0"/>
          <w:szCs w:val="32"/>
        </w:rPr>
        <w:t>究和其他</w:t>
      </w:r>
      <w:r w:rsidRPr="008032E6">
        <w:rPr>
          <w:rFonts w:ascii="仿宋_GB2312" w:hAnsi="宋体" w:cs="宋体" w:hint="eastAsia"/>
          <w:kern w:val="0"/>
          <w:szCs w:val="32"/>
        </w:rPr>
        <w:t>行政管理工作。其主要职权是：</w:t>
      </w:r>
    </w:p>
    <w:p w14:paraId="7005A32E" w14:textId="09A66118" w:rsidR="00942E9F" w:rsidRPr="008032E6" w:rsidRDefault="00942E9F"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（一）拟订发展规划，制定具体规章制度和年度工作计划并组织实施；</w:t>
      </w:r>
    </w:p>
    <w:p w14:paraId="235211CD" w14:textId="77777777" w:rsidR="00942E9F" w:rsidRPr="008032E6" w:rsidRDefault="00942E9F"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（二）组织教学活动、科学研究和思想品德教育；</w:t>
      </w:r>
    </w:p>
    <w:p w14:paraId="1E81A324" w14:textId="77777777" w:rsidR="00942E9F" w:rsidRPr="008032E6" w:rsidRDefault="00942E9F"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（三）拟订内部组织机构的设置方案，推荐副校长人选，任免内部组织机构的负责人；</w:t>
      </w:r>
    </w:p>
    <w:p w14:paraId="6E5C625C" w14:textId="77777777" w:rsidR="00942E9F" w:rsidRPr="008032E6" w:rsidRDefault="00942E9F"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lastRenderedPageBreak/>
        <w:t>（四）聘任与解聘教师以及内部其他工作人员，对学生进行学籍管理并实施奖励或者处分；</w:t>
      </w:r>
    </w:p>
    <w:p w14:paraId="46E777B8" w14:textId="77777777" w:rsidR="00536D3E" w:rsidRPr="008032E6" w:rsidRDefault="00942E9F"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（五）拟订和执行年度经费预算方案，保护和管理校产，维护学校的合法权益；</w:t>
      </w:r>
    </w:p>
    <w:p w14:paraId="0FF856D7" w14:textId="41E1DCF1" w:rsidR="00B55838" w:rsidRPr="008032E6" w:rsidRDefault="00942E9F"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（六）相关法律法规规定的其他职权。</w:t>
      </w:r>
    </w:p>
    <w:p w14:paraId="45283472" w14:textId="60007199"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000063E9" w:rsidRPr="008032E6">
        <w:rPr>
          <w:rFonts w:ascii="仿宋_GB2312" w:hAnsi="宋体" w:cs="宋体" w:hint="eastAsia"/>
          <w:kern w:val="0"/>
          <w:szCs w:val="32"/>
        </w:rPr>
        <w:t>五十</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校长、副校长按照国家有关规定遴选任免。</w:t>
      </w:r>
    </w:p>
    <w:p w14:paraId="2E1D2E02" w14:textId="33101C8D"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00097C3E" w:rsidRPr="008032E6">
        <w:rPr>
          <w:rFonts w:ascii="仿宋_GB2312" w:hAnsi="宋体" w:cs="宋体" w:hint="eastAsia"/>
          <w:kern w:val="0"/>
          <w:szCs w:val="32"/>
        </w:rPr>
        <w:t>五十</w:t>
      </w:r>
      <w:r w:rsidR="000063E9" w:rsidRPr="008032E6">
        <w:rPr>
          <w:rFonts w:ascii="仿宋_GB2312" w:hAnsi="宋体" w:cs="宋体" w:hint="eastAsia"/>
          <w:kern w:val="0"/>
          <w:szCs w:val="32"/>
        </w:rPr>
        <w:t>一</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校长办公会</w:t>
      </w:r>
      <w:r w:rsidR="00264481" w:rsidRPr="008032E6">
        <w:rPr>
          <w:rFonts w:ascii="仿宋_GB2312" w:hAnsi="宋体" w:cs="宋体" w:hint="eastAsia"/>
          <w:kern w:val="0"/>
          <w:szCs w:val="32"/>
        </w:rPr>
        <w:t>议</w:t>
      </w:r>
      <w:r w:rsidR="00146491" w:rsidRPr="008032E6">
        <w:rPr>
          <w:rFonts w:ascii="仿宋_GB2312" w:hAnsi="宋体" w:cs="宋体" w:hint="eastAsia"/>
          <w:kern w:val="0"/>
          <w:szCs w:val="32"/>
        </w:rPr>
        <w:t>紧密围绕学校改革发展稳定，科学决策、民主决策、依法决策，推进学校人才培养、科学研究、社会服务、文化传承创新、国际交流合作等工作。</w:t>
      </w:r>
    </w:p>
    <w:p w14:paraId="307AE0EA" w14:textId="0C24142F" w:rsidR="00146491"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校长办公会</w:t>
      </w:r>
      <w:r w:rsidR="00264481" w:rsidRPr="008032E6">
        <w:rPr>
          <w:rFonts w:ascii="仿宋_GB2312" w:hAnsi="宋体" w:cs="宋体" w:hint="eastAsia"/>
          <w:kern w:val="0"/>
          <w:szCs w:val="32"/>
        </w:rPr>
        <w:t>议</w:t>
      </w:r>
      <w:r w:rsidRPr="008032E6">
        <w:rPr>
          <w:rFonts w:ascii="仿宋_GB2312" w:hAnsi="宋体" w:cs="宋体" w:hint="eastAsia"/>
          <w:kern w:val="0"/>
          <w:szCs w:val="32"/>
        </w:rPr>
        <w:t>由校长或校长授权的副校长召集并主持，按照相应议事</w:t>
      </w:r>
      <w:r w:rsidR="00DD087E" w:rsidRPr="008032E6">
        <w:rPr>
          <w:rFonts w:ascii="仿宋_GB2312" w:hAnsi="宋体" w:cs="宋体" w:hint="eastAsia"/>
          <w:kern w:val="0"/>
          <w:szCs w:val="32"/>
        </w:rPr>
        <w:t>规则</w:t>
      </w:r>
      <w:r w:rsidRPr="008032E6">
        <w:rPr>
          <w:rFonts w:ascii="仿宋_GB2312" w:hAnsi="宋体" w:cs="宋体" w:hint="eastAsia"/>
          <w:kern w:val="0"/>
          <w:szCs w:val="32"/>
        </w:rPr>
        <w:t>开展工作。会议成员一般为学校行政领导班子成员。党委书记、副书记、纪委书记等可视议题情况参加会议。</w:t>
      </w:r>
    </w:p>
    <w:p w14:paraId="069036B5" w14:textId="77777777" w:rsidR="00A77F8C"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校长办公会</w:t>
      </w:r>
      <w:r w:rsidR="00264481" w:rsidRPr="008032E6">
        <w:rPr>
          <w:rFonts w:ascii="仿宋_GB2312" w:hAnsi="宋体" w:cs="宋体" w:hint="eastAsia"/>
          <w:kern w:val="0"/>
          <w:szCs w:val="32"/>
        </w:rPr>
        <w:t>议</w:t>
      </w:r>
      <w:r w:rsidR="00146491" w:rsidRPr="008032E6">
        <w:rPr>
          <w:rFonts w:ascii="仿宋_GB2312" w:hAnsi="宋体" w:cs="宋体" w:hint="eastAsia"/>
          <w:kern w:val="0"/>
          <w:szCs w:val="32"/>
        </w:rPr>
        <w:t>必</w:t>
      </w:r>
      <w:r w:rsidRPr="008032E6">
        <w:rPr>
          <w:rFonts w:ascii="仿宋_GB2312" w:hAnsi="宋体" w:cs="宋体" w:hint="eastAsia"/>
          <w:kern w:val="0"/>
          <w:szCs w:val="32"/>
        </w:rPr>
        <w:t>须</w:t>
      </w:r>
      <w:r w:rsidR="00146491" w:rsidRPr="008032E6">
        <w:rPr>
          <w:rFonts w:ascii="仿宋_GB2312" w:hAnsi="宋体" w:cs="宋体" w:hint="eastAsia"/>
          <w:kern w:val="0"/>
          <w:szCs w:val="32"/>
        </w:rPr>
        <w:t>有半数以上成员到会方能召开</w:t>
      </w:r>
      <w:r w:rsidR="00521912" w:rsidRPr="008032E6">
        <w:rPr>
          <w:rFonts w:ascii="仿宋_GB2312" w:hAnsi="宋体" w:cs="宋体" w:hint="eastAsia"/>
          <w:kern w:val="0"/>
          <w:szCs w:val="32"/>
        </w:rPr>
        <w:t>。</w:t>
      </w:r>
      <w:r w:rsidR="00146491" w:rsidRPr="008032E6">
        <w:rPr>
          <w:rFonts w:ascii="仿宋_GB2312" w:hAnsi="宋体" w:cs="宋体" w:hint="eastAsia"/>
          <w:kern w:val="0"/>
          <w:szCs w:val="32"/>
        </w:rPr>
        <w:t>议题相关单位负责人可以列席会议；涉及师生切身利益的重大议题可以邀请师生代表列席。</w:t>
      </w:r>
    </w:p>
    <w:p w14:paraId="7C45C560" w14:textId="5B9BE43F"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0034188E" w:rsidRPr="008032E6">
        <w:rPr>
          <w:rFonts w:ascii="仿宋_GB2312" w:hAnsi="宋体" w:cs="宋体" w:hint="eastAsia"/>
          <w:kern w:val="0"/>
          <w:szCs w:val="32"/>
        </w:rPr>
        <w:t>五十</w:t>
      </w:r>
      <w:r w:rsidR="000063E9" w:rsidRPr="008032E6">
        <w:rPr>
          <w:rFonts w:ascii="仿宋_GB2312" w:hAnsi="宋体" w:cs="宋体" w:hint="eastAsia"/>
          <w:kern w:val="0"/>
          <w:szCs w:val="32"/>
        </w:rPr>
        <w:t>二</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学校内设行政管理机构和直属单位是学校的办事机构，按照授权履行相应的教学科研服务、管理和保障职责。</w:t>
      </w:r>
    </w:p>
    <w:p w14:paraId="1BB1FE45" w14:textId="7FBA0264"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0034188E" w:rsidRPr="008032E6">
        <w:rPr>
          <w:rFonts w:ascii="仿宋_GB2312" w:hAnsi="宋体" w:cs="宋体" w:hint="eastAsia"/>
          <w:kern w:val="0"/>
          <w:szCs w:val="32"/>
        </w:rPr>
        <w:t>五十</w:t>
      </w:r>
      <w:r w:rsidR="000063E9" w:rsidRPr="008032E6">
        <w:rPr>
          <w:rFonts w:ascii="仿宋_GB2312" w:hAnsi="宋体" w:cs="宋体" w:hint="eastAsia"/>
          <w:kern w:val="0"/>
          <w:szCs w:val="32"/>
        </w:rPr>
        <w:t>三</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学校设校务委员会，由现任校领导、卸任校领导代表、资深教授代表等组成，按照其相关规程对学校重大事务进行咨询评议。</w:t>
      </w:r>
    </w:p>
    <w:p w14:paraId="1674636D" w14:textId="77777777" w:rsidR="00B55838" w:rsidRPr="008032E6" w:rsidRDefault="00B55838" w:rsidP="0059586E">
      <w:pPr>
        <w:widowControl/>
        <w:spacing w:line="600" w:lineRule="exact"/>
        <w:ind w:firstLineChars="200" w:firstLine="634"/>
        <w:jc w:val="center"/>
        <w:rPr>
          <w:rFonts w:ascii="仿宋_GB2312" w:hAnsi="宋体" w:cs="宋体"/>
          <w:b/>
          <w:bCs/>
          <w:kern w:val="0"/>
          <w:szCs w:val="32"/>
        </w:rPr>
      </w:pPr>
    </w:p>
    <w:p w14:paraId="0A171595" w14:textId="2EBEEBF1" w:rsidR="00B55838" w:rsidRPr="008032E6" w:rsidRDefault="00B55838" w:rsidP="000B6BF7">
      <w:pPr>
        <w:widowControl/>
        <w:spacing w:line="600" w:lineRule="exact"/>
        <w:jc w:val="center"/>
        <w:rPr>
          <w:rFonts w:ascii="楷体_GB2312" w:eastAsia="楷体_GB2312" w:hAnsi="宋体" w:cs="宋体"/>
          <w:bCs/>
          <w:kern w:val="0"/>
          <w:szCs w:val="32"/>
        </w:rPr>
      </w:pPr>
      <w:r w:rsidRPr="008032E6">
        <w:rPr>
          <w:rFonts w:ascii="楷体_GB2312" w:eastAsia="楷体_GB2312" w:hAnsi="宋体" w:cs="宋体" w:hint="eastAsia"/>
          <w:bCs/>
          <w:kern w:val="0"/>
          <w:szCs w:val="32"/>
        </w:rPr>
        <w:lastRenderedPageBreak/>
        <w:t>第四节</w:t>
      </w:r>
      <w:r w:rsidR="00D605F2" w:rsidRPr="008032E6">
        <w:rPr>
          <w:rFonts w:ascii="楷体_GB2312" w:eastAsia="楷体_GB2312" w:hAnsi="宋体" w:cs="宋体"/>
          <w:bCs/>
          <w:kern w:val="0"/>
          <w:szCs w:val="32"/>
        </w:rPr>
        <w:t xml:space="preserve"> </w:t>
      </w:r>
      <w:r w:rsidRPr="008032E6">
        <w:rPr>
          <w:rFonts w:ascii="楷体_GB2312" w:eastAsia="楷体_GB2312" w:hAnsi="宋体" w:cs="宋体" w:hint="eastAsia"/>
          <w:bCs/>
          <w:kern w:val="0"/>
          <w:szCs w:val="32"/>
        </w:rPr>
        <w:t>学院</w:t>
      </w:r>
    </w:p>
    <w:p w14:paraId="32A3A575" w14:textId="1DFAB20A"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00D42C5E" w:rsidRPr="008032E6">
        <w:rPr>
          <w:rFonts w:ascii="仿宋_GB2312" w:hAnsi="宋体" w:cs="宋体" w:hint="eastAsia"/>
          <w:kern w:val="0"/>
          <w:szCs w:val="32"/>
        </w:rPr>
        <w:t>五十</w:t>
      </w:r>
      <w:r w:rsidR="000063E9" w:rsidRPr="008032E6">
        <w:rPr>
          <w:rFonts w:ascii="仿宋_GB2312" w:hAnsi="宋体" w:cs="宋体" w:hint="eastAsia"/>
          <w:kern w:val="0"/>
          <w:szCs w:val="32"/>
        </w:rPr>
        <w:t>四</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学院（研究院，下同）是学校履行学校各项办学职能的主要实施机构。学院可根据需要和有关规定，设置若干系及内设机构。</w:t>
      </w:r>
    </w:p>
    <w:p w14:paraId="4B0F5969" w14:textId="7380EA4B"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第五十</w:t>
      </w:r>
      <w:r w:rsidR="000063E9" w:rsidRPr="008032E6">
        <w:rPr>
          <w:rFonts w:ascii="仿宋_GB2312" w:hAnsi="宋体" w:cs="宋体" w:hint="eastAsia"/>
          <w:kern w:val="0"/>
          <w:szCs w:val="32"/>
        </w:rPr>
        <w:t>五</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学院接受学校党委和行政的领导，学校赋予学院履行职能所需的自主权。其主要职责是：</w:t>
      </w:r>
    </w:p>
    <w:p w14:paraId="26E5FE2B"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（一）制订学院发展规划、年度工作计划、人才培养方案、专业教学计划和相关管理制度并组织实施。</w:t>
      </w:r>
    </w:p>
    <w:p w14:paraId="6054761C"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（二）组织开展教学活动、科学研究、社会服务、国际交流和学生教育与管理。</w:t>
      </w:r>
    </w:p>
    <w:p w14:paraId="2343FCBF"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（三）组织实施学科专业建设、人才队伍建设，按规定负责学院人事聘任和管理。</w:t>
      </w:r>
    </w:p>
    <w:p w14:paraId="0243E66F"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（四）拟订和执行年度经费预算方案，负责学院资产和财务管理。</w:t>
      </w:r>
    </w:p>
    <w:p w14:paraId="01EBE8E6"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（五）学校赋予的其他自主权。</w:t>
      </w:r>
    </w:p>
    <w:p w14:paraId="5252785A" w14:textId="440DE1DE"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第五十</w:t>
      </w:r>
      <w:r w:rsidR="00710675" w:rsidRPr="008032E6">
        <w:rPr>
          <w:rFonts w:ascii="仿宋_GB2312" w:hAnsi="宋体" w:cs="宋体" w:hint="eastAsia"/>
          <w:kern w:val="0"/>
          <w:szCs w:val="32"/>
        </w:rPr>
        <w:t>六</w:t>
      </w:r>
      <w:r w:rsidRPr="008032E6">
        <w:rPr>
          <w:rFonts w:ascii="仿宋_GB2312" w:hAnsi="宋体" w:cs="宋体" w:hint="eastAsia"/>
          <w:kern w:val="0"/>
          <w:szCs w:val="32"/>
        </w:rPr>
        <w:t>条</w:t>
      </w:r>
      <w:r w:rsidRPr="008032E6">
        <w:rPr>
          <w:rFonts w:ascii="仿宋_GB2312" w:hAnsi="宋体" w:cs="宋体"/>
          <w:kern w:val="0"/>
          <w:szCs w:val="32"/>
        </w:rPr>
        <w:t xml:space="preserve"> </w:t>
      </w:r>
      <w:r w:rsidR="004F01CC" w:rsidRPr="008032E6">
        <w:rPr>
          <w:rFonts w:ascii="仿宋_GB2312" w:hAnsi="宋体" w:cs="宋体" w:hint="eastAsia"/>
          <w:kern w:val="0"/>
          <w:szCs w:val="32"/>
        </w:rPr>
        <w:t>学院</w:t>
      </w:r>
      <w:r w:rsidR="00611B27" w:rsidRPr="008032E6">
        <w:rPr>
          <w:rFonts w:ascii="仿宋_GB2312" w:hAnsi="宋体" w:cs="宋体" w:hint="eastAsia"/>
          <w:kern w:val="0"/>
          <w:szCs w:val="32"/>
        </w:rPr>
        <w:t>应规范执行党委会会议和党政联席会议议事规则。要保证党政联席会议对学院重要事项的决定权，同时不能用党政联席会议代替党委会会议。</w:t>
      </w:r>
      <w:r w:rsidR="004F01CC" w:rsidRPr="008032E6">
        <w:rPr>
          <w:rFonts w:ascii="仿宋_GB2312" w:hAnsi="宋体" w:cs="宋体" w:hint="eastAsia"/>
          <w:kern w:val="0"/>
          <w:szCs w:val="32"/>
        </w:rPr>
        <w:t>涉及办学方向、教师队伍建设、师生员工切身利益等事项的，应当经</w:t>
      </w:r>
      <w:r w:rsidR="00FA7B54" w:rsidRPr="008032E6">
        <w:rPr>
          <w:rFonts w:ascii="仿宋_GB2312" w:hAnsi="宋体" w:cs="宋体" w:hint="eastAsia"/>
          <w:kern w:val="0"/>
          <w:szCs w:val="32"/>
        </w:rPr>
        <w:t>学院</w:t>
      </w:r>
      <w:r w:rsidR="004F01CC" w:rsidRPr="008032E6">
        <w:rPr>
          <w:rFonts w:ascii="仿宋_GB2312" w:hAnsi="宋体" w:cs="宋体" w:hint="eastAsia"/>
          <w:kern w:val="0"/>
          <w:szCs w:val="32"/>
        </w:rPr>
        <w:t>党组织研究讨论后，再提交党政联席会议决定。</w:t>
      </w:r>
    </w:p>
    <w:p w14:paraId="40DFF965" w14:textId="2089A789"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lastRenderedPageBreak/>
        <w:t>第五十</w:t>
      </w:r>
      <w:r w:rsidR="00710675" w:rsidRPr="008032E6">
        <w:rPr>
          <w:rFonts w:ascii="仿宋_GB2312" w:hAnsi="宋体" w:cs="宋体" w:hint="eastAsia"/>
          <w:kern w:val="0"/>
          <w:szCs w:val="32"/>
        </w:rPr>
        <w:t>七</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学院学术委员会、学位</w:t>
      </w:r>
      <w:proofErr w:type="gramStart"/>
      <w:r w:rsidRPr="008032E6">
        <w:rPr>
          <w:rFonts w:ascii="仿宋_GB2312" w:hAnsi="宋体" w:cs="宋体" w:hint="eastAsia"/>
          <w:kern w:val="0"/>
          <w:szCs w:val="32"/>
        </w:rPr>
        <w:t>评定分</w:t>
      </w:r>
      <w:proofErr w:type="gramEnd"/>
      <w:r w:rsidRPr="008032E6">
        <w:rPr>
          <w:rFonts w:ascii="仿宋_GB2312" w:hAnsi="宋体" w:cs="宋体" w:hint="eastAsia"/>
          <w:kern w:val="0"/>
          <w:szCs w:val="32"/>
        </w:rPr>
        <w:t>委员会根据各自章程或有关规定开展工作，负责决定、审议其职责范围内的有关事项。</w:t>
      </w:r>
    </w:p>
    <w:p w14:paraId="6B6F6EAE" w14:textId="5BECF860"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第五十</w:t>
      </w:r>
      <w:r w:rsidR="00710675" w:rsidRPr="008032E6">
        <w:rPr>
          <w:rFonts w:ascii="仿宋_GB2312" w:hAnsi="宋体" w:cs="宋体" w:hint="eastAsia"/>
          <w:kern w:val="0"/>
          <w:szCs w:val="32"/>
        </w:rPr>
        <w:t>八</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学院根据办学需要，设置和调整基层教学研究组织，并依有关规定进行管理。</w:t>
      </w:r>
    </w:p>
    <w:p w14:paraId="2CF604FE" w14:textId="77777777" w:rsidR="00B55838" w:rsidRPr="008032E6" w:rsidRDefault="00B55838" w:rsidP="00CC181A">
      <w:pPr>
        <w:widowControl/>
        <w:spacing w:line="600" w:lineRule="exact"/>
        <w:ind w:firstLineChars="200" w:firstLine="632"/>
        <w:jc w:val="center"/>
        <w:rPr>
          <w:rFonts w:ascii="楷体_GB2312" w:eastAsia="楷体_GB2312" w:hAnsi="宋体" w:cs="宋体"/>
          <w:bCs/>
          <w:kern w:val="0"/>
          <w:szCs w:val="32"/>
        </w:rPr>
      </w:pPr>
    </w:p>
    <w:p w14:paraId="752A60CF" w14:textId="77777777" w:rsidR="00B55838" w:rsidRPr="008032E6" w:rsidRDefault="00B55838" w:rsidP="000B6BF7">
      <w:pPr>
        <w:widowControl/>
        <w:spacing w:line="600" w:lineRule="exact"/>
        <w:jc w:val="center"/>
        <w:rPr>
          <w:rFonts w:ascii="楷体_GB2312" w:eastAsia="楷体_GB2312" w:hAnsi="宋体" w:cs="宋体"/>
          <w:bCs/>
          <w:kern w:val="0"/>
          <w:szCs w:val="32"/>
        </w:rPr>
      </w:pPr>
      <w:r w:rsidRPr="008032E6">
        <w:rPr>
          <w:rFonts w:ascii="楷体_GB2312" w:eastAsia="楷体_GB2312" w:hAnsi="宋体" w:cs="宋体" w:hint="eastAsia"/>
          <w:bCs/>
          <w:kern w:val="0"/>
          <w:szCs w:val="32"/>
        </w:rPr>
        <w:t>第五节</w:t>
      </w:r>
      <w:r w:rsidRPr="008032E6">
        <w:rPr>
          <w:rFonts w:ascii="楷体_GB2312" w:eastAsia="楷体_GB2312" w:hAnsi="宋体" w:cs="宋体"/>
          <w:bCs/>
          <w:kern w:val="0"/>
          <w:szCs w:val="32"/>
        </w:rPr>
        <w:t xml:space="preserve"> </w:t>
      </w:r>
      <w:r w:rsidRPr="008032E6">
        <w:rPr>
          <w:rFonts w:ascii="楷体_GB2312" w:eastAsia="楷体_GB2312" w:hAnsi="宋体" w:cs="宋体" w:hint="eastAsia"/>
          <w:bCs/>
          <w:kern w:val="0"/>
          <w:szCs w:val="32"/>
        </w:rPr>
        <w:t>学术体系</w:t>
      </w:r>
    </w:p>
    <w:p w14:paraId="75D0CB8C" w14:textId="2D017143"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第五十</w:t>
      </w:r>
      <w:r w:rsidR="00710675" w:rsidRPr="008032E6">
        <w:rPr>
          <w:rFonts w:ascii="仿宋_GB2312" w:hAnsi="宋体" w:cs="宋体" w:hint="eastAsia"/>
          <w:kern w:val="0"/>
          <w:szCs w:val="32"/>
        </w:rPr>
        <w:t>九</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学校学术委员会是学校的最高学术机构，统筹行使对学校学术事务的咨询、评定、审议和决策权。学校学术委员会根据需要可设立学科建设、教学指导、科学研究、教师聘任和学术道德等若干专门委员会。</w:t>
      </w:r>
    </w:p>
    <w:p w14:paraId="661DBEDB" w14:textId="0DBFC3E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00710675" w:rsidRPr="008032E6">
        <w:rPr>
          <w:rFonts w:ascii="仿宋_GB2312" w:hAnsi="宋体" w:cs="宋体" w:hint="eastAsia"/>
          <w:kern w:val="0"/>
          <w:szCs w:val="32"/>
        </w:rPr>
        <w:t>六十</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学校学术委员会的主要职责</w:t>
      </w:r>
      <w:r w:rsidRPr="008032E6">
        <w:rPr>
          <w:rFonts w:ascii="仿宋_GB2312" w:hAnsi="宋体" w:cs="宋体"/>
          <w:kern w:val="0"/>
          <w:szCs w:val="32"/>
        </w:rPr>
        <w:t>:</w:t>
      </w:r>
    </w:p>
    <w:p w14:paraId="1E2FC149"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（一）审议学科、专业及教师队伍建设规划及学科专业设置与调整，科学研究、对外学术交流合作等重大学术规划，交叉学科、跨学科协同创新机制的建设方案、学科资源的配置方案等。</w:t>
      </w:r>
    </w:p>
    <w:p w14:paraId="2916CC50"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二）审议学校教学科研成果、人才培养质量评价标准及考核办法；审议学历教育的培养标准、教学计划方案、招生的标准和办法；评定学校教学、科学研究成果和奖励以及对外推荐国家、省部级优秀教学、科学研究成果奖。</w:t>
      </w:r>
    </w:p>
    <w:p w14:paraId="6AA8D4C7"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lastRenderedPageBreak/>
        <w:t>（三）审议学校教师职务聘任的学术标准与办法；评定高层次人才引进岗位人选、名誉（客座）教授聘任人选，以及推荐国内外重要学术组织的任职人选、人才选拔培养计划人选等。</w:t>
      </w:r>
    </w:p>
    <w:p w14:paraId="69F7CD94"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（四）评定学校自主设立的各类学术、科研基金，科研项目以及教学、科研奖项等。</w:t>
      </w:r>
    </w:p>
    <w:p w14:paraId="62968732"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（五）审议学术评价、学术争议处理规则、学术道德规范等。</w:t>
      </w:r>
    </w:p>
    <w:p w14:paraId="43CD809A" w14:textId="77777777" w:rsidR="00B55838" w:rsidRPr="008032E6" w:rsidRDefault="00B55838" w:rsidP="001076A7">
      <w:pPr>
        <w:widowControl/>
        <w:spacing w:line="600" w:lineRule="exact"/>
        <w:ind w:firstLineChars="200" w:firstLine="632"/>
        <w:rPr>
          <w:rFonts w:ascii="仿宋_GB2312" w:hAnsi="宋体" w:cs="宋体"/>
          <w:spacing w:val="-10"/>
          <w:kern w:val="0"/>
          <w:szCs w:val="32"/>
        </w:rPr>
      </w:pPr>
      <w:r w:rsidRPr="008032E6">
        <w:rPr>
          <w:rFonts w:ascii="仿宋_GB2312" w:hAnsi="宋体" w:cs="宋体" w:hint="eastAsia"/>
          <w:kern w:val="0"/>
          <w:szCs w:val="32"/>
        </w:rPr>
        <w:t>（六）审议</w:t>
      </w:r>
      <w:r w:rsidRPr="008032E6">
        <w:rPr>
          <w:rFonts w:ascii="仿宋_GB2312" w:hAnsi="宋体" w:cs="宋体" w:hint="eastAsia"/>
          <w:spacing w:val="-10"/>
          <w:kern w:val="0"/>
          <w:szCs w:val="32"/>
        </w:rPr>
        <w:t>学术委员会专门委员会组织规程，学术分委会章程。</w:t>
      </w:r>
    </w:p>
    <w:p w14:paraId="3DCB5BF4"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七）知晓学校制订与学术事务相关的全局性、重大发展规划和战略规划，学校预算决算中教学、科研经费的安排和分配及使用，教学、科研重大项目的申报及资金的分配使用，开展中外合作办学、赴境外办学，对外开展重大项目合作等事项。学校在就上述事项</w:t>
      </w:r>
      <w:proofErr w:type="gramStart"/>
      <w:r w:rsidRPr="008032E6">
        <w:rPr>
          <w:rFonts w:ascii="仿宋_GB2312" w:hAnsi="宋体" w:cs="宋体" w:hint="eastAsia"/>
          <w:kern w:val="0"/>
          <w:szCs w:val="32"/>
        </w:rPr>
        <w:t>作出</w:t>
      </w:r>
      <w:proofErr w:type="gramEnd"/>
      <w:r w:rsidRPr="008032E6">
        <w:rPr>
          <w:rFonts w:ascii="仿宋_GB2312" w:hAnsi="宋体" w:cs="宋体" w:hint="eastAsia"/>
          <w:kern w:val="0"/>
          <w:szCs w:val="32"/>
        </w:rPr>
        <w:t>决策前应听取其咨询意见。</w:t>
      </w:r>
    </w:p>
    <w:p w14:paraId="3D936879"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（八）学校有关规定及学术委员会章程规定的其他事务。</w:t>
      </w:r>
    </w:p>
    <w:p w14:paraId="5B1BB2B6" w14:textId="10CB386E"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00F9471F" w:rsidRPr="008032E6">
        <w:rPr>
          <w:rFonts w:ascii="仿宋_GB2312" w:hAnsi="宋体" w:cs="宋体" w:hint="eastAsia"/>
          <w:kern w:val="0"/>
          <w:szCs w:val="32"/>
        </w:rPr>
        <w:t>六十</w:t>
      </w:r>
      <w:r w:rsidR="00710675" w:rsidRPr="008032E6">
        <w:rPr>
          <w:rFonts w:ascii="仿宋_GB2312" w:hAnsi="宋体" w:cs="宋体" w:hint="eastAsia"/>
          <w:kern w:val="0"/>
          <w:szCs w:val="32"/>
        </w:rPr>
        <w:t>一</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学校学术委员会设立相应的组织机构，裁决学术纠纷；对涉及本校教师、学生或者其他相关人员的学术不端行为，组织具有权威性和中立性的学术评价组织，进行认定，做出裁定。</w:t>
      </w:r>
    </w:p>
    <w:p w14:paraId="50A3D844"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对违反学术道德的行为，学术委员会可以直接做出撤销或者建议学校撤销当事人相应学术称号、学术待遇的决定，同时，可以向学校相关部门提出对当事人的处理建议。</w:t>
      </w:r>
    </w:p>
    <w:p w14:paraId="38AC94FA" w14:textId="5F40A0B0"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lastRenderedPageBreak/>
        <w:t>第</w:t>
      </w:r>
      <w:r w:rsidR="0010578E" w:rsidRPr="008032E6">
        <w:rPr>
          <w:rFonts w:ascii="仿宋_GB2312" w:hAnsi="宋体" w:cs="宋体" w:hint="eastAsia"/>
          <w:kern w:val="0"/>
          <w:szCs w:val="32"/>
        </w:rPr>
        <w:t>六十</w:t>
      </w:r>
      <w:r w:rsidR="00710675" w:rsidRPr="008032E6">
        <w:rPr>
          <w:rFonts w:ascii="仿宋_GB2312" w:hAnsi="宋体" w:cs="宋体" w:hint="eastAsia"/>
          <w:kern w:val="0"/>
          <w:szCs w:val="32"/>
        </w:rPr>
        <w:t>二</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学术委员会由不同学科、专业的教授及其他具有正高级专业技术职务的人员，且含一定比例的青年教师组成，每届任期四年，可连选连任，但任期最长不超过两届。具体人员构成按照学术委员会章程规定的程序产生。</w:t>
      </w:r>
    </w:p>
    <w:p w14:paraId="4FDC005A"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学校可以根据需要聘请校外专家及有关方面代表担任特邀委员。</w:t>
      </w:r>
    </w:p>
    <w:p w14:paraId="46066C1D" w14:textId="4D6159C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0010578E" w:rsidRPr="008032E6">
        <w:rPr>
          <w:rFonts w:ascii="仿宋_GB2312" w:hAnsi="宋体" w:cs="宋体" w:hint="eastAsia"/>
          <w:kern w:val="0"/>
          <w:szCs w:val="32"/>
        </w:rPr>
        <w:t>六十</w:t>
      </w:r>
      <w:r w:rsidR="00710675" w:rsidRPr="008032E6">
        <w:rPr>
          <w:rFonts w:ascii="仿宋_GB2312" w:hAnsi="宋体" w:cs="宋体" w:hint="eastAsia"/>
          <w:kern w:val="0"/>
          <w:szCs w:val="32"/>
        </w:rPr>
        <w:t>三</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学院学术委员会是基层学术组织，在学校学术委员会的指导下，按其章程独立统筹行使对学院相关学术事务的咨询、评定和审议权，每届任期四年，不定期向学校学术委员会报告工作，接受其指导和监督。</w:t>
      </w:r>
    </w:p>
    <w:p w14:paraId="7F6E7231" w14:textId="2ABDF8F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0010578E" w:rsidRPr="008032E6">
        <w:rPr>
          <w:rFonts w:ascii="仿宋_GB2312" w:hAnsi="宋体" w:cs="宋体" w:hint="eastAsia"/>
          <w:kern w:val="0"/>
          <w:szCs w:val="32"/>
        </w:rPr>
        <w:t>六十</w:t>
      </w:r>
      <w:r w:rsidR="00710675" w:rsidRPr="008032E6">
        <w:rPr>
          <w:rFonts w:ascii="仿宋_GB2312" w:hAnsi="宋体" w:cs="宋体" w:hint="eastAsia"/>
          <w:kern w:val="0"/>
          <w:szCs w:val="32"/>
        </w:rPr>
        <w:t>四</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学校设立学位评定委员会，按照国家相关法律法规和学校管理规章开展学位培养与授予相关工作。其主要职责是：</w:t>
      </w:r>
    </w:p>
    <w:p w14:paraId="4B1FC3F3" w14:textId="5504F51E"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（一）审定学校学位授予规则、</w:t>
      </w:r>
      <w:r w:rsidR="00611B27" w:rsidRPr="008032E6">
        <w:rPr>
          <w:rFonts w:ascii="仿宋_GB2312" w:hAnsi="宋体" w:cs="宋体" w:hint="eastAsia"/>
          <w:kern w:val="0"/>
          <w:szCs w:val="32"/>
        </w:rPr>
        <w:t>学位授予标准、学位教育培养方案</w:t>
      </w:r>
      <w:r w:rsidRPr="008032E6">
        <w:rPr>
          <w:rFonts w:ascii="仿宋_GB2312" w:hAnsi="宋体" w:cs="宋体" w:hint="eastAsia"/>
          <w:kern w:val="0"/>
          <w:szCs w:val="32"/>
        </w:rPr>
        <w:t>等。</w:t>
      </w:r>
    </w:p>
    <w:p w14:paraId="1CAD2EC0"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（二）审定授予及撤销学士、硕士、博士学位名单；负责提出拟授予名誉博士学位人员提议名单。</w:t>
      </w:r>
    </w:p>
    <w:p w14:paraId="3AE73DB0"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（三）审定教师招收和指导研究生资格标准。</w:t>
      </w:r>
    </w:p>
    <w:p w14:paraId="54365CC8"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（四）制定学科、专业人才培养及学位授予质量评估标准；审定学位点新增调整方案。</w:t>
      </w:r>
    </w:p>
    <w:p w14:paraId="44924850"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（五）审议和审定与学位培养和授予相关的其他重要事项。</w:t>
      </w:r>
    </w:p>
    <w:p w14:paraId="3AECEEDE" w14:textId="3A3C747D"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lastRenderedPageBreak/>
        <w:t>学位</w:t>
      </w:r>
      <w:proofErr w:type="gramStart"/>
      <w:r w:rsidRPr="008032E6">
        <w:rPr>
          <w:rFonts w:ascii="仿宋_GB2312" w:hAnsi="宋体" w:cs="宋体" w:hint="eastAsia"/>
          <w:kern w:val="0"/>
          <w:szCs w:val="32"/>
        </w:rPr>
        <w:t>评定</w:t>
      </w:r>
      <w:r w:rsidR="00611B27" w:rsidRPr="008032E6">
        <w:rPr>
          <w:rFonts w:ascii="仿宋_GB2312" w:hAnsi="宋体" w:cs="宋体" w:hint="eastAsia"/>
          <w:kern w:val="0"/>
          <w:szCs w:val="32"/>
        </w:rPr>
        <w:t>分</w:t>
      </w:r>
      <w:proofErr w:type="gramEnd"/>
      <w:r w:rsidRPr="008032E6">
        <w:rPr>
          <w:rFonts w:ascii="仿宋_GB2312" w:hAnsi="宋体" w:cs="宋体" w:hint="eastAsia"/>
          <w:kern w:val="0"/>
          <w:szCs w:val="32"/>
        </w:rPr>
        <w:t>委员会按照学校有关规定工作，并向学校学位评定委员会报告工作。</w:t>
      </w:r>
    </w:p>
    <w:p w14:paraId="2E949144" w14:textId="17C6EAE4"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第六十</w:t>
      </w:r>
      <w:r w:rsidR="00710675" w:rsidRPr="008032E6">
        <w:rPr>
          <w:rFonts w:ascii="仿宋_GB2312" w:hAnsi="宋体" w:cs="宋体" w:hint="eastAsia"/>
          <w:kern w:val="0"/>
          <w:szCs w:val="32"/>
        </w:rPr>
        <w:t>五</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主要根据学科门类及学科建设与评价关联性等标准设置学部。学部是受学校委托进行学术事务分类治理的平台。学部可设立学术委员会、教学委员会等学术组织，以发挥其在交叉学科规划、跨学科平台和学科群建设、新兴学科人才引进、人才培养改革等方面的统筹、组织和服务作用。</w:t>
      </w:r>
    </w:p>
    <w:p w14:paraId="1495B6A5" w14:textId="77777777" w:rsidR="00B55838" w:rsidRPr="008032E6" w:rsidRDefault="00B55838" w:rsidP="0059586E">
      <w:pPr>
        <w:widowControl/>
        <w:spacing w:line="600" w:lineRule="exact"/>
        <w:ind w:firstLineChars="200" w:firstLine="634"/>
        <w:jc w:val="center"/>
        <w:rPr>
          <w:rFonts w:ascii="仿宋_GB2312" w:hAnsi="宋体" w:cs="宋体"/>
          <w:b/>
          <w:bCs/>
          <w:kern w:val="0"/>
          <w:szCs w:val="32"/>
        </w:rPr>
      </w:pPr>
    </w:p>
    <w:p w14:paraId="4E8CA2B8" w14:textId="77777777" w:rsidR="00B55838" w:rsidRPr="008032E6" w:rsidRDefault="00B55838" w:rsidP="000B6BF7">
      <w:pPr>
        <w:widowControl/>
        <w:spacing w:line="600" w:lineRule="exact"/>
        <w:jc w:val="center"/>
        <w:rPr>
          <w:rFonts w:ascii="楷体_GB2312" w:eastAsia="楷体_GB2312" w:hAnsi="宋体" w:cs="宋体"/>
          <w:bCs/>
          <w:kern w:val="0"/>
          <w:szCs w:val="32"/>
        </w:rPr>
      </w:pPr>
      <w:r w:rsidRPr="008032E6">
        <w:rPr>
          <w:rFonts w:ascii="楷体_GB2312" w:eastAsia="楷体_GB2312" w:hAnsi="宋体" w:cs="宋体" w:hint="eastAsia"/>
          <w:bCs/>
          <w:kern w:val="0"/>
          <w:szCs w:val="32"/>
        </w:rPr>
        <w:t>第六节</w:t>
      </w:r>
      <w:r w:rsidRPr="008032E6">
        <w:rPr>
          <w:rFonts w:ascii="楷体_GB2312" w:eastAsia="楷体_GB2312" w:hAnsi="宋体" w:cs="宋体"/>
          <w:bCs/>
          <w:kern w:val="0"/>
          <w:szCs w:val="32"/>
        </w:rPr>
        <w:t xml:space="preserve"> </w:t>
      </w:r>
      <w:r w:rsidRPr="008032E6">
        <w:rPr>
          <w:rFonts w:ascii="楷体_GB2312" w:eastAsia="楷体_GB2312" w:hAnsi="宋体" w:cs="宋体" w:hint="eastAsia"/>
          <w:bCs/>
          <w:kern w:val="0"/>
          <w:szCs w:val="32"/>
        </w:rPr>
        <w:t>民主管理与监督</w:t>
      </w:r>
    </w:p>
    <w:p w14:paraId="044B5154" w14:textId="0AAC363D" w:rsidR="00B55838" w:rsidRPr="008032E6" w:rsidRDefault="00B55838" w:rsidP="001076A7">
      <w:pPr>
        <w:widowControl/>
        <w:spacing w:line="600" w:lineRule="exact"/>
        <w:ind w:firstLineChars="200" w:firstLine="632"/>
        <w:rPr>
          <w:rFonts w:ascii="仿宋_GB2312" w:hAnsi="宋体" w:cs="宋体"/>
          <w:spacing w:val="-6"/>
          <w:kern w:val="0"/>
          <w:szCs w:val="32"/>
        </w:rPr>
      </w:pPr>
      <w:r w:rsidRPr="008032E6">
        <w:rPr>
          <w:rFonts w:ascii="仿宋_GB2312" w:hAnsi="宋体" w:cs="宋体" w:hint="eastAsia"/>
          <w:kern w:val="0"/>
          <w:szCs w:val="32"/>
        </w:rPr>
        <w:t>第六十</w:t>
      </w:r>
      <w:r w:rsidR="00710675" w:rsidRPr="008032E6">
        <w:rPr>
          <w:rFonts w:ascii="仿宋_GB2312" w:hAnsi="宋体" w:cs="宋体" w:hint="eastAsia"/>
          <w:kern w:val="0"/>
          <w:szCs w:val="32"/>
        </w:rPr>
        <w:t>六</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学校教职工代表大会是教职工依法参与学校民主管理和监督的基本形式</w:t>
      </w:r>
      <w:r w:rsidR="00C62E0F" w:rsidRPr="008032E6">
        <w:rPr>
          <w:rFonts w:ascii="仿宋_GB2312" w:hAnsi="宋体" w:cs="宋体" w:hint="eastAsia"/>
          <w:kern w:val="0"/>
          <w:szCs w:val="32"/>
        </w:rPr>
        <w:t>，在学校党委领导下开展工作</w:t>
      </w:r>
      <w:r w:rsidRPr="008032E6">
        <w:rPr>
          <w:rFonts w:ascii="仿宋_GB2312" w:hAnsi="宋体" w:cs="宋体" w:hint="eastAsia"/>
          <w:kern w:val="0"/>
          <w:szCs w:val="32"/>
        </w:rPr>
        <w:t>。</w:t>
      </w:r>
      <w:r w:rsidR="00C62E0F" w:rsidRPr="008032E6">
        <w:rPr>
          <w:rFonts w:ascii="仿宋_GB2312" w:hint="eastAsia"/>
          <w:kern w:val="0"/>
          <w:szCs w:val="32"/>
        </w:rPr>
        <w:t>教职工代表大会的组织原则是民主集中制。</w:t>
      </w:r>
      <w:r w:rsidRPr="008032E6">
        <w:rPr>
          <w:rFonts w:ascii="仿宋_GB2312" w:hAnsi="宋体" w:cs="宋体" w:hint="eastAsia"/>
          <w:kern w:val="0"/>
          <w:szCs w:val="32"/>
        </w:rPr>
        <w:t>学校教职工代表</w:t>
      </w:r>
      <w:r w:rsidRPr="008032E6">
        <w:rPr>
          <w:rFonts w:ascii="仿宋_GB2312" w:hAnsi="宋体" w:cs="宋体" w:hint="eastAsia"/>
          <w:spacing w:val="-6"/>
          <w:kern w:val="0"/>
          <w:szCs w:val="32"/>
        </w:rPr>
        <w:t>大会每届任期为五年，期满应当进行换届选举。教职工代表大会闭会期间，其执行委员会行使教职工代表大会职权。</w:t>
      </w:r>
    </w:p>
    <w:p w14:paraId="587BA6E1" w14:textId="0BA97CAF"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第六十</w:t>
      </w:r>
      <w:r w:rsidR="00710675" w:rsidRPr="008032E6">
        <w:rPr>
          <w:rFonts w:ascii="仿宋_GB2312" w:hAnsi="宋体" w:cs="宋体" w:hint="eastAsia"/>
          <w:kern w:val="0"/>
          <w:szCs w:val="32"/>
        </w:rPr>
        <w:t>七</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学校教职工代表大会有以下职权：</w:t>
      </w:r>
    </w:p>
    <w:p w14:paraId="1ABDFBC1" w14:textId="0020F3BC"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（一）听取学校章程草案的制定和修订情况报告，提出修改意见和建议</w:t>
      </w:r>
      <w:r w:rsidR="00C62E0F" w:rsidRPr="008032E6">
        <w:rPr>
          <w:rFonts w:ascii="仿宋_GB2312" w:hAnsi="宋体" w:cs="宋体" w:hint="eastAsia"/>
          <w:kern w:val="0"/>
          <w:szCs w:val="32"/>
        </w:rPr>
        <w:t>；</w:t>
      </w:r>
    </w:p>
    <w:p w14:paraId="7459C953" w14:textId="77777777" w:rsidR="00C62E0F"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（二）听取学校发展规划、教职工队伍建设、教育教学改革、校园建设以及其他重大改革和重大问题解决方案的报告，</w:t>
      </w:r>
      <w:r w:rsidR="00C62E0F" w:rsidRPr="008032E6">
        <w:rPr>
          <w:rFonts w:ascii="仿宋_GB2312" w:hAnsi="宋体" w:cs="宋体" w:hint="eastAsia"/>
          <w:kern w:val="0"/>
          <w:szCs w:val="32"/>
        </w:rPr>
        <w:t>提出意见和建议；</w:t>
      </w:r>
    </w:p>
    <w:p w14:paraId="056FD1D1" w14:textId="0B332295" w:rsidR="00B55838" w:rsidRPr="008032E6" w:rsidRDefault="00C62E0F"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lastRenderedPageBreak/>
        <w:t>（三）</w:t>
      </w:r>
      <w:r w:rsidR="00B55838" w:rsidRPr="008032E6">
        <w:rPr>
          <w:rFonts w:ascii="仿宋_GB2312" w:hAnsi="宋体" w:cs="宋体" w:hint="eastAsia"/>
          <w:kern w:val="0"/>
          <w:szCs w:val="32"/>
        </w:rPr>
        <w:t>听取学校年度工作、财务工作、工会工作报告以及其他专项工作报告，提出意见和建议</w:t>
      </w:r>
      <w:r w:rsidRPr="008032E6">
        <w:rPr>
          <w:rFonts w:ascii="仿宋_GB2312" w:hAnsi="宋体" w:cs="宋体" w:hint="eastAsia"/>
          <w:kern w:val="0"/>
          <w:szCs w:val="32"/>
        </w:rPr>
        <w:t>；</w:t>
      </w:r>
    </w:p>
    <w:p w14:paraId="2DD0E2F8" w14:textId="10F110D6"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w:t>
      </w:r>
      <w:r w:rsidR="00C62E0F" w:rsidRPr="008032E6">
        <w:rPr>
          <w:rFonts w:ascii="仿宋_GB2312" w:hAnsi="宋体" w:cs="宋体" w:hint="eastAsia"/>
          <w:kern w:val="0"/>
          <w:szCs w:val="32"/>
        </w:rPr>
        <w:t>四</w:t>
      </w:r>
      <w:r w:rsidRPr="008032E6">
        <w:rPr>
          <w:rFonts w:ascii="仿宋_GB2312" w:hAnsi="宋体" w:cs="宋体" w:hint="eastAsia"/>
          <w:kern w:val="0"/>
          <w:szCs w:val="32"/>
        </w:rPr>
        <w:t>）讨论通过学校提出的与教职工利益直接相关的福利、校内分配实施方案以及相应的教职工聘任、考核、奖惩办法</w:t>
      </w:r>
      <w:r w:rsidR="00C62E0F" w:rsidRPr="008032E6">
        <w:rPr>
          <w:rFonts w:ascii="仿宋_GB2312" w:hAnsi="宋体" w:cs="宋体" w:hint="eastAsia"/>
          <w:kern w:val="0"/>
          <w:szCs w:val="32"/>
        </w:rPr>
        <w:t>；</w:t>
      </w:r>
    </w:p>
    <w:p w14:paraId="51859AC0" w14:textId="1CBD7C0E" w:rsidR="00C62E0F" w:rsidRPr="008032E6" w:rsidRDefault="00C62E0F"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（五）审议学校上一届（次）教职工代表大会提案的办理情况报告；</w:t>
      </w:r>
    </w:p>
    <w:p w14:paraId="41A005BB" w14:textId="59470D80"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w:t>
      </w:r>
      <w:r w:rsidR="00C62E0F" w:rsidRPr="008032E6">
        <w:rPr>
          <w:rFonts w:ascii="仿宋_GB2312" w:hAnsi="宋体" w:cs="宋体" w:hint="eastAsia"/>
          <w:kern w:val="0"/>
          <w:szCs w:val="32"/>
        </w:rPr>
        <w:t>六</w:t>
      </w:r>
      <w:r w:rsidRPr="008032E6">
        <w:rPr>
          <w:rFonts w:ascii="仿宋_GB2312" w:hAnsi="宋体" w:cs="宋体" w:hint="eastAsia"/>
          <w:kern w:val="0"/>
          <w:szCs w:val="32"/>
        </w:rPr>
        <w:t>）按照有关工作规定和安排评议学校领导干部</w:t>
      </w:r>
      <w:r w:rsidR="00C62E0F" w:rsidRPr="008032E6">
        <w:rPr>
          <w:rFonts w:ascii="仿宋_GB2312" w:hAnsi="宋体" w:cs="宋体" w:hint="eastAsia"/>
          <w:kern w:val="0"/>
          <w:szCs w:val="32"/>
        </w:rPr>
        <w:t>；</w:t>
      </w:r>
    </w:p>
    <w:p w14:paraId="3308B545" w14:textId="7A3776C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w:t>
      </w:r>
      <w:r w:rsidR="00C62E0F" w:rsidRPr="008032E6">
        <w:rPr>
          <w:rFonts w:ascii="仿宋_GB2312" w:hAnsi="宋体" w:cs="宋体" w:hint="eastAsia"/>
          <w:kern w:val="0"/>
          <w:szCs w:val="32"/>
        </w:rPr>
        <w:t>七</w:t>
      </w:r>
      <w:r w:rsidRPr="008032E6">
        <w:rPr>
          <w:rFonts w:ascii="仿宋_GB2312" w:hAnsi="宋体" w:cs="宋体" w:hint="eastAsia"/>
          <w:kern w:val="0"/>
          <w:szCs w:val="32"/>
        </w:rPr>
        <w:t>）通过多种方式对学校工作提出意见和建议，监督学校章程、规章制度和决策的落实，提出整改意见和建议</w:t>
      </w:r>
      <w:r w:rsidR="00C62E0F" w:rsidRPr="008032E6">
        <w:rPr>
          <w:rFonts w:ascii="仿宋_GB2312" w:hAnsi="宋体" w:cs="宋体" w:hint="eastAsia"/>
          <w:kern w:val="0"/>
          <w:szCs w:val="32"/>
        </w:rPr>
        <w:t>；</w:t>
      </w:r>
    </w:p>
    <w:p w14:paraId="09317F4C" w14:textId="2883BCCE" w:rsidR="00C62E0F" w:rsidRPr="008032E6" w:rsidRDefault="00C62E0F"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（八）讨论法律法规规章规定的以及学校与学校工会商定的其他事项。</w:t>
      </w:r>
    </w:p>
    <w:p w14:paraId="701EE5D7" w14:textId="3CD4B6DD"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第六十</w:t>
      </w:r>
      <w:r w:rsidR="00710675" w:rsidRPr="008032E6">
        <w:rPr>
          <w:rFonts w:ascii="仿宋_GB2312" w:hAnsi="宋体" w:cs="宋体" w:hint="eastAsia"/>
          <w:kern w:val="0"/>
          <w:szCs w:val="32"/>
        </w:rPr>
        <w:t>八</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学院、学校机关、学校直属单位建立二级教职工代表大会制度。二级教职工代表大会每届任期为五年，期满应当进行换届选举。</w:t>
      </w:r>
    </w:p>
    <w:p w14:paraId="6C6457C6"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二级教职工代表大会对涉及本部门改革和发展的重大问题以及与教职工切身利益相关的重大事项应进行讨论，通过后本部门方可组织实施。</w:t>
      </w:r>
    </w:p>
    <w:p w14:paraId="60882BB5" w14:textId="66430C4B"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第六十</w:t>
      </w:r>
      <w:r w:rsidR="00710675" w:rsidRPr="008032E6">
        <w:rPr>
          <w:rFonts w:ascii="仿宋_GB2312" w:hAnsi="宋体" w:cs="宋体" w:hint="eastAsia"/>
          <w:kern w:val="0"/>
          <w:szCs w:val="32"/>
        </w:rPr>
        <w:t>九</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学校工会是教职工自愿结合的群众组织，在学校党委和上级工会领导下，</w:t>
      </w:r>
      <w:r w:rsidR="00C34B17" w:rsidRPr="008032E6">
        <w:rPr>
          <w:rFonts w:ascii="仿宋_GB2312" w:hAnsi="宋体" w:cs="宋体" w:hint="eastAsia"/>
          <w:kern w:val="0"/>
          <w:szCs w:val="32"/>
        </w:rPr>
        <w:t>履行</w:t>
      </w:r>
      <w:r w:rsidR="00907098" w:rsidRPr="008032E6">
        <w:rPr>
          <w:rFonts w:ascii="仿宋_GB2312" w:hAnsi="宋体" w:cs="宋体" w:hint="eastAsia"/>
          <w:kern w:val="0"/>
          <w:szCs w:val="32"/>
        </w:rPr>
        <w:t>维护教职工合法权益、竭诚服务教职工</w:t>
      </w:r>
      <w:r w:rsidR="00C34B17" w:rsidRPr="008032E6">
        <w:rPr>
          <w:rFonts w:ascii="仿宋_GB2312" w:hAnsi="宋体" w:cs="宋体" w:hint="eastAsia"/>
          <w:kern w:val="0"/>
          <w:szCs w:val="32"/>
        </w:rPr>
        <w:t>的基本职责</w:t>
      </w:r>
      <w:r w:rsidRPr="008032E6">
        <w:rPr>
          <w:rFonts w:ascii="仿宋_GB2312" w:hAnsi="宋体" w:cs="宋体" w:hint="eastAsia"/>
          <w:kern w:val="0"/>
          <w:szCs w:val="32"/>
        </w:rPr>
        <w:t>。</w:t>
      </w:r>
    </w:p>
    <w:p w14:paraId="6301A46E"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学院、学校机关、学校直属单位建立分工会。</w:t>
      </w:r>
    </w:p>
    <w:p w14:paraId="510DFC75" w14:textId="2FDE41C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lastRenderedPageBreak/>
        <w:t>第</w:t>
      </w:r>
      <w:r w:rsidR="00710675" w:rsidRPr="008032E6">
        <w:rPr>
          <w:rFonts w:ascii="仿宋_GB2312" w:hAnsi="宋体" w:cs="宋体" w:hint="eastAsia"/>
          <w:kern w:val="0"/>
          <w:szCs w:val="32"/>
        </w:rPr>
        <w:t>七十</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学校工会与学校教职工代表大会采取两会</w:t>
      </w:r>
      <w:r w:rsidR="00907098" w:rsidRPr="008032E6">
        <w:rPr>
          <w:rFonts w:ascii="仿宋_GB2312" w:hAnsi="宋体" w:cs="宋体" w:hint="eastAsia"/>
          <w:kern w:val="0"/>
          <w:szCs w:val="32"/>
        </w:rPr>
        <w:t>结合</w:t>
      </w:r>
      <w:r w:rsidRPr="008032E6">
        <w:rPr>
          <w:rFonts w:ascii="仿宋_GB2312" w:hAnsi="宋体" w:cs="宋体" w:hint="eastAsia"/>
          <w:kern w:val="0"/>
          <w:szCs w:val="32"/>
        </w:rPr>
        <w:t>的组织形式。分工会与二级教职工代表大会采取两会</w:t>
      </w:r>
      <w:r w:rsidR="00907098" w:rsidRPr="008032E6">
        <w:rPr>
          <w:rFonts w:ascii="仿宋_GB2312" w:hAnsi="宋体" w:cs="宋体" w:hint="eastAsia"/>
          <w:kern w:val="0"/>
          <w:szCs w:val="32"/>
        </w:rPr>
        <w:t>结合</w:t>
      </w:r>
      <w:r w:rsidRPr="008032E6">
        <w:rPr>
          <w:rFonts w:ascii="仿宋_GB2312" w:hAnsi="宋体" w:cs="宋体" w:hint="eastAsia"/>
          <w:kern w:val="0"/>
          <w:szCs w:val="32"/>
        </w:rPr>
        <w:t>的组织形式。</w:t>
      </w:r>
    </w:p>
    <w:p w14:paraId="209AEEF2" w14:textId="7C8E4349"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00F9471F" w:rsidRPr="008032E6">
        <w:rPr>
          <w:rFonts w:ascii="仿宋_GB2312" w:hAnsi="宋体" w:cs="宋体" w:hint="eastAsia"/>
          <w:kern w:val="0"/>
          <w:szCs w:val="32"/>
        </w:rPr>
        <w:t>七十</w:t>
      </w:r>
      <w:r w:rsidR="00710675" w:rsidRPr="008032E6">
        <w:rPr>
          <w:rFonts w:ascii="仿宋_GB2312" w:hAnsi="宋体" w:cs="宋体" w:hint="eastAsia"/>
          <w:kern w:val="0"/>
          <w:szCs w:val="32"/>
        </w:rPr>
        <w:t>一</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共青团重庆大学委员会通过</w:t>
      </w:r>
      <w:proofErr w:type="gramStart"/>
      <w:r w:rsidRPr="008032E6">
        <w:rPr>
          <w:rFonts w:ascii="仿宋_GB2312" w:hAnsi="宋体" w:cs="宋体" w:hint="eastAsia"/>
          <w:kern w:val="0"/>
          <w:szCs w:val="32"/>
        </w:rPr>
        <w:t>其书记</w:t>
      </w:r>
      <w:proofErr w:type="gramEnd"/>
      <w:r w:rsidRPr="008032E6">
        <w:rPr>
          <w:rFonts w:ascii="仿宋_GB2312" w:hAnsi="宋体" w:cs="宋体" w:hint="eastAsia"/>
          <w:kern w:val="0"/>
          <w:szCs w:val="32"/>
        </w:rPr>
        <w:t>参加学校校务委员会或列席学校党委的有关会议及其他合法途径参与学校民主管理。</w:t>
      </w:r>
    </w:p>
    <w:p w14:paraId="72CD769A" w14:textId="4BDCC986"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008244CC" w:rsidRPr="008032E6">
        <w:rPr>
          <w:rFonts w:ascii="仿宋_GB2312" w:hAnsi="宋体" w:cs="宋体" w:hint="eastAsia"/>
          <w:kern w:val="0"/>
          <w:szCs w:val="32"/>
        </w:rPr>
        <w:t>七十</w:t>
      </w:r>
      <w:r w:rsidR="00710675" w:rsidRPr="008032E6">
        <w:rPr>
          <w:rFonts w:ascii="仿宋_GB2312" w:hAnsi="宋体" w:cs="宋体" w:hint="eastAsia"/>
          <w:kern w:val="0"/>
          <w:szCs w:val="32"/>
        </w:rPr>
        <w:t>二</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学生代表大会是学生参与学校民主管理和监督的重要组织形式。学生代表由学校全体学生按其章程民主选举产生。学生代表大会的常设机构为</w:t>
      </w:r>
      <w:r w:rsidR="00972B52" w:rsidRPr="008032E6">
        <w:rPr>
          <w:rFonts w:ascii="仿宋_GB2312" w:hAnsi="宋体" w:cs="宋体" w:hint="eastAsia"/>
          <w:kern w:val="0"/>
          <w:szCs w:val="32"/>
        </w:rPr>
        <w:t>常任</w:t>
      </w:r>
      <w:r w:rsidR="00907098" w:rsidRPr="008032E6">
        <w:rPr>
          <w:rFonts w:ascii="仿宋_GB2312" w:hAnsi="宋体" w:cs="宋体" w:hint="eastAsia"/>
          <w:kern w:val="0"/>
          <w:szCs w:val="32"/>
        </w:rPr>
        <w:t>学生代表委员会</w:t>
      </w:r>
      <w:r w:rsidRPr="008032E6">
        <w:rPr>
          <w:rFonts w:ascii="仿宋_GB2312" w:hAnsi="宋体" w:cs="宋体" w:hint="eastAsia"/>
          <w:kern w:val="0"/>
          <w:szCs w:val="32"/>
        </w:rPr>
        <w:t>，在学生代表大会闭会期间</w:t>
      </w:r>
      <w:r w:rsidR="00907098" w:rsidRPr="008032E6">
        <w:rPr>
          <w:rFonts w:ascii="仿宋_GB2312" w:hAnsi="宋体" w:cs="宋体" w:hint="eastAsia"/>
          <w:kern w:val="0"/>
          <w:szCs w:val="32"/>
        </w:rPr>
        <w:t>代表全体同学帮助和监督学生会的工作</w:t>
      </w:r>
      <w:r w:rsidRPr="008032E6">
        <w:rPr>
          <w:rFonts w:ascii="仿宋_GB2312" w:hAnsi="宋体" w:cs="宋体" w:hint="eastAsia"/>
          <w:kern w:val="0"/>
          <w:szCs w:val="32"/>
        </w:rPr>
        <w:t>。</w:t>
      </w:r>
    </w:p>
    <w:p w14:paraId="4F4BF718" w14:textId="702BF28B"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008244CC" w:rsidRPr="008032E6">
        <w:rPr>
          <w:rFonts w:ascii="仿宋_GB2312" w:hAnsi="宋体" w:cs="宋体" w:hint="eastAsia"/>
          <w:kern w:val="0"/>
          <w:szCs w:val="32"/>
        </w:rPr>
        <w:t>七十</w:t>
      </w:r>
      <w:r w:rsidR="00710675" w:rsidRPr="008032E6">
        <w:rPr>
          <w:rFonts w:ascii="仿宋_GB2312" w:hAnsi="宋体" w:cs="宋体" w:hint="eastAsia"/>
          <w:kern w:val="0"/>
          <w:szCs w:val="32"/>
        </w:rPr>
        <w:t>三</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学校内民主党派基层组织、无党派人士，依据法律法规和各自章程规定开展活动，参与学校民主管理与监督。</w:t>
      </w:r>
    </w:p>
    <w:p w14:paraId="30532504" w14:textId="6104A8AB"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008244CC" w:rsidRPr="008032E6">
        <w:rPr>
          <w:rFonts w:ascii="仿宋_GB2312" w:hAnsi="宋体" w:cs="宋体" w:hint="eastAsia"/>
          <w:kern w:val="0"/>
          <w:szCs w:val="32"/>
        </w:rPr>
        <w:t>七十</w:t>
      </w:r>
      <w:r w:rsidR="00710675" w:rsidRPr="008032E6">
        <w:rPr>
          <w:rFonts w:ascii="仿宋_GB2312" w:hAnsi="宋体" w:cs="宋体" w:hint="eastAsia"/>
          <w:kern w:val="0"/>
          <w:szCs w:val="32"/>
        </w:rPr>
        <w:t>四</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其他群团和社团组织依据法律法规和各自章程或工作职责规定开展活动，参与学校民主管理。</w:t>
      </w:r>
    </w:p>
    <w:p w14:paraId="00BFE75E" w14:textId="08592CBD"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第七十</w:t>
      </w:r>
      <w:r w:rsidR="00710675" w:rsidRPr="008032E6">
        <w:rPr>
          <w:rFonts w:ascii="仿宋_GB2312" w:hAnsi="宋体" w:cs="宋体" w:hint="eastAsia"/>
          <w:kern w:val="0"/>
          <w:szCs w:val="32"/>
        </w:rPr>
        <w:t>五</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学校教职工和学生个人可通过各种正当渠道对学校发展提出意见和建议，参与学校民主管理。</w:t>
      </w:r>
    </w:p>
    <w:p w14:paraId="5D1BBD9D" w14:textId="77777777" w:rsidR="00B55838" w:rsidRPr="008032E6" w:rsidRDefault="00B55838" w:rsidP="00CC181A">
      <w:pPr>
        <w:widowControl/>
        <w:spacing w:line="600" w:lineRule="exact"/>
        <w:ind w:firstLineChars="200" w:firstLine="632"/>
        <w:jc w:val="left"/>
        <w:rPr>
          <w:rFonts w:ascii="仿宋_GB2312" w:hAnsi="宋体" w:cs="宋体"/>
          <w:kern w:val="0"/>
          <w:szCs w:val="32"/>
        </w:rPr>
      </w:pPr>
    </w:p>
    <w:p w14:paraId="0C462048" w14:textId="77777777" w:rsidR="00B55838" w:rsidRPr="008032E6" w:rsidRDefault="00B55838" w:rsidP="000B6BF7">
      <w:pPr>
        <w:widowControl/>
        <w:spacing w:line="600" w:lineRule="exact"/>
        <w:jc w:val="center"/>
        <w:rPr>
          <w:rFonts w:ascii="黑体" w:eastAsia="黑体" w:hAnsi="黑体" w:cs="宋体"/>
          <w:kern w:val="0"/>
          <w:szCs w:val="32"/>
        </w:rPr>
      </w:pPr>
      <w:r w:rsidRPr="008032E6">
        <w:rPr>
          <w:rFonts w:ascii="黑体" w:eastAsia="黑体" w:hAnsi="黑体" w:cs="宋体" w:hint="eastAsia"/>
          <w:kern w:val="0"/>
          <w:szCs w:val="32"/>
        </w:rPr>
        <w:t>第四章</w:t>
      </w:r>
      <w:r w:rsidRPr="008032E6">
        <w:rPr>
          <w:rFonts w:ascii="黑体" w:eastAsia="黑体" w:hAnsi="黑体" w:cs="宋体"/>
          <w:kern w:val="0"/>
          <w:szCs w:val="32"/>
        </w:rPr>
        <w:t xml:space="preserve"> </w:t>
      </w:r>
      <w:r w:rsidRPr="008032E6">
        <w:rPr>
          <w:rFonts w:ascii="黑体" w:eastAsia="黑体" w:hAnsi="黑体" w:cs="宋体" w:hint="eastAsia"/>
          <w:kern w:val="0"/>
          <w:szCs w:val="32"/>
        </w:rPr>
        <w:t>教职工</w:t>
      </w:r>
    </w:p>
    <w:p w14:paraId="79512CD7" w14:textId="676AA92E" w:rsidR="00B55838" w:rsidRPr="008032E6" w:rsidRDefault="00B55838" w:rsidP="000B6BF7">
      <w:pPr>
        <w:widowControl/>
        <w:spacing w:line="600" w:lineRule="exact"/>
        <w:jc w:val="center"/>
        <w:rPr>
          <w:rFonts w:ascii="楷体_GB2312" w:eastAsia="楷体_GB2312" w:hAnsi="宋体" w:cs="宋体"/>
          <w:bCs/>
          <w:kern w:val="0"/>
          <w:szCs w:val="32"/>
        </w:rPr>
      </w:pPr>
      <w:r w:rsidRPr="008032E6">
        <w:rPr>
          <w:rFonts w:ascii="楷体_GB2312" w:eastAsia="楷体_GB2312" w:hAnsi="宋体" w:cs="宋体" w:hint="eastAsia"/>
          <w:bCs/>
          <w:kern w:val="0"/>
          <w:szCs w:val="32"/>
        </w:rPr>
        <w:t>第一节</w:t>
      </w:r>
      <w:r w:rsidRPr="008032E6">
        <w:rPr>
          <w:rFonts w:ascii="楷体_GB2312" w:eastAsia="楷体_GB2312" w:hAnsi="宋体" w:cs="宋体"/>
          <w:bCs/>
          <w:kern w:val="0"/>
          <w:szCs w:val="32"/>
        </w:rPr>
        <w:t xml:space="preserve"> </w:t>
      </w:r>
      <w:r w:rsidRPr="008032E6">
        <w:rPr>
          <w:rFonts w:ascii="楷体_GB2312" w:eastAsia="楷体_GB2312" w:hAnsi="宋体" w:cs="宋体" w:hint="eastAsia"/>
          <w:bCs/>
          <w:kern w:val="0"/>
          <w:szCs w:val="32"/>
        </w:rPr>
        <w:t>组成</w:t>
      </w:r>
    </w:p>
    <w:p w14:paraId="3A322745" w14:textId="0AC790CD"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第七十</w:t>
      </w:r>
      <w:r w:rsidR="00710675" w:rsidRPr="008032E6">
        <w:rPr>
          <w:rFonts w:ascii="仿宋_GB2312" w:hAnsi="宋体" w:cs="宋体" w:hint="eastAsia"/>
          <w:kern w:val="0"/>
          <w:szCs w:val="32"/>
        </w:rPr>
        <w:t>六</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学校教职工由教师、其他专业技术人员、管理人员、工勤人员等组成。</w:t>
      </w:r>
    </w:p>
    <w:p w14:paraId="311962F3" w14:textId="250AB26F"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lastRenderedPageBreak/>
        <w:t>第七十</w:t>
      </w:r>
      <w:r w:rsidR="00710675" w:rsidRPr="008032E6">
        <w:rPr>
          <w:rFonts w:ascii="仿宋_GB2312" w:hAnsi="宋体" w:cs="宋体" w:hint="eastAsia"/>
          <w:kern w:val="0"/>
          <w:szCs w:val="32"/>
        </w:rPr>
        <w:t>七</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教师由具有高等学校教师资格、系统地掌握本学科的基础理论、具备相应职务的教育教学能力和科学研究能力的人员担任。</w:t>
      </w:r>
    </w:p>
    <w:p w14:paraId="35F5D8CC" w14:textId="14F3B796"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教师应热爱教育事业，具有良好的思想品德，为人师表，</w:t>
      </w:r>
      <w:r w:rsidR="007C1478" w:rsidRPr="008032E6">
        <w:rPr>
          <w:rFonts w:ascii="仿宋_GB2312" w:hAnsi="宋体" w:cs="宋体" w:hint="eastAsia"/>
          <w:kern w:val="0"/>
          <w:szCs w:val="32"/>
        </w:rPr>
        <w:t>有理想信念、有道德情操、有扎实学识、有仁爱之心，忠诚于党和人民的教育事业，</w:t>
      </w:r>
      <w:r w:rsidRPr="008032E6">
        <w:rPr>
          <w:rFonts w:ascii="仿宋_GB2312" w:hAnsi="宋体" w:cs="宋体" w:hint="eastAsia"/>
          <w:kern w:val="0"/>
          <w:szCs w:val="32"/>
        </w:rPr>
        <w:t>以知识传递、科学创新和优良学风教风，促进学生全面发展。</w:t>
      </w:r>
    </w:p>
    <w:p w14:paraId="338ADFC1"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学校坚持以教师为办学主体，为教师履职提供必要的条件和保障。</w:t>
      </w:r>
    </w:p>
    <w:p w14:paraId="71B6BA30" w14:textId="266C1B60" w:rsidR="00B55838" w:rsidRPr="008032E6" w:rsidRDefault="00B55838" w:rsidP="001076A7">
      <w:pPr>
        <w:widowControl/>
        <w:spacing w:line="600" w:lineRule="exact"/>
        <w:ind w:firstLineChars="200" w:firstLine="632"/>
        <w:rPr>
          <w:rFonts w:ascii="仿宋_GB2312" w:hAnsi="宋体" w:cs="宋体"/>
          <w:spacing w:val="-6"/>
          <w:kern w:val="0"/>
          <w:szCs w:val="32"/>
        </w:rPr>
      </w:pPr>
      <w:r w:rsidRPr="008032E6">
        <w:rPr>
          <w:rFonts w:ascii="仿宋_GB2312" w:hAnsi="宋体" w:cs="宋体" w:hint="eastAsia"/>
          <w:kern w:val="0"/>
          <w:szCs w:val="32"/>
        </w:rPr>
        <w:t>第七十</w:t>
      </w:r>
      <w:r w:rsidR="00710675" w:rsidRPr="008032E6">
        <w:rPr>
          <w:rFonts w:ascii="仿宋_GB2312" w:hAnsi="宋体" w:cs="宋体" w:hint="eastAsia"/>
          <w:kern w:val="0"/>
          <w:szCs w:val="32"/>
        </w:rPr>
        <w:t>八</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其他专</w:t>
      </w:r>
      <w:r w:rsidRPr="008032E6">
        <w:rPr>
          <w:rFonts w:ascii="仿宋_GB2312" w:hAnsi="宋体" w:cs="宋体" w:hint="eastAsia"/>
          <w:spacing w:val="-6"/>
          <w:kern w:val="0"/>
          <w:szCs w:val="32"/>
        </w:rPr>
        <w:t>业技术人员以服务办学为宗旨，不断提高服务意识和专业技能，为学校办学提供专业化的技术支撑和保障。</w:t>
      </w:r>
    </w:p>
    <w:p w14:paraId="0A11C3CB" w14:textId="1C62FD8E"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第七十</w:t>
      </w:r>
      <w:r w:rsidR="00710675" w:rsidRPr="008032E6">
        <w:rPr>
          <w:rFonts w:ascii="仿宋_GB2312" w:hAnsi="宋体" w:cs="宋体" w:hint="eastAsia"/>
          <w:kern w:val="0"/>
          <w:szCs w:val="32"/>
        </w:rPr>
        <w:t>九</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管理人员按照学校管理制度和工作规程，在部门职能和岗位赋予的职责范围内，遵循规范、高效、创新的原则开展管理服务工作。</w:t>
      </w:r>
    </w:p>
    <w:p w14:paraId="6690FC10" w14:textId="1CA5F599"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00710675" w:rsidRPr="008032E6">
        <w:rPr>
          <w:rFonts w:ascii="仿宋_GB2312" w:hAnsi="宋体" w:cs="宋体" w:hint="eastAsia"/>
          <w:kern w:val="0"/>
          <w:szCs w:val="32"/>
        </w:rPr>
        <w:t>八十</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工勤人员以服务办学为宗旨，不断提高服务意识和业务技能，为学校办学提供辅助和保障。</w:t>
      </w:r>
    </w:p>
    <w:p w14:paraId="6322F04A" w14:textId="25CBAD39"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00F9471F" w:rsidRPr="008032E6">
        <w:rPr>
          <w:rFonts w:ascii="仿宋_GB2312" w:hAnsi="宋体" w:cs="宋体" w:hint="eastAsia"/>
          <w:kern w:val="0"/>
          <w:szCs w:val="32"/>
        </w:rPr>
        <w:t>八十</w:t>
      </w:r>
      <w:r w:rsidR="00710675" w:rsidRPr="008032E6">
        <w:rPr>
          <w:rFonts w:ascii="仿宋_GB2312" w:hAnsi="宋体" w:cs="宋体" w:hint="eastAsia"/>
          <w:kern w:val="0"/>
          <w:szCs w:val="32"/>
        </w:rPr>
        <w:t>一</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离退休人员是学校办学的重要资源，享受相应政治、生活待遇。学校执行国家离退休有关政策规定，为离退休人员关心和支持学校改革发展创造必要条件。</w:t>
      </w:r>
    </w:p>
    <w:p w14:paraId="4E693819" w14:textId="506D266B" w:rsidR="00B55838" w:rsidRDefault="00B55838" w:rsidP="0059586E">
      <w:pPr>
        <w:widowControl/>
        <w:spacing w:line="600" w:lineRule="exact"/>
        <w:ind w:firstLineChars="200" w:firstLine="634"/>
        <w:jc w:val="center"/>
        <w:rPr>
          <w:rFonts w:ascii="仿宋_GB2312" w:hAnsi="宋体" w:cs="宋体"/>
          <w:b/>
          <w:bCs/>
          <w:kern w:val="0"/>
          <w:szCs w:val="32"/>
        </w:rPr>
      </w:pPr>
    </w:p>
    <w:p w14:paraId="0667B24A" w14:textId="77777777" w:rsidR="003E113B" w:rsidRPr="008032E6" w:rsidRDefault="003E113B" w:rsidP="0059586E">
      <w:pPr>
        <w:widowControl/>
        <w:spacing w:line="600" w:lineRule="exact"/>
        <w:ind w:firstLineChars="200" w:firstLine="634"/>
        <w:jc w:val="center"/>
        <w:rPr>
          <w:rFonts w:ascii="仿宋_GB2312" w:hAnsi="宋体" w:cs="宋体" w:hint="eastAsia"/>
          <w:b/>
          <w:bCs/>
          <w:kern w:val="0"/>
          <w:szCs w:val="32"/>
        </w:rPr>
      </w:pPr>
    </w:p>
    <w:p w14:paraId="359A0288" w14:textId="14D65751" w:rsidR="00B55838" w:rsidRPr="008032E6" w:rsidRDefault="00B55838" w:rsidP="000B6BF7">
      <w:pPr>
        <w:widowControl/>
        <w:spacing w:line="600" w:lineRule="exact"/>
        <w:jc w:val="center"/>
        <w:rPr>
          <w:rFonts w:ascii="楷体_GB2312" w:eastAsia="楷体_GB2312" w:hAnsi="宋体" w:cs="宋体"/>
          <w:bCs/>
          <w:kern w:val="0"/>
          <w:szCs w:val="32"/>
        </w:rPr>
      </w:pPr>
      <w:r w:rsidRPr="008032E6">
        <w:rPr>
          <w:rFonts w:ascii="楷体_GB2312" w:eastAsia="楷体_GB2312" w:hAnsi="宋体" w:cs="宋体" w:hint="eastAsia"/>
          <w:bCs/>
          <w:kern w:val="0"/>
          <w:szCs w:val="32"/>
        </w:rPr>
        <w:lastRenderedPageBreak/>
        <w:t>第二节</w:t>
      </w:r>
      <w:r w:rsidRPr="008032E6">
        <w:rPr>
          <w:rFonts w:ascii="楷体_GB2312" w:eastAsia="楷体_GB2312" w:hAnsi="宋体" w:cs="宋体"/>
          <w:bCs/>
          <w:kern w:val="0"/>
          <w:szCs w:val="32"/>
        </w:rPr>
        <w:t xml:space="preserve"> </w:t>
      </w:r>
      <w:r w:rsidRPr="008032E6">
        <w:rPr>
          <w:rFonts w:ascii="楷体_GB2312" w:eastAsia="楷体_GB2312" w:hAnsi="宋体" w:cs="宋体" w:hint="eastAsia"/>
          <w:bCs/>
          <w:kern w:val="0"/>
          <w:szCs w:val="32"/>
        </w:rPr>
        <w:t>权利与义务</w:t>
      </w:r>
    </w:p>
    <w:p w14:paraId="705FE103" w14:textId="11C137DB"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008244CC" w:rsidRPr="008032E6">
        <w:rPr>
          <w:rFonts w:ascii="仿宋_GB2312" w:hAnsi="宋体" w:cs="宋体" w:hint="eastAsia"/>
          <w:kern w:val="0"/>
          <w:szCs w:val="32"/>
        </w:rPr>
        <w:t>八十</w:t>
      </w:r>
      <w:r w:rsidR="00710675" w:rsidRPr="008032E6">
        <w:rPr>
          <w:rFonts w:ascii="仿宋_GB2312" w:hAnsi="宋体" w:cs="宋体" w:hint="eastAsia"/>
          <w:kern w:val="0"/>
          <w:szCs w:val="32"/>
        </w:rPr>
        <w:t>二</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教职工享有下列权利：</w:t>
      </w:r>
    </w:p>
    <w:p w14:paraId="2948267A"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（一）依法从事教育教学活动，开展人才培养、学术研究、社会服务、文化传承创新、学校管理和保障服务，按工作职责和需要使用学校的公共资源。</w:t>
      </w:r>
    </w:p>
    <w:p w14:paraId="4FF8EFDC"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（二）依照法律、法规、规章规定和聘用合同约定，享受薪酬、医疗、休假、保险、退休等待遇。</w:t>
      </w:r>
    </w:p>
    <w:p w14:paraId="1C16A716"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（三）公平获得职业发展和职务晋升所需的机会和条件。</w:t>
      </w:r>
    </w:p>
    <w:p w14:paraId="2C14BA81"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（四）在品德、能力和业绩等方面获得公正评价。</w:t>
      </w:r>
    </w:p>
    <w:p w14:paraId="3243B397"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（五）知悉学校改革、建设和发展及关涉切身利益的重大事项，参与学校民主管理，对学校工作提出意见和建议。</w:t>
      </w:r>
    </w:p>
    <w:p w14:paraId="6A4D81B1"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（六）就学校有关处理或者处分等事项提出异议和申诉。</w:t>
      </w:r>
    </w:p>
    <w:p w14:paraId="3A755B56"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（七）宪法、法律、法规、规章和学校规定及聘用合同约定的其他权利。</w:t>
      </w:r>
    </w:p>
    <w:p w14:paraId="433DCBA2" w14:textId="3C887F5C"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008244CC" w:rsidRPr="008032E6">
        <w:rPr>
          <w:rFonts w:ascii="仿宋_GB2312" w:hAnsi="宋体" w:cs="宋体" w:hint="eastAsia"/>
          <w:kern w:val="0"/>
          <w:szCs w:val="32"/>
        </w:rPr>
        <w:t>八十</w:t>
      </w:r>
      <w:r w:rsidR="00710675" w:rsidRPr="008032E6">
        <w:rPr>
          <w:rFonts w:ascii="仿宋_GB2312" w:hAnsi="宋体" w:cs="宋体" w:hint="eastAsia"/>
          <w:kern w:val="0"/>
          <w:szCs w:val="32"/>
        </w:rPr>
        <w:t>三</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教职工应履行下列义务：</w:t>
      </w:r>
    </w:p>
    <w:p w14:paraId="34B9D414"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（一）履行岗位职责，恪尽职守，勤勉工作。</w:t>
      </w:r>
    </w:p>
    <w:p w14:paraId="5809CF04"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（二）遵守职业道德规范和学校规章制度。</w:t>
      </w:r>
    </w:p>
    <w:p w14:paraId="0B57BECC"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（三）尊重和爱护学生，为人师表，教书育人、管理育人、服务育人。</w:t>
      </w:r>
    </w:p>
    <w:p w14:paraId="403F52A1"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（四）珍惜和维护学校名誉，维护学校利益。</w:t>
      </w:r>
    </w:p>
    <w:p w14:paraId="5851BF02"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lastRenderedPageBreak/>
        <w:t>（五）宪法、法律、法规、规章和学校规定及聘用合同约定的其他义务。</w:t>
      </w:r>
    </w:p>
    <w:p w14:paraId="5319855E" w14:textId="77777777" w:rsidR="00B55838" w:rsidRPr="008032E6" w:rsidRDefault="00B55838" w:rsidP="00CC181A">
      <w:pPr>
        <w:widowControl/>
        <w:spacing w:line="600" w:lineRule="exact"/>
        <w:ind w:firstLineChars="200" w:firstLine="632"/>
        <w:jc w:val="center"/>
        <w:rPr>
          <w:rFonts w:ascii="楷体_GB2312" w:eastAsia="楷体_GB2312" w:hAnsi="宋体" w:cs="宋体"/>
          <w:bCs/>
          <w:kern w:val="0"/>
          <w:szCs w:val="32"/>
        </w:rPr>
      </w:pPr>
    </w:p>
    <w:p w14:paraId="151E5898" w14:textId="77777777" w:rsidR="00B55838" w:rsidRPr="008032E6" w:rsidRDefault="00B55838" w:rsidP="00C65335">
      <w:pPr>
        <w:widowControl/>
        <w:spacing w:line="680" w:lineRule="exact"/>
        <w:jc w:val="center"/>
        <w:rPr>
          <w:rFonts w:ascii="楷体_GB2312" w:eastAsia="楷体_GB2312" w:hAnsi="宋体" w:cs="宋体"/>
          <w:bCs/>
          <w:kern w:val="0"/>
          <w:szCs w:val="32"/>
        </w:rPr>
      </w:pPr>
      <w:r w:rsidRPr="008032E6">
        <w:rPr>
          <w:rFonts w:ascii="楷体_GB2312" w:eastAsia="楷体_GB2312" w:hAnsi="宋体" w:cs="宋体" w:hint="eastAsia"/>
          <w:bCs/>
          <w:kern w:val="0"/>
          <w:szCs w:val="32"/>
        </w:rPr>
        <w:t>第三节</w:t>
      </w:r>
      <w:r w:rsidRPr="008032E6">
        <w:rPr>
          <w:rFonts w:ascii="楷体_GB2312" w:eastAsia="楷体_GB2312" w:hAnsi="宋体" w:cs="宋体"/>
          <w:bCs/>
          <w:kern w:val="0"/>
          <w:szCs w:val="32"/>
        </w:rPr>
        <w:t xml:space="preserve"> </w:t>
      </w:r>
      <w:r w:rsidRPr="008032E6">
        <w:rPr>
          <w:rFonts w:ascii="楷体_GB2312" w:eastAsia="楷体_GB2312" w:hAnsi="宋体" w:cs="宋体" w:hint="eastAsia"/>
          <w:bCs/>
          <w:kern w:val="0"/>
          <w:szCs w:val="32"/>
        </w:rPr>
        <w:t>职业发展</w:t>
      </w:r>
    </w:p>
    <w:p w14:paraId="483972D8" w14:textId="5B8ACC1B" w:rsidR="00B55838" w:rsidRPr="008032E6" w:rsidRDefault="00B55838" w:rsidP="001076A7">
      <w:pPr>
        <w:widowControl/>
        <w:spacing w:line="68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0008517A" w:rsidRPr="008032E6">
        <w:rPr>
          <w:rFonts w:ascii="仿宋_GB2312" w:hAnsi="宋体" w:cs="宋体" w:hint="eastAsia"/>
          <w:kern w:val="0"/>
          <w:szCs w:val="32"/>
        </w:rPr>
        <w:t>八十</w:t>
      </w:r>
      <w:r w:rsidR="00710675" w:rsidRPr="008032E6">
        <w:rPr>
          <w:rFonts w:ascii="仿宋_GB2312" w:hAnsi="宋体" w:cs="宋体" w:hint="eastAsia"/>
          <w:kern w:val="0"/>
          <w:szCs w:val="32"/>
        </w:rPr>
        <w:t>四</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学校建立符合职业发展规律的现代大学人力资源制度。顺应发展改革要求，结合各类人员的岗位特点，构建灵活、多元化的聘任制度，建立退出机制。鼓励和促进各类人员各司其职、各展其长。</w:t>
      </w:r>
    </w:p>
    <w:p w14:paraId="5EF7A813" w14:textId="435D47BB" w:rsidR="00B55838" w:rsidRPr="008032E6" w:rsidRDefault="00B55838" w:rsidP="001076A7">
      <w:pPr>
        <w:widowControl/>
        <w:spacing w:line="680" w:lineRule="exact"/>
        <w:ind w:firstLineChars="200" w:firstLine="632"/>
        <w:rPr>
          <w:rFonts w:ascii="仿宋_GB2312" w:hAnsi="宋体" w:cs="宋体"/>
          <w:kern w:val="0"/>
          <w:szCs w:val="32"/>
        </w:rPr>
      </w:pPr>
      <w:r w:rsidRPr="008032E6">
        <w:rPr>
          <w:rFonts w:ascii="仿宋_GB2312" w:hAnsi="宋体" w:cs="宋体" w:hint="eastAsia"/>
          <w:kern w:val="0"/>
          <w:szCs w:val="32"/>
        </w:rPr>
        <w:t>第八十</w:t>
      </w:r>
      <w:r w:rsidR="00710675" w:rsidRPr="008032E6">
        <w:rPr>
          <w:rFonts w:ascii="仿宋_GB2312" w:hAnsi="宋体" w:cs="宋体" w:hint="eastAsia"/>
          <w:kern w:val="0"/>
          <w:szCs w:val="32"/>
        </w:rPr>
        <w:t>五</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学校实行人力资源分类管理制度，健全以质量提升为导向的教学评价与考核体系；建立符合学术研究规律、与国家和学校科技发展相适应的科研评价与考核体系；完善面向服务对象的管理和服</w:t>
      </w:r>
      <w:proofErr w:type="gramStart"/>
      <w:r w:rsidRPr="008032E6">
        <w:rPr>
          <w:rFonts w:ascii="仿宋_GB2312" w:hAnsi="宋体" w:cs="宋体" w:hint="eastAsia"/>
          <w:kern w:val="0"/>
          <w:szCs w:val="32"/>
        </w:rPr>
        <w:t>务</w:t>
      </w:r>
      <w:proofErr w:type="gramEnd"/>
      <w:r w:rsidRPr="008032E6">
        <w:rPr>
          <w:rFonts w:ascii="仿宋_GB2312" w:hAnsi="宋体" w:cs="宋体" w:hint="eastAsia"/>
          <w:kern w:val="0"/>
          <w:szCs w:val="32"/>
        </w:rPr>
        <w:t>工作评价与考核体系。</w:t>
      </w:r>
    </w:p>
    <w:p w14:paraId="5DF7D869" w14:textId="76C4FFEC" w:rsidR="00B55838" w:rsidRPr="008032E6" w:rsidRDefault="00B55838" w:rsidP="001076A7">
      <w:pPr>
        <w:widowControl/>
        <w:spacing w:line="680" w:lineRule="exact"/>
        <w:ind w:firstLineChars="200" w:firstLine="632"/>
        <w:rPr>
          <w:rFonts w:ascii="仿宋_GB2312" w:hAnsi="宋体" w:cs="宋体"/>
          <w:kern w:val="0"/>
          <w:szCs w:val="32"/>
        </w:rPr>
      </w:pPr>
      <w:r w:rsidRPr="008032E6">
        <w:rPr>
          <w:rFonts w:ascii="仿宋_GB2312" w:hAnsi="宋体" w:cs="宋体" w:hint="eastAsia"/>
          <w:kern w:val="0"/>
          <w:szCs w:val="32"/>
        </w:rPr>
        <w:t>第八十</w:t>
      </w:r>
      <w:r w:rsidR="00710675" w:rsidRPr="008032E6">
        <w:rPr>
          <w:rFonts w:ascii="仿宋_GB2312" w:hAnsi="宋体" w:cs="宋体" w:hint="eastAsia"/>
          <w:kern w:val="0"/>
          <w:szCs w:val="32"/>
        </w:rPr>
        <w:t>六</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学校建立教职工职业发展制度，构建完整的教职工知识、能力、技能培训体系，促进各支队伍不断发展。</w:t>
      </w:r>
    </w:p>
    <w:p w14:paraId="0836297C" w14:textId="7E9AF1F3" w:rsidR="00B55838" w:rsidRPr="008032E6" w:rsidRDefault="00B55838" w:rsidP="001076A7">
      <w:pPr>
        <w:widowControl/>
        <w:spacing w:line="680" w:lineRule="exact"/>
        <w:ind w:firstLineChars="200" w:firstLine="632"/>
        <w:rPr>
          <w:rFonts w:ascii="仿宋_GB2312" w:hAnsi="宋体" w:cs="宋体"/>
          <w:kern w:val="0"/>
          <w:szCs w:val="32"/>
        </w:rPr>
      </w:pPr>
      <w:r w:rsidRPr="008032E6">
        <w:rPr>
          <w:rFonts w:ascii="仿宋_GB2312" w:hAnsi="宋体" w:cs="宋体" w:hint="eastAsia"/>
          <w:kern w:val="0"/>
          <w:szCs w:val="32"/>
        </w:rPr>
        <w:t>第八十</w:t>
      </w:r>
      <w:r w:rsidR="00710675" w:rsidRPr="008032E6">
        <w:rPr>
          <w:rFonts w:ascii="仿宋_GB2312" w:hAnsi="宋体" w:cs="宋体" w:hint="eastAsia"/>
          <w:kern w:val="0"/>
          <w:szCs w:val="32"/>
        </w:rPr>
        <w:t>七</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学校建立各类表彰奖励制度，对为国家和学校做出突出贡献的教职工给予表彰、奖励。</w:t>
      </w:r>
    </w:p>
    <w:p w14:paraId="20E23EC2" w14:textId="1940E2CD" w:rsidR="00B55838" w:rsidRPr="008032E6" w:rsidRDefault="00B55838" w:rsidP="001076A7">
      <w:pPr>
        <w:widowControl/>
        <w:spacing w:line="680" w:lineRule="exact"/>
        <w:ind w:firstLineChars="200" w:firstLine="632"/>
        <w:rPr>
          <w:rFonts w:ascii="仿宋_GB2312" w:hAnsi="宋体" w:cs="宋体"/>
          <w:kern w:val="0"/>
          <w:szCs w:val="32"/>
        </w:rPr>
      </w:pPr>
      <w:r w:rsidRPr="008032E6">
        <w:rPr>
          <w:rFonts w:ascii="仿宋_GB2312" w:hAnsi="宋体" w:cs="宋体" w:hint="eastAsia"/>
          <w:kern w:val="0"/>
          <w:szCs w:val="32"/>
        </w:rPr>
        <w:t>第八十</w:t>
      </w:r>
      <w:r w:rsidR="00710675" w:rsidRPr="008032E6">
        <w:rPr>
          <w:rFonts w:ascii="仿宋_GB2312" w:hAnsi="宋体" w:cs="宋体" w:hint="eastAsia"/>
          <w:kern w:val="0"/>
          <w:szCs w:val="32"/>
        </w:rPr>
        <w:t>八</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学校建立健全教职工权益救济机制，依法受理和处理教职工提出的异议和申诉，维护教职工的合法权益。</w:t>
      </w:r>
    </w:p>
    <w:p w14:paraId="228E619C" w14:textId="69499F1F" w:rsidR="00B55838" w:rsidRPr="008032E6" w:rsidRDefault="00B55838" w:rsidP="001076A7">
      <w:pPr>
        <w:widowControl/>
        <w:spacing w:line="680" w:lineRule="exact"/>
        <w:ind w:firstLineChars="200" w:firstLine="632"/>
        <w:rPr>
          <w:rFonts w:ascii="仿宋_GB2312" w:hAnsi="宋体" w:cs="宋体"/>
          <w:kern w:val="0"/>
          <w:szCs w:val="32"/>
        </w:rPr>
      </w:pPr>
      <w:r w:rsidRPr="008032E6">
        <w:rPr>
          <w:rFonts w:ascii="仿宋_GB2312" w:hAnsi="宋体" w:cs="宋体" w:hint="eastAsia"/>
          <w:kern w:val="0"/>
          <w:szCs w:val="32"/>
        </w:rPr>
        <w:lastRenderedPageBreak/>
        <w:t>第八十</w:t>
      </w:r>
      <w:r w:rsidR="00710675" w:rsidRPr="008032E6">
        <w:rPr>
          <w:rFonts w:ascii="仿宋_GB2312" w:hAnsi="宋体" w:cs="宋体" w:hint="eastAsia"/>
          <w:kern w:val="0"/>
          <w:szCs w:val="32"/>
        </w:rPr>
        <w:t>九</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学校建立与学校发展水平相适应的教职工福利待遇制度。</w:t>
      </w:r>
    </w:p>
    <w:p w14:paraId="4B435BF0" w14:textId="77777777" w:rsidR="00B55838" w:rsidRPr="008032E6" w:rsidRDefault="00B55838" w:rsidP="0059586E">
      <w:pPr>
        <w:widowControl/>
        <w:spacing w:line="600" w:lineRule="exact"/>
        <w:ind w:firstLineChars="200" w:firstLine="634"/>
        <w:rPr>
          <w:rFonts w:ascii="仿宋_GB2312" w:hAnsi="宋体" w:cs="宋体"/>
          <w:b/>
          <w:bCs/>
          <w:kern w:val="0"/>
          <w:szCs w:val="32"/>
        </w:rPr>
      </w:pPr>
    </w:p>
    <w:p w14:paraId="722ADDDA" w14:textId="59B63C11" w:rsidR="00B55838" w:rsidRPr="008032E6" w:rsidRDefault="00B55838" w:rsidP="00C65335">
      <w:pPr>
        <w:widowControl/>
        <w:spacing w:line="600" w:lineRule="exact"/>
        <w:jc w:val="center"/>
        <w:rPr>
          <w:rFonts w:ascii="黑体" w:eastAsia="黑体" w:hAnsi="黑体" w:cs="宋体"/>
          <w:kern w:val="0"/>
          <w:szCs w:val="32"/>
        </w:rPr>
      </w:pPr>
      <w:r w:rsidRPr="008032E6">
        <w:rPr>
          <w:rFonts w:ascii="黑体" w:eastAsia="黑体" w:hAnsi="黑体" w:cs="宋体" w:hint="eastAsia"/>
          <w:kern w:val="0"/>
          <w:szCs w:val="32"/>
        </w:rPr>
        <w:t>第五章</w:t>
      </w:r>
      <w:r w:rsidR="00652B18" w:rsidRPr="008032E6">
        <w:rPr>
          <w:rFonts w:ascii="黑体" w:eastAsia="黑体" w:hAnsi="黑体" w:cs="宋体"/>
          <w:kern w:val="0"/>
          <w:szCs w:val="32"/>
        </w:rPr>
        <w:t xml:space="preserve"> </w:t>
      </w:r>
      <w:r w:rsidRPr="008032E6">
        <w:rPr>
          <w:rFonts w:ascii="黑体" w:eastAsia="黑体" w:hAnsi="黑体" w:cs="宋体" w:hint="eastAsia"/>
          <w:kern w:val="0"/>
          <w:szCs w:val="32"/>
        </w:rPr>
        <w:t>学生</w:t>
      </w:r>
    </w:p>
    <w:p w14:paraId="718DE1F6" w14:textId="3478BF30" w:rsidR="00B55838" w:rsidRPr="008032E6" w:rsidRDefault="00B55838" w:rsidP="00C65335">
      <w:pPr>
        <w:widowControl/>
        <w:spacing w:line="600" w:lineRule="exact"/>
        <w:jc w:val="center"/>
        <w:rPr>
          <w:rFonts w:ascii="楷体_GB2312" w:eastAsia="楷体_GB2312" w:hAnsi="宋体" w:cs="宋体"/>
          <w:bCs/>
          <w:kern w:val="0"/>
          <w:szCs w:val="32"/>
        </w:rPr>
      </w:pPr>
      <w:r w:rsidRPr="008032E6">
        <w:rPr>
          <w:rFonts w:ascii="楷体_GB2312" w:eastAsia="楷体_GB2312" w:hAnsi="宋体" w:cs="宋体" w:hint="eastAsia"/>
          <w:bCs/>
          <w:kern w:val="0"/>
          <w:szCs w:val="32"/>
        </w:rPr>
        <w:t>第一节</w:t>
      </w:r>
      <w:r w:rsidR="00343A7C" w:rsidRPr="008032E6">
        <w:rPr>
          <w:rFonts w:ascii="楷体_GB2312" w:eastAsia="楷体_GB2312" w:hAnsi="宋体" w:cs="宋体"/>
          <w:bCs/>
          <w:kern w:val="0"/>
          <w:szCs w:val="32"/>
        </w:rPr>
        <w:t xml:space="preserve"> </w:t>
      </w:r>
      <w:r w:rsidRPr="008032E6">
        <w:rPr>
          <w:rFonts w:ascii="楷体_GB2312" w:eastAsia="楷体_GB2312" w:hAnsi="宋体" w:cs="宋体" w:hint="eastAsia"/>
          <w:bCs/>
          <w:kern w:val="0"/>
          <w:szCs w:val="32"/>
        </w:rPr>
        <w:t>组成</w:t>
      </w:r>
    </w:p>
    <w:p w14:paraId="6B229E9D" w14:textId="486A617F"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00710675" w:rsidRPr="008032E6">
        <w:rPr>
          <w:rFonts w:ascii="仿宋_GB2312" w:hAnsi="宋体" w:cs="宋体" w:hint="eastAsia"/>
          <w:kern w:val="0"/>
          <w:szCs w:val="32"/>
        </w:rPr>
        <w:t>九十</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学生是指被学校依法录取、取得入学资格，接受学校培养的受教育者。分为具有学校学籍的学生和不具有学校学籍的学生。</w:t>
      </w:r>
    </w:p>
    <w:p w14:paraId="2A2BDDCE" w14:textId="342B1AEE"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00AA6681" w:rsidRPr="008032E6">
        <w:rPr>
          <w:rFonts w:ascii="仿宋_GB2312" w:hAnsi="宋体" w:cs="宋体" w:hint="eastAsia"/>
          <w:kern w:val="0"/>
          <w:szCs w:val="32"/>
        </w:rPr>
        <w:t>九十</w:t>
      </w:r>
      <w:r w:rsidR="00710675" w:rsidRPr="008032E6">
        <w:rPr>
          <w:rFonts w:ascii="仿宋_GB2312" w:hAnsi="宋体" w:cs="宋体" w:hint="eastAsia"/>
          <w:kern w:val="0"/>
          <w:szCs w:val="32"/>
        </w:rPr>
        <w:t>一</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对于不具有学校学籍的学生，由学校或学校授权的相关职能部门依法另行制定相关规定进行管理。</w:t>
      </w:r>
    </w:p>
    <w:p w14:paraId="6FE8E98C" w14:textId="77777777" w:rsidR="00B55838" w:rsidRPr="008032E6" w:rsidRDefault="00B55838" w:rsidP="0059586E">
      <w:pPr>
        <w:widowControl/>
        <w:spacing w:line="600" w:lineRule="exact"/>
        <w:ind w:firstLineChars="200" w:firstLine="634"/>
        <w:jc w:val="center"/>
        <w:rPr>
          <w:rFonts w:ascii="仿宋_GB2312" w:hAnsi="宋体" w:cs="宋体"/>
          <w:b/>
          <w:bCs/>
          <w:kern w:val="0"/>
          <w:szCs w:val="32"/>
        </w:rPr>
      </w:pPr>
    </w:p>
    <w:p w14:paraId="55548529" w14:textId="77777777" w:rsidR="00B55838" w:rsidRPr="008032E6" w:rsidRDefault="00B55838" w:rsidP="00CC181A">
      <w:pPr>
        <w:widowControl/>
        <w:spacing w:line="600" w:lineRule="exact"/>
        <w:ind w:firstLineChars="200" w:firstLine="632"/>
        <w:jc w:val="center"/>
        <w:rPr>
          <w:rFonts w:ascii="楷体_GB2312" w:eastAsia="楷体_GB2312" w:hAnsi="宋体" w:cs="宋体"/>
          <w:bCs/>
          <w:kern w:val="0"/>
          <w:szCs w:val="32"/>
        </w:rPr>
      </w:pPr>
      <w:r w:rsidRPr="008032E6">
        <w:rPr>
          <w:rFonts w:ascii="楷体_GB2312" w:eastAsia="楷体_GB2312" w:hAnsi="宋体" w:cs="宋体" w:hint="eastAsia"/>
          <w:bCs/>
          <w:kern w:val="0"/>
          <w:szCs w:val="32"/>
        </w:rPr>
        <w:t>第二节</w:t>
      </w:r>
      <w:r w:rsidRPr="008032E6">
        <w:rPr>
          <w:rFonts w:ascii="楷体_GB2312" w:eastAsia="楷体_GB2312" w:hAnsi="宋体" w:cs="宋体"/>
          <w:bCs/>
          <w:kern w:val="0"/>
          <w:szCs w:val="32"/>
        </w:rPr>
        <w:t xml:space="preserve"> </w:t>
      </w:r>
      <w:r w:rsidRPr="008032E6">
        <w:rPr>
          <w:rFonts w:ascii="楷体_GB2312" w:eastAsia="楷体_GB2312" w:hAnsi="宋体" w:cs="宋体" w:hint="eastAsia"/>
          <w:bCs/>
          <w:kern w:val="0"/>
          <w:szCs w:val="32"/>
        </w:rPr>
        <w:t>权利与义务</w:t>
      </w:r>
    </w:p>
    <w:p w14:paraId="268565EA" w14:textId="74B4F579"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0008517A" w:rsidRPr="008032E6">
        <w:rPr>
          <w:rFonts w:ascii="仿宋_GB2312" w:hAnsi="宋体" w:cs="宋体" w:hint="eastAsia"/>
          <w:kern w:val="0"/>
          <w:szCs w:val="32"/>
        </w:rPr>
        <w:t>九十</w:t>
      </w:r>
      <w:r w:rsidR="00710675" w:rsidRPr="008032E6">
        <w:rPr>
          <w:rFonts w:ascii="仿宋_GB2312" w:hAnsi="宋体" w:cs="宋体" w:hint="eastAsia"/>
          <w:kern w:val="0"/>
          <w:szCs w:val="32"/>
        </w:rPr>
        <w:t>二</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学生在校期间依法享有下列权利：</w:t>
      </w:r>
    </w:p>
    <w:p w14:paraId="66A38AB0"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（一）参加学校教育教学计划安排的各项活动，使用学校提供的教育教学资源。</w:t>
      </w:r>
    </w:p>
    <w:p w14:paraId="2B0C631F"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（二）参加社会实践、志愿服务、勤工助学、文娱体育及科技文化创新等活动。</w:t>
      </w:r>
    </w:p>
    <w:p w14:paraId="1543664B"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（三）申请奖学金、助学金、助学贷款及其他资助。</w:t>
      </w:r>
    </w:p>
    <w:p w14:paraId="55B81067"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（四）在思想品德、学业成绩等方面获得科学、公正评价，完成学校规定学业后获得相应的学历证书、学位证书。</w:t>
      </w:r>
    </w:p>
    <w:p w14:paraId="115A325C" w14:textId="73F8EABC"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lastRenderedPageBreak/>
        <w:t>（五）在校内</w:t>
      </w:r>
      <w:r w:rsidR="00A901D5" w:rsidRPr="008032E6">
        <w:rPr>
          <w:rFonts w:ascii="仿宋_GB2312" w:hAnsi="宋体" w:cs="宋体" w:hint="eastAsia"/>
          <w:kern w:val="0"/>
          <w:szCs w:val="32"/>
        </w:rPr>
        <w:t>依据相关规定</w:t>
      </w:r>
      <w:r w:rsidRPr="008032E6">
        <w:rPr>
          <w:rFonts w:ascii="仿宋_GB2312" w:hAnsi="宋体" w:cs="宋体" w:hint="eastAsia"/>
          <w:kern w:val="0"/>
          <w:szCs w:val="32"/>
        </w:rPr>
        <w:t>组织、参加学生团体，以适当方式参与学校管理，对学校与学生权益相关事务享有知情权、参与权、表达权和监督权。</w:t>
      </w:r>
    </w:p>
    <w:p w14:paraId="4C4ABF53"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（六）对学校给予的处分或者处理有异议，向学校、教育行政部门提出申诉；对学校、教职员工侵犯其人身权、财产权等合法权益，提出申诉或者依法提起诉讼。</w:t>
      </w:r>
    </w:p>
    <w:p w14:paraId="6A9AAD10"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（七）获得就业指导服务的权利。</w:t>
      </w:r>
    </w:p>
    <w:p w14:paraId="4AEE3DD1"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（八）法律、法规规定的其他权利。</w:t>
      </w:r>
    </w:p>
    <w:p w14:paraId="30C65032" w14:textId="5D3A1B11"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0008517A" w:rsidRPr="008032E6">
        <w:rPr>
          <w:rFonts w:ascii="仿宋_GB2312" w:hAnsi="宋体" w:cs="宋体" w:hint="eastAsia"/>
          <w:kern w:val="0"/>
          <w:szCs w:val="32"/>
        </w:rPr>
        <w:t>九十</w:t>
      </w:r>
      <w:r w:rsidR="00710675" w:rsidRPr="008032E6">
        <w:rPr>
          <w:rFonts w:ascii="仿宋_GB2312" w:hAnsi="宋体" w:cs="宋体" w:hint="eastAsia"/>
          <w:kern w:val="0"/>
          <w:szCs w:val="32"/>
        </w:rPr>
        <w:t>三</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学生在校期间依法履行下列义务：</w:t>
      </w:r>
    </w:p>
    <w:p w14:paraId="42FF5CC4"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（一）遵守宪法、法律、法规。</w:t>
      </w:r>
    </w:p>
    <w:p w14:paraId="5996936F"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（二）遵守本章程和学校规章制度。</w:t>
      </w:r>
    </w:p>
    <w:p w14:paraId="00A2E710"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（三）恪守学术道德，完成规定学业。</w:t>
      </w:r>
    </w:p>
    <w:p w14:paraId="04870D35"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（四）按规定缴纳学费及有关费用。</w:t>
      </w:r>
    </w:p>
    <w:p w14:paraId="4C126D2A"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（五）遵守学生行为规范，养成良好的思想品德和行为习惯。</w:t>
      </w:r>
    </w:p>
    <w:p w14:paraId="79F2D175"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（六）珍惜和维护学校名誉，维护学校利益。</w:t>
      </w:r>
    </w:p>
    <w:p w14:paraId="735A775A" w14:textId="77777777" w:rsidR="00B55838" w:rsidRPr="008032E6" w:rsidRDefault="00B55838" w:rsidP="001076A7">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（七）法律、法规规定的其他义务。</w:t>
      </w:r>
    </w:p>
    <w:p w14:paraId="70A1AFA7" w14:textId="192D3B9C" w:rsidR="00B55838" w:rsidRPr="008032E6" w:rsidRDefault="00B55838" w:rsidP="001076A7">
      <w:pPr>
        <w:widowControl/>
        <w:spacing w:line="600" w:lineRule="exact"/>
        <w:ind w:firstLineChars="200" w:firstLine="632"/>
        <w:rPr>
          <w:rFonts w:ascii="仿宋_GB2312" w:hAnsi="宋体" w:cs="宋体"/>
          <w:spacing w:val="-6"/>
          <w:kern w:val="0"/>
          <w:szCs w:val="32"/>
        </w:rPr>
      </w:pPr>
      <w:r w:rsidRPr="008032E6">
        <w:rPr>
          <w:rFonts w:ascii="仿宋_GB2312" w:hAnsi="宋体" w:cs="宋体" w:hint="eastAsia"/>
          <w:kern w:val="0"/>
          <w:szCs w:val="32"/>
        </w:rPr>
        <w:t>第</w:t>
      </w:r>
      <w:r w:rsidR="0008517A" w:rsidRPr="008032E6">
        <w:rPr>
          <w:rFonts w:ascii="仿宋_GB2312" w:hAnsi="宋体" w:cs="宋体" w:hint="eastAsia"/>
          <w:kern w:val="0"/>
          <w:szCs w:val="32"/>
        </w:rPr>
        <w:t>九十</w:t>
      </w:r>
      <w:r w:rsidR="00710675" w:rsidRPr="008032E6">
        <w:rPr>
          <w:rFonts w:ascii="仿宋_GB2312" w:hAnsi="宋体" w:cs="宋体" w:hint="eastAsia"/>
          <w:kern w:val="0"/>
          <w:szCs w:val="32"/>
        </w:rPr>
        <w:t>四</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w:t>
      </w:r>
      <w:r w:rsidRPr="008032E6">
        <w:rPr>
          <w:rFonts w:ascii="仿宋_GB2312" w:hAnsi="宋体" w:cs="宋体" w:hint="eastAsia"/>
          <w:spacing w:val="-6"/>
          <w:kern w:val="0"/>
          <w:szCs w:val="32"/>
        </w:rPr>
        <w:t>校设立学生申诉处理委员会，依照有关法律法规及学校规定，负责受理和处理学生申诉，维护学生的合法权益。</w:t>
      </w:r>
    </w:p>
    <w:p w14:paraId="05DC9288" w14:textId="02F0A944" w:rsidR="00B55838" w:rsidRDefault="00B55838" w:rsidP="00CC181A">
      <w:pPr>
        <w:widowControl/>
        <w:spacing w:line="600" w:lineRule="exact"/>
        <w:ind w:firstLineChars="200" w:firstLine="632"/>
        <w:jc w:val="left"/>
        <w:rPr>
          <w:rFonts w:ascii="仿宋_GB2312" w:hAnsi="宋体" w:cs="宋体"/>
          <w:kern w:val="0"/>
          <w:szCs w:val="32"/>
        </w:rPr>
      </w:pPr>
    </w:p>
    <w:p w14:paraId="39700EDE" w14:textId="77777777" w:rsidR="003E113B" w:rsidRDefault="003E113B" w:rsidP="00C65335">
      <w:pPr>
        <w:widowControl/>
        <w:spacing w:line="600" w:lineRule="exact"/>
        <w:jc w:val="center"/>
        <w:rPr>
          <w:rFonts w:ascii="楷体_GB2312" w:eastAsia="楷体_GB2312" w:hAnsi="宋体" w:cs="宋体"/>
          <w:bCs/>
          <w:kern w:val="0"/>
          <w:szCs w:val="32"/>
        </w:rPr>
      </w:pPr>
    </w:p>
    <w:p w14:paraId="3AE668EA" w14:textId="77777777" w:rsidR="003E113B" w:rsidRDefault="003E113B" w:rsidP="00C65335">
      <w:pPr>
        <w:widowControl/>
        <w:spacing w:line="600" w:lineRule="exact"/>
        <w:jc w:val="center"/>
        <w:rPr>
          <w:rFonts w:ascii="楷体_GB2312" w:eastAsia="楷体_GB2312" w:hAnsi="宋体" w:cs="宋体"/>
          <w:bCs/>
          <w:kern w:val="0"/>
          <w:szCs w:val="32"/>
        </w:rPr>
      </w:pPr>
    </w:p>
    <w:p w14:paraId="79EE1E6E" w14:textId="1F73DCB2" w:rsidR="00B55838" w:rsidRPr="008032E6" w:rsidRDefault="00B55838" w:rsidP="00C65335">
      <w:pPr>
        <w:widowControl/>
        <w:spacing w:line="600" w:lineRule="exact"/>
        <w:jc w:val="center"/>
        <w:rPr>
          <w:rFonts w:ascii="楷体_GB2312" w:eastAsia="楷体_GB2312" w:hAnsi="宋体" w:cs="宋体"/>
          <w:bCs/>
          <w:kern w:val="0"/>
          <w:szCs w:val="32"/>
        </w:rPr>
      </w:pPr>
      <w:bookmarkStart w:id="0" w:name="_GoBack"/>
      <w:bookmarkEnd w:id="0"/>
      <w:r w:rsidRPr="008032E6">
        <w:rPr>
          <w:rFonts w:ascii="楷体_GB2312" w:eastAsia="楷体_GB2312" w:hAnsi="宋体" w:cs="宋体" w:hint="eastAsia"/>
          <w:bCs/>
          <w:kern w:val="0"/>
          <w:szCs w:val="32"/>
        </w:rPr>
        <w:lastRenderedPageBreak/>
        <w:t>第三节</w:t>
      </w:r>
      <w:r w:rsidRPr="008032E6">
        <w:rPr>
          <w:rFonts w:ascii="楷体_GB2312" w:eastAsia="楷体_GB2312" w:hAnsi="宋体" w:cs="宋体"/>
          <w:bCs/>
          <w:kern w:val="0"/>
          <w:szCs w:val="32"/>
        </w:rPr>
        <w:t xml:space="preserve"> </w:t>
      </w:r>
      <w:r w:rsidRPr="008032E6">
        <w:rPr>
          <w:rFonts w:ascii="楷体_GB2312" w:eastAsia="楷体_GB2312" w:hAnsi="宋体" w:cs="宋体" w:hint="eastAsia"/>
          <w:bCs/>
          <w:kern w:val="0"/>
          <w:szCs w:val="32"/>
        </w:rPr>
        <w:t>学生组织</w:t>
      </w:r>
    </w:p>
    <w:p w14:paraId="3F12568D" w14:textId="285E1B4F" w:rsidR="00B55838" w:rsidRPr="008032E6" w:rsidRDefault="00B55838" w:rsidP="00DF263C">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第九十</w:t>
      </w:r>
      <w:r w:rsidR="00710675" w:rsidRPr="008032E6">
        <w:rPr>
          <w:rFonts w:ascii="仿宋_GB2312" w:hAnsi="宋体" w:cs="宋体" w:hint="eastAsia"/>
          <w:kern w:val="0"/>
          <w:szCs w:val="32"/>
        </w:rPr>
        <w:t>五</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学校学生会、研究生会是</w:t>
      </w:r>
      <w:r w:rsidR="00AE113E" w:rsidRPr="008032E6">
        <w:rPr>
          <w:rFonts w:ascii="仿宋_GB2312" w:hAnsi="宋体" w:cs="宋体" w:hint="eastAsia"/>
          <w:kern w:val="0"/>
          <w:szCs w:val="32"/>
        </w:rPr>
        <w:t>学校党委领导下的</w:t>
      </w:r>
      <w:r w:rsidR="00BC06C0" w:rsidRPr="008032E6">
        <w:rPr>
          <w:rFonts w:ascii="仿宋_GB2312" w:hAnsi="宋体" w:cs="宋体" w:hint="eastAsia"/>
          <w:kern w:val="0"/>
          <w:szCs w:val="32"/>
        </w:rPr>
        <w:t>主要</w:t>
      </w:r>
      <w:r w:rsidR="00AE113E" w:rsidRPr="008032E6">
        <w:rPr>
          <w:rFonts w:ascii="仿宋_GB2312" w:hAnsi="宋体" w:cs="宋体" w:hint="eastAsia"/>
          <w:kern w:val="0"/>
          <w:szCs w:val="32"/>
        </w:rPr>
        <w:t>学生组织，</w:t>
      </w:r>
      <w:r w:rsidRPr="008032E6">
        <w:rPr>
          <w:rFonts w:ascii="仿宋_GB2312" w:hAnsi="宋体" w:cs="宋体" w:hint="eastAsia"/>
          <w:kern w:val="0"/>
          <w:szCs w:val="32"/>
        </w:rPr>
        <w:t>是学校联系广大同学的桥梁和纽带。</w:t>
      </w:r>
      <w:r w:rsidR="001860DB" w:rsidRPr="008032E6">
        <w:rPr>
          <w:rFonts w:ascii="仿宋_GB2312" w:hAnsi="宋体" w:cs="宋体" w:hint="eastAsia"/>
          <w:kern w:val="0"/>
          <w:szCs w:val="32"/>
        </w:rPr>
        <w:t>学生会、研究生会</w:t>
      </w:r>
      <w:r w:rsidR="00756F7D" w:rsidRPr="008032E6">
        <w:rPr>
          <w:rFonts w:ascii="仿宋_GB2312" w:hAnsi="宋体" w:cs="宋体" w:hint="eastAsia"/>
          <w:kern w:val="0"/>
          <w:szCs w:val="32"/>
        </w:rPr>
        <w:t>面向大多数同学，依法依章开展活动、接受管理。</w:t>
      </w:r>
    </w:p>
    <w:p w14:paraId="387084CC" w14:textId="58060B56" w:rsidR="00B55838" w:rsidRPr="008032E6" w:rsidRDefault="00B55838" w:rsidP="00DF263C">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第九十</w:t>
      </w:r>
      <w:r w:rsidR="00710675" w:rsidRPr="008032E6">
        <w:rPr>
          <w:rFonts w:ascii="仿宋_GB2312" w:hAnsi="宋体" w:cs="宋体" w:hint="eastAsia"/>
          <w:kern w:val="0"/>
          <w:szCs w:val="32"/>
        </w:rPr>
        <w:t>六</w:t>
      </w:r>
      <w:r w:rsidRPr="008032E6">
        <w:rPr>
          <w:rFonts w:ascii="仿宋_GB2312" w:hAnsi="宋体" w:cs="宋体" w:hint="eastAsia"/>
          <w:kern w:val="0"/>
          <w:szCs w:val="32"/>
        </w:rPr>
        <w:t>条</w:t>
      </w:r>
      <w:r w:rsidRPr="008032E6">
        <w:rPr>
          <w:rFonts w:ascii="仿宋_GB2312" w:hAnsi="宋体" w:cs="宋体"/>
          <w:kern w:val="0"/>
          <w:szCs w:val="32"/>
        </w:rPr>
        <w:t xml:space="preserve"> </w:t>
      </w:r>
      <w:r w:rsidR="00CB6DF0" w:rsidRPr="008032E6">
        <w:rPr>
          <w:rFonts w:ascii="仿宋_GB2312" w:hAnsi="宋体" w:cs="宋体" w:hint="eastAsia"/>
          <w:kern w:val="0"/>
          <w:szCs w:val="32"/>
        </w:rPr>
        <w:t>学生社团是落实立德树人根本任务、推进素质教育的重要载体，是在校大学生根据成长成才需要，结合自身兴趣特长，在学校党委的领导和团委的指导下开展活动的群众性学生团体。</w:t>
      </w:r>
    </w:p>
    <w:p w14:paraId="4FA366FE" w14:textId="77777777" w:rsidR="00B55838" w:rsidRPr="008032E6" w:rsidRDefault="00B55838" w:rsidP="00CC181A">
      <w:pPr>
        <w:widowControl/>
        <w:spacing w:line="600" w:lineRule="exact"/>
        <w:ind w:firstLineChars="200" w:firstLine="632"/>
        <w:jc w:val="left"/>
        <w:rPr>
          <w:rFonts w:ascii="仿宋_GB2312" w:hAnsi="宋体" w:cs="宋体"/>
          <w:kern w:val="0"/>
          <w:szCs w:val="32"/>
        </w:rPr>
      </w:pPr>
    </w:p>
    <w:p w14:paraId="4AB2F2CB" w14:textId="77777777" w:rsidR="00B55838" w:rsidRPr="008032E6" w:rsidRDefault="00B55838" w:rsidP="00C65335">
      <w:pPr>
        <w:widowControl/>
        <w:spacing w:line="600" w:lineRule="exact"/>
        <w:jc w:val="center"/>
        <w:rPr>
          <w:rFonts w:ascii="黑体" w:eastAsia="黑体" w:hAnsi="黑体" w:cs="宋体"/>
          <w:kern w:val="0"/>
          <w:szCs w:val="32"/>
        </w:rPr>
      </w:pPr>
      <w:r w:rsidRPr="008032E6">
        <w:rPr>
          <w:rFonts w:ascii="黑体" w:eastAsia="黑体" w:hAnsi="黑体" w:cs="宋体" w:hint="eastAsia"/>
          <w:kern w:val="0"/>
          <w:szCs w:val="32"/>
        </w:rPr>
        <w:t>第六章</w:t>
      </w:r>
      <w:r w:rsidRPr="008032E6">
        <w:rPr>
          <w:rFonts w:ascii="黑体" w:eastAsia="黑体" w:hAnsi="黑体" w:cs="宋体"/>
          <w:kern w:val="0"/>
          <w:szCs w:val="32"/>
        </w:rPr>
        <w:t xml:space="preserve"> </w:t>
      </w:r>
      <w:r w:rsidRPr="008032E6">
        <w:rPr>
          <w:rFonts w:ascii="黑体" w:eastAsia="黑体" w:hAnsi="黑体" w:cs="宋体" w:hint="eastAsia"/>
          <w:kern w:val="0"/>
          <w:szCs w:val="32"/>
        </w:rPr>
        <w:t>内部保障</w:t>
      </w:r>
    </w:p>
    <w:p w14:paraId="4E192B63" w14:textId="77777777" w:rsidR="00B55838" w:rsidRPr="008032E6" w:rsidRDefault="00B55838" w:rsidP="00C65335">
      <w:pPr>
        <w:widowControl/>
        <w:spacing w:line="600" w:lineRule="exact"/>
        <w:jc w:val="center"/>
        <w:rPr>
          <w:rFonts w:ascii="楷体_GB2312" w:eastAsia="楷体_GB2312" w:hAnsi="宋体" w:cs="宋体"/>
          <w:bCs/>
          <w:kern w:val="0"/>
          <w:szCs w:val="32"/>
        </w:rPr>
      </w:pPr>
      <w:r w:rsidRPr="008032E6">
        <w:rPr>
          <w:rFonts w:ascii="楷体_GB2312" w:eastAsia="楷体_GB2312" w:hAnsi="宋体" w:cs="宋体" w:hint="eastAsia"/>
          <w:bCs/>
          <w:kern w:val="0"/>
          <w:szCs w:val="32"/>
        </w:rPr>
        <w:t>第一节</w:t>
      </w:r>
      <w:r w:rsidRPr="008032E6">
        <w:rPr>
          <w:rFonts w:ascii="楷体_GB2312" w:eastAsia="楷体_GB2312" w:hAnsi="宋体" w:cs="宋体"/>
          <w:bCs/>
          <w:kern w:val="0"/>
          <w:szCs w:val="32"/>
        </w:rPr>
        <w:t xml:space="preserve"> </w:t>
      </w:r>
      <w:r w:rsidRPr="008032E6">
        <w:rPr>
          <w:rFonts w:ascii="楷体_GB2312" w:eastAsia="楷体_GB2312" w:hAnsi="宋体" w:cs="宋体" w:hint="eastAsia"/>
          <w:bCs/>
          <w:kern w:val="0"/>
          <w:szCs w:val="32"/>
        </w:rPr>
        <w:t>财务保障</w:t>
      </w:r>
    </w:p>
    <w:p w14:paraId="36A26668" w14:textId="0D7AA19F" w:rsidR="00B55838" w:rsidRPr="008032E6" w:rsidRDefault="00B55838" w:rsidP="00DF263C">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第九十</w:t>
      </w:r>
      <w:r w:rsidR="00710675" w:rsidRPr="008032E6">
        <w:rPr>
          <w:rFonts w:ascii="仿宋_GB2312" w:hAnsi="宋体" w:cs="宋体" w:hint="eastAsia"/>
          <w:kern w:val="0"/>
          <w:szCs w:val="32"/>
        </w:rPr>
        <w:t>七</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学校实行“统一领导、分级管理”的财务管理体制，</w:t>
      </w:r>
      <w:r w:rsidR="00CB6DF0" w:rsidRPr="008032E6">
        <w:rPr>
          <w:rFonts w:ascii="仿宋_GB2312" w:hAnsi="宋体" w:cs="宋体" w:hint="eastAsia"/>
          <w:kern w:val="0"/>
          <w:szCs w:val="32"/>
        </w:rPr>
        <w:t>设置一级财务机构，在校长和主管财务工作副校长的领导下，统一管理学校财务工作。各级领导与部门按照学校经济责任制履行财务管理职责。</w:t>
      </w:r>
    </w:p>
    <w:p w14:paraId="0F3F7DC6" w14:textId="6CA8A887" w:rsidR="001D64E1" w:rsidRPr="008032E6" w:rsidRDefault="00B55838" w:rsidP="00DF263C">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第九十</w:t>
      </w:r>
      <w:r w:rsidR="00710675" w:rsidRPr="008032E6">
        <w:rPr>
          <w:rFonts w:ascii="仿宋_GB2312" w:hAnsi="宋体" w:cs="宋体" w:hint="eastAsia"/>
          <w:kern w:val="0"/>
          <w:szCs w:val="32"/>
        </w:rPr>
        <w:t>八</w:t>
      </w:r>
      <w:r w:rsidRPr="008032E6">
        <w:rPr>
          <w:rFonts w:ascii="仿宋_GB2312" w:hAnsi="宋体" w:cs="宋体" w:hint="eastAsia"/>
          <w:kern w:val="0"/>
          <w:szCs w:val="32"/>
        </w:rPr>
        <w:t>条</w:t>
      </w:r>
      <w:r w:rsidRPr="008032E6">
        <w:rPr>
          <w:rFonts w:ascii="仿宋_GB2312" w:hAnsi="宋体" w:cs="宋体"/>
          <w:kern w:val="0"/>
          <w:szCs w:val="32"/>
        </w:rPr>
        <w:t xml:space="preserve"> </w:t>
      </w:r>
      <w:r w:rsidR="00495CA1" w:rsidRPr="008032E6">
        <w:rPr>
          <w:rFonts w:ascii="仿宋_GB2312" w:hAnsi="宋体" w:cs="宋体" w:hint="eastAsia"/>
          <w:kern w:val="0"/>
          <w:szCs w:val="32"/>
        </w:rPr>
        <w:t>学校经费来源</w:t>
      </w:r>
      <w:r w:rsidRPr="008032E6">
        <w:rPr>
          <w:rFonts w:ascii="仿宋_GB2312" w:hAnsi="宋体" w:cs="宋体" w:hint="eastAsia"/>
          <w:kern w:val="0"/>
          <w:szCs w:val="32"/>
        </w:rPr>
        <w:t>包括财政补助收入、事业收入、上级补助收入、经营收入、附属单位上缴收入</w:t>
      </w:r>
      <w:r w:rsidR="00495CA1" w:rsidRPr="008032E6">
        <w:rPr>
          <w:rFonts w:ascii="仿宋_GB2312" w:hAnsi="宋体" w:cs="宋体" w:hint="eastAsia"/>
          <w:kern w:val="0"/>
          <w:szCs w:val="32"/>
        </w:rPr>
        <w:t>和</w:t>
      </w:r>
      <w:r w:rsidRPr="008032E6">
        <w:rPr>
          <w:rFonts w:ascii="仿宋_GB2312" w:hAnsi="宋体" w:cs="宋体" w:hint="eastAsia"/>
          <w:kern w:val="0"/>
          <w:szCs w:val="32"/>
        </w:rPr>
        <w:t>其他收入等。</w:t>
      </w:r>
    </w:p>
    <w:p w14:paraId="11C8CE2E" w14:textId="010D91AD" w:rsidR="00B55838" w:rsidRPr="008032E6" w:rsidRDefault="00495CA1" w:rsidP="00DF263C">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学校积极拓展经费来源，努力构建多渠道依法筹资体系，建立完善办学成本分担机制。</w:t>
      </w:r>
    </w:p>
    <w:p w14:paraId="4134881D" w14:textId="4C2D2109" w:rsidR="00B55838" w:rsidRPr="008032E6" w:rsidRDefault="00B55838" w:rsidP="00DF263C">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第九十</w:t>
      </w:r>
      <w:r w:rsidR="00710675" w:rsidRPr="008032E6">
        <w:rPr>
          <w:rFonts w:ascii="仿宋_GB2312" w:hAnsi="宋体" w:cs="宋体" w:hint="eastAsia"/>
          <w:kern w:val="0"/>
          <w:szCs w:val="32"/>
        </w:rPr>
        <w:t>九</w:t>
      </w:r>
      <w:r w:rsidRPr="008032E6">
        <w:rPr>
          <w:rFonts w:ascii="仿宋_GB2312" w:hAnsi="宋体" w:cs="宋体" w:hint="eastAsia"/>
          <w:kern w:val="0"/>
          <w:szCs w:val="32"/>
        </w:rPr>
        <w:t>条</w:t>
      </w:r>
      <w:r w:rsidRPr="008032E6">
        <w:rPr>
          <w:rFonts w:ascii="仿宋_GB2312" w:hAnsi="宋体" w:cs="宋体"/>
          <w:kern w:val="0"/>
          <w:szCs w:val="32"/>
        </w:rPr>
        <w:t xml:space="preserve"> </w:t>
      </w:r>
      <w:r w:rsidR="00495CA1" w:rsidRPr="008032E6">
        <w:rPr>
          <w:rFonts w:ascii="仿宋_GB2312" w:hAnsi="宋体" w:cs="宋体" w:hint="eastAsia"/>
          <w:kern w:val="0"/>
          <w:szCs w:val="32"/>
        </w:rPr>
        <w:t>学校实行全面预算管理制度，根据事业发展规划科学配置资源，遵循“保障基本、突出重点；统筹安排、强调</w:t>
      </w:r>
      <w:r w:rsidR="00495CA1" w:rsidRPr="008032E6">
        <w:rPr>
          <w:rFonts w:ascii="仿宋_GB2312" w:hAnsi="宋体" w:cs="宋体" w:hint="eastAsia"/>
          <w:kern w:val="0"/>
          <w:szCs w:val="32"/>
        </w:rPr>
        <w:lastRenderedPageBreak/>
        <w:t>绩效；量入为出、收支平衡”的原则合理编制预算，严格预算执行，实施全面预算绩效管理，不断提升学校财务管理水平。</w:t>
      </w:r>
    </w:p>
    <w:p w14:paraId="6D428B04" w14:textId="7A593128" w:rsidR="00B55838" w:rsidRPr="008032E6" w:rsidRDefault="00B55838" w:rsidP="00DF263C">
      <w:pPr>
        <w:widowControl/>
        <w:spacing w:line="66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00710675" w:rsidRPr="008032E6">
        <w:rPr>
          <w:rFonts w:ascii="仿宋_GB2312" w:hAnsi="宋体" w:cs="宋体" w:hint="eastAsia"/>
          <w:kern w:val="0"/>
          <w:szCs w:val="32"/>
        </w:rPr>
        <w:t>一百</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学校教育基金会是开展社会筹资的平台，通过吸收接纳国内外企业、社会团体、个人的支持和捐助，支持和推动学校教育事业发展。</w:t>
      </w:r>
    </w:p>
    <w:p w14:paraId="0CC81628" w14:textId="0DF538A1" w:rsidR="00B55838" w:rsidRPr="008032E6" w:rsidRDefault="00B55838" w:rsidP="00DF263C">
      <w:pPr>
        <w:widowControl/>
        <w:spacing w:line="66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00AA6681" w:rsidRPr="008032E6">
        <w:rPr>
          <w:rFonts w:ascii="仿宋_GB2312" w:hAnsi="宋体" w:cs="宋体" w:hint="eastAsia"/>
          <w:kern w:val="0"/>
          <w:szCs w:val="32"/>
        </w:rPr>
        <w:t>一百</w:t>
      </w:r>
      <w:r w:rsidR="00710675" w:rsidRPr="008032E6">
        <w:rPr>
          <w:rFonts w:ascii="仿宋_GB2312" w:hAnsi="宋体" w:cs="宋体" w:hint="eastAsia"/>
          <w:kern w:val="0"/>
          <w:szCs w:val="32"/>
        </w:rPr>
        <w:t>零一</w:t>
      </w:r>
      <w:r w:rsidRPr="008032E6">
        <w:rPr>
          <w:rFonts w:ascii="仿宋_GB2312" w:hAnsi="宋体" w:cs="宋体" w:hint="eastAsia"/>
          <w:kern w:val="0"/>
          <w:szCs w:val="32"/>
        </w:rPr>
        <w:t>条</w:t>
      </w:r>
      <w:r w:rsidRPr="008032E6">
        <w:rPr>
          <w:rFonts w:ascii="仿宋_GB2312" w:hAnsi="宋体" w:cs="宋体"/>
          <w:kern w:val="0"/>
          <w:szCs w:val="32"/>
        </w:rPr>
        <w:t xml:space="preserve"> </w:t>
      </w:r>
      <w:r w:rsidR="00C80BA6" w:rsidRPr="008032E6">
        <w:rPr>
          <w:rFonts w:ascii="仿宋_GB2312" w:hAnsi="宋体" w:cs="宋体" w:hint="eastAsia"/>
          <w:kern w:val="0"/>
          <w:szCs w:val="32"/>
        </w:rPr>
        <w:t>学校严格按照国家财经法规管理财务工作</w:t>
      </w:r>
      <w:r w:rsidR="00C80BA6" w:rsidRPr="008032E6">
        <w:rPr>
          <w:rFonts w:ascii="仿宋_GB2312" w:hAnsi="宋体" w:cs="宋体"/>
          <w:kern w:val="0"/>
          <w:szCs w:val="32"/>
        </w:rPr>
        <w:t>,依法建立健全财务管理制度、经济责任制和内部审计制度，不断完善内部控制制度，规范学校及校内各部门（单位）的经济行为，防范各类经济风险，保障资金运行安全。</w:t>
      </w:r>
    </w:p>
    <w:p w14:paraId="7306C043" w14:textId="77777777" w:rsidR="00B55838" w:rsidRPr="008032E6" w:rsidRDefault="00B55838" w:rsidP="00CC181A">
      <w:pPr>
        <w:widowControl/>
        <w:spacing w:line="660" w:lineRule="exact"/>
        <w:ind w:firstLineChars="200" w:firstLine="632"/>
        <w:jc w:val="center"/>
        <w:rPr>
          <w:rFonts w:ascii="楷体_GB2312" w:eastAsia="楷体_GB2312" w:hAnsi="宋体" w:cs="宋体"/>
          <w:bCs/>
          <w:kern w:val="0"/>
          <w:szCs w:val="32"/>
        </w:rPr>
      </w:pPr>
    </w:p>
    <w:p w14:paraId="650AD255" w14:textId="0957215E" w:rsidR="00B55838" w:rsidRPr="008032E6" w:rsidRDefault="00B55838" w:rsidP="00C65335">
      <w:pPr>
        <w:widowControl/>
        <w:spacing w:line="660" w:lineRule="exact"/>
        <w:jc w:val="center"/>
        <w:rPr>
          <w:rFonts w:ascii="楷体_GB2312" w:eastAsia="楷体_GB2312" w:hAnsi="宋体" w:cs="宋体"/>
          <w:bCs/>
          <w:kern w:val="0"/>
          <w:szCs w:val="32"/>
        </w:rPr>
      </w:pPr>
      <w:r w:rsidRPr="008032E6">
        <w:rPr>
          <w:rFonts w:ascii="楷体_GB2312" w:eastAsia="楷体_GB2312" w:hAnsi="宋体" w:cs="宋体" w:hint="eastAsia"/>
          <w:bCs/>
          <w:kern w:val="0"/>
          <w:szCs w:val="32"/>
        </w:rPr>
        <w:t>第二节</w:t>
      </w:r>
      <w:r w:rsidR="003B2841" w:rsidRPr="008032E6">
        <w:rPr>
          <w:rFonts w:ascii="楷体_GB2312" w:eastAsia="楷体_GB2312" w:hAnsi="宋体" w:cs="宋体"/>
          <w:bCs/>
          <w:kern w:val="0"/>
          <w:szCs w:val="32"/>
        </w:rPr>
        <w:t xml:space="preserve"> </w:t>
      </w:r>
      <w:r w:rsidRPr="008032E6">
        <w:rPr>
          <w:rFonts w:ascii="楷体_GB2312" w:eastAsia="楷体_GB2312" w:hAnsi="宋体" w:cs="宋体" w:hint="eastAsia"/>
          <w:bCs/>
          <w:kern w:val="0"/>
          <w:szCs w:val="32"/>
        </w:rPr>
        <w:t>资产管理</w:t>
      </w:r>
    </w:p>
    <w:p w14:paraId="6B33FACA" w14:textId="6D517868" w:rsidR="00B55838" w:rsidRPr="008032E6" w:rsidRDefault="00B55838" w:rsidP="00DF263C">
      <w:pPr>
        <w:widowControl/>
        <w:spacing w:line="660" w:lineRule="exact"/>
        <w:ind w:firstLineChars="200" w:firstLine="632"/>
        <w:rPr>
          <w:rFonts w:ascii="仿宋_GB2312" w:hAnsi="宋体" w:cs="宋体"/>
          <w:kern w:val="0"/>
          <w:szCs w:val="32"/>
        </w:rPr>
      </w:pPr>
      <w:r w:rsidRPr="008032E6">
        <w:rPr>
          <w:rFonts w:ascii="仿宋_GB2312" w:hAnsi="宋体" w:cs="宋体" w:hint="eastAsia"/>
          <w:bCs/>
          <w:kern w:val="0"/>
          <w:szCs w:val="32"/>
        </w:rPr>
        <w:t>第</w:t>
      </w:r>
      <w:r w:rsidR="0008517A" w:rsidRPr="008032E6">
        <w:rPr>
          <w:rFonts w:ascii="仿宋_GB2312" w:hAnsi="宋体" w:cs="宋体" w:hint="eastAsia"/>
          <w:bCs/>
          <w:kern w:val="0"/>
          <w:szCs w:val="32"/>
        </w:rPr>
        <w:t>一百</w:t>
      </w:r>
      <w:r w:rsidR="00AA6681" w:rsidRPr="008032E6">
        <w:rPr>
          <w:rFonts w:ascii="仿宋_GB2312" w:hAnsi="宋体" w:cs="宋体" w:hint="eastAsia"/>
          <w:bCs/>
          <w:kern w:val="0"/>
          <w:szCs w:val="32"/>
        </w:rPr>
        <w:t>零</w:t>
      </w:r>
      <w:r w:rsidR="00710675" w:rsidRPr="008032E6">
        <w:rPr>
          <w:rFonts w:ascii="仿宋_GB2312" w:hAnsi="宋体" w:cs="宋体" w:hint="eastAsia"/>
          <w:bCs/>
          <w:kern w:val="0"/>
          <w:szCs w:val="32"/>
        </w:rPr>
        <w:t>二</w:t>
      </w:r>
      <w:r w:rsidRPr="008032E6">
        <w:rPr>
          <w:rFonts w:ascii="仿宋_GB2312" w:hAnsi="宋体" w:cs="宋体" w:hint="eastAsia"/>
          <w:bCs/>
          <w:kern w:val="0"/>
          <w:szCs w:val="32"/>
        </w:rPr>
        <w:t>条</w:t>
      </w:r>
      <w:r w:rsidRPr="008032E6">
        <w:rPr>
          <w:rFonts w:ascii="仿宋_GB2312" w:hAnsi="宋体" w:cs="宋体"/>
          <w:bCs/>
          <w:kern w:val="0"/>
          <w:szCs w:val="32"/>
        </w:rPr>
        <w:t xml:space="preserve"> </w:t>
      </w:r>
      <w:r w:rsidR="00495CA1" w:rsidRPr="008032E6">
        <w:rPr>
          <w:rFonts w:ascii="仿宋_GB2312" w:hAnsi="宋体" w:cs="宋体" w:hint="eastAsia"/>
          <w:bCs/>
          <w:kern w:val="0"/>
          <w:szCs w:val="32"/>
        </w:rPr>
        <w:t>学校资产属国有资产，是学校占有、使用的，能以货币计量的各种经济资源的总称。其表现形式为固定资产、流动资产、在建工程、无形资产和对外投资等，由学校依法依规占有、使用和处置。</w:t>
      </w:r>
    </w:p>
    <w:p w14:paraId="7777C771" w14:textId="3070C5DA" w:rsidR="00B55838" w:rsidRPr="008032E6" w:rsidRDefault="00B55838" w:rsidP="00DF263C">
      <w:pPr>
        <w:widowControl/>
        <w:spacing w:line="66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0008517A" w:rsidRPr="008032E6">
        <w:rPr>
          <w:rFonts w:ascii="仿宋_GB2312" w:hAnsi="宋体" w:cs="宋体" w:hint="eastAsia"/>
          <w:kern w:val="0"/>
          <w:szCs w:val="32"/>
        </w:rPr>
        <w:t>一百零</w:t>
      </w:r>
      <w:r w:rsidR="00710675" w:rsidRPr="008032E6">
        <w:rPr>
          <w:rFonts w:ascii="仿宋_GB2312" w:hAnsi="宋体" w:cs="宋体" w:hint="eastAsia"/>
          <w:kern w:val="0"/>
          <w:szCs w:val="32"/>
        </w:rPr>
        <w:t>三</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w:t>
      </w:r>
      <w:r w:rsidR="00495CA1" w:rsidRPr="008032E6">
        <w:rPr>
          <w:rFonts w:ascii="仿宋_GB2312" w:hAnsi="宋体" w:cs="宋体" w:hint="eastAsia"/>
          <w:kern w:val="0"/>
          <w:szCs w:val="32"/>
        </w:rPr>
        <w:t>实行“统一领导、归口管理、分级负责、责任到人”的</w:t>
      </w:r>
      <w:r w:rsidR="003A00F4" w:rsidRPr="008032E6">
        <w:rPr>
          <w:rFonts w:ascii="仿宋_GB2312" w:hAnsi="宋体" w:cs="宋体" w:hint="eastAsia"/>
          <w:kern w:val="0"/>
          <w:szCs w:val="32"/>
        </w:rPr>
        <w:t>资产管理体制，</w:t>
      </w:r>
      <w:r w:rsidRPr="008032E6">
        <w:rPr>
          <w:rFonts w:ascii="仿宋_GB2312" w:hAnsi="宋体" w:cs="宋体" w:hint="eastAsia"/>
          <w:kern w:val="0"/>
          <w:szCs w:val="32"/>
        </w:rPr>
        <w:t>建立健全资产管理制度，</w:t>
      </w:r>
      <w:r w:rsidR="00796D1A" w:rsidRPr="008032E6">
        <w:rPr>
          <w:rFonts w:ascii="仿宋_GB2312" w:hAnsi="宋体" w:cs="宋体" w:hint="eastAsia"/>
          <w:kern w:val="0"/>
          <w:szCs w:val="32"/>
        </w:rPr>
        <w:t>严格</w:t>
      </w:r>
      <w:r w:rsidRPr="008032E6">
        <w:rPr>
          <w:rFonts w:ascii="仿宋_GB2312" w:hAnsi="宋体" w:cs="宋体" w:hint="eastAsia"/>
          <w:kern w:val="0"/>
          <w:szCs w:val="32"/>
        </w:rPr>
        <w:t>规范和加强资产管理，优化资源配置，促进资源共享，提高资产利用率，维护资产的安全完整。</w:t>
      </w:r>
    </w:p>
    <w:p w14:paraId="492B257F" w14:textId="7E126E50" w:rsidR="00B55838" w:rsidRPr="008032E6" w:rsidRDefault="00B55838" w:rsidP="00DF263C">
      <w:pPr>
        <w:widowControl/>
        <w:spacing w:line="660" w:lineRule="exact"/>
        <w:ind w:firstLineChars="200" w:firstLine="632"/>
        <w:rPr>
          <w:rFonts w:ascii="仿宋_GB2312" w:hAnsi="宋体" w:cs="宋体"/>
          <w:kern w:val="0"/>
          <w:szCs w:val="32"/>
        </w:rPr>
      </w:pPr>
      <w:r w:rsidRPr="008032E6">
        <w:rPr>
          <w:rFonts w:ascii="仿宋_GB2312" w:hAnsi="宋体" w:cs="宋体" w:hint="eastAsia"/>
          <w:kern w:val="0"/>
          <w:szCs w:val="32"/>
        </w:rPr>
        <w:lastRenderedPageBreak/>
        <w:t>第</w:t>
      </w:r>
      <w:r w:rsidR="0008517A" w:rsidRPr="008032E6">
        <w:rPr>
          <w:rFonts w:ascii="仿宋_GB2312" w:hAnsi="宋体" w:cs="宋体" w:hint="eastAsia"/>
          <w:kern w:val="0"/>
          <w:szCs w:val="32"/>
        </w:rPr>
        <w:t>一百零</w:t>
      </w:r>
      <w:r w:rsidR="00710675" w:rsidRPr="008032E6">
        <w:rPr>
          <w:rFonts w:ascii="仿宋_GB2312" w:hAnsi="宋体" w:cs="宋体" w:hint="eastAsia"/>
          <w:kern w:val="0"/>
          <w:szCs w:val="32"/>
        </w:rPr>
        <w:t>四</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w:t>
      </w:r>
      <w:r w:rsidR="003A00F4" w:rsidRPr="008032E6">
        <w:rPr>
          <w:rFonts w:ascii="仿宋_GB2312" w:hAnsi="宋体" w:cs="宋体" w:hint="eastAsia"/>
          <w:kern w:val="0"/>
          <w:szCs w:val="32"/>
        </w:rPr>
        <w:t>依法</w:t>
      </w:r>
      <w:r w:rsidRPr="008032E6">
        <w:rPr>
          <w:rFonts w:ascii="仿宋_GB2312" w:hAnsi="宋体" w:cs="宋体" w:hint="eastAsia"/>
          <w:kern w:val="0"/>
          <w:szCs w:val="32"/>
        </w:rPr>
        <w:t>保护并合理利用无形资产，包括专利权、商标权、著作权、土地使用权、非专利技术</w:t>
      </w:r>
      <w:r w:rsidR="003A00F4" w:rsidRPr="008032E6">
        <w:rPr>
          <w:rFonts w:ascii="仿宋_GB2312" w:hAnsi="宋体" w:cs="宋体" w:hint="eastAsia"/>
          <w:kern w:val="0"/>
          <w:szCs w:val="32"/>
        </w:rPr>
        <w:t>、校名校誉等无形资产的规范管理，维护学校的合法权益和良好形象</w:t>
      </w:r>
      <w:r w:rsidRPr="008032E6">
        <w:rPr>
          <w:rFonts w:ascii="仿宋_GB2312" w:hAnsi="宋体" w:cs="宋体" w:hint="eastAsia"/>
          <w:kern w:val="0"/>
          <w:szCs w:val="32"/>
        </w:rPr>
        <w:t>。</w:t>
      </w:r>
    </w:p>
    <w:p w14:paraId="174A6543" w14:textId="4BA34EAF" w:rsidR="00B55838" w:rsidRPr="008032E6" w:rsidRDefault="00B55838" w:rsidP="00DF263C">
      <w:pPr>
        <w:widowControl/>
        <w:spacing w:line="660" w:lineRule="exact"/>
        <w:ind w:firstLineChars="200" w:firstLine="632"/>
        <w:rPr>
          <w:rFonts w:ascii="仿宋_GB2312" w:hAnsi="宋体" w:cs="宋体"/>
          <w:kern w:val="0"/>
          <w:szCs w:val="32"/>
        </w:rPr>
      </w:pPr>
      <w:r w:rsidRPr="008032E6">
        <w:rPr>
          <w:rFonts w:ascii="仿宋_GB2312" w:hAnsi="宋体" w:cs="宋体" w:hint="eastAsia"/>
          <w:kern w:val="0"/>
          <w:szCs w:val="32"/>
        </w:rPr>
        <w:t>第一百</w:t>
      </w:r>
      <w:r w:rsidR="0008517A" w:rsidRPr="008032E6">
        <w:rPr>
          <w:rFonts w:ascii="仿宋_GB2312" w:hAnsi="宋体" w:cs="宋体" w:hint="eastAsia"/>
          <w:kern w:val="0"/>
          <w:szCs w:val="32"/>
        </w:rPr>
        <w:t>零</w:t>
      </w:r>
      <w:r w:rsidR="00710675" w:rsidRPr="008032E6">
        <w:rPr>
          <w:rFonts w:ascii="仿宋_GB2312" w:hAnsi="宋体" w:cs="宋体" w:hint="eastAsia"/>
          <w:kern w:val="0"/>
          <w:szCs w:val="32"/>
        </w:rPr>
        <w:t>五</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学校成立专门机构开展产业经营，代表学校经营和管理国有经营性资产，依法行使学校授予的各项权利。</w:t>
      </w:r>
    </w:p>
    <w:p w14:paraId="1C1B72F0" w14:textId="77777777" w:rsidR="00B55838" w:rsidRPr="008032E6" w:rsidRDefault="00B55838" w:rsidP="0059586E">
      <w:pPr>
        <w:widowControl/>
        <w:spacing w:line="660" w:lineRule="exact"/>
        <w:ind w:firstLineChars="200" w:firstLine="634"/>
        <w:jc w:val="center"/>
        <w:rPr>
          <w:rFonts w:ascii="仿宋_GB2312" w:hAnsi="宋体" w:cs="宋体"/>
          <w:b/>
          <w:bCs/>
          <w:kern w:val="0"/>
          <w:szCs w:val="32"/>
        </w:rPr>
      </w:pPr>
    </w:p>
    <w:p w14:paraId="6415327C" w14:textId="77777777" w:rsidR="00B55838" w:rsidRPr="008032E6" w:rsidRDefault="00B55838" w:rsidP="00C65335">
      <w:pPr>
        <w:widowControl/>
        <w:spacing w:line="660" w:lineRule="exact"/>
        <w:jc w:val="center"/>
        <w:rPr>
          <w:rFonts w:ascii="楷体_GB2312" w:eastAsia="楷体_GB2312" w:hAnsi="宋体" w:cs="宋体"/>
          <w:bCs/>
          <w:kern w:val="0"/>
          <w:szCs w:val="32"/>
        </w:rPr>
      </w:pPr>
      <w:r w:rsidRPr="008032E6">
        <w:rPr>
          <w:rFonts w:ascii="楷体_GB2312" w:eastAsia="楷体_GB2312" w:hAnsi="宋体" w:cs="宋体" w:hint="eastAsia"/>
          <w:bCs/>
          <w:kern w:val="0"/>
          <w:szCs w:val="32"/>
        </w:rPr>
        <w:t>第三节</w:t>
      </w:r>
      <w:r w:rsidRPr="008032E6">
        <w:rPr>
          <w:rFonts w:ascii="楷体_GB2312" w:eastAsia="楷体_GB2312" w:hAnsi="宋体" w:cs="宋体"/>
          <w:bCs/>
          <w:kern w:val="0"/>
          <w:szCs w:val="32"/>
        </w:rPr>
        <w:t xml:space="preserve"> </w:t>
      </w:r>
      <w:r w:rsidRPr="008032E6">
        <w:rPr>
          <w:rFonts w:ascii="楷体_GB2312" w:eastAsia="楷体_GB2312" w:hAnsi="宋体" w:cs="宋体" w:hint="eastAsia"/>
          <w:bCs/>
          <w:kern w:val="0"/>
          <w:szCs w:val="32"/>
        </w:rPr>
        <w:t>公共服务</w:t>
      </w:r>
    </w:p>
    <w:p w14:paraId="1C3E9BF6" w14:textId="241EF49E" w:rsidR="00B55838" w:rsidRPr="008032E6" w:rsidRDefault="00B55838" w:rsidP="00DF263C">
      <w:pPr>
        <w:widowControl/>
        <w:spacing w:line="660" w:lineRule="exact"/>
        <w:ind w:firstLineChars="200" w:firstLine="632"/>
        <w:rPr>
          <w:rFonts w:ascii="仿宋_GB2312" w:hAnsi="宋体" w:cs="宋体"/>
          <w:kern w:val="0"/>
          <w:szCs w:val="32"/>
        </w:rPr>
      </w:pPr>
      <w:r w:rsidRPr="008032E6">
        <w:rPr>
          <w:rFonts w:ascii="仿宋_GB2312" w:hAnsi="宋体" w:cs="宋体" w:hint="eastAsia"/>
          <w:kern w:val="0"/>
          <w:szCs w:val="32"/>
        </w:rPr>
        <w:t>第一百零</w:t>
      </w:r>
      <w:r w:rsidR="00710675" w:rsidRPr="008032E6">
        <w:rPr>
          <w:rFonts w:ascii="仿宋_GB2312" w:hAnsi="宋体" w:cs="宋体" w:hint="eastAsia"/>
          <w:kern w:val="0"/>
          <w:szCs w:val="32"/>
        </w:rPr>
        <w:t>六</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学校建设仪器设备、图书情报、档案资料等资源，为学校教学、科研及管理等提供保障服务。</w:t>
      </w:r>
    </w:p>
    <w:p w14:paraId="28F1E8D6" w14:textId="529B071F" w:rsidR="00B55838" w:rsidRPr="008032E6" w:rsidRDefault="00B55838" w:rsidP="00DF263C">
      <w:pPr>
        <w:widowControl/>
        <w:spacing w:line="660" w:lineRule="exact"/>
        <w:ind w:firstLineChars="200" w:firstLine="632"/>
        <w:rPr>
          <w:rFonts w:ascii="仿宋_GB2312" w:hAnsi="宋体" w:cs="宋体"/>
          <w:kern w:val="0"/>
          <w:szCs w:val="32"/>
        </w:rPr>
      </w:pPr>
      <w:r w:rsidRPr="008032E6">
        <w:rPr>
          <w:rFonts w:ascii="仿宋_GB2312" w:hAnsi="宋体" w:cs="宋体" w:hint="eastAsia"/>
          <w:kern w:val="0"/>
          <w:szCs w:val="32"/>
        </w:rPr>
        <w:t>第一百零</w:t>
      </w:r>
      <w:r w:rsidR="00710675" w:rsidRPr="008032E6">
        <w:rPr>
          <w:rFonts w:ascii="仿宋_GB2312" w:hAnsi="宋体" w:cs="宋体" w:hint="eastAsia"/>
          <w:kern w:val="0"/>
          <w:szCs w:val="32"/>
        </w:rPr>
        <w:t>七</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学校加强信息化建设工作，</w:t>
      </w:r>
      <w:r w:rsidR="004965E8" w:rsidRPr="008032E6">
        <w:rPr>
          <w:rFonts w:ascii="仿宋_GB2312" w:hAnsi="宋体" w:cs="宋体" w:hint="eastAsia"/>
          <w:kern w:val="0"/>
          <w:szCs w:val="32"/>
        </w:rPr>
        <w:t>依法</w:t>
      </w:r>
      <w:r w:rsidRPr="008032E6">
        <w:rPr>
          <w:rFonts w:ascii="仿宋_GB2312" w:hAnsi="宋体" w:cs="宋体" w:hint="eastAsia"/>
          <w:kern w:val="0"/>
          <w:szCs w:val="32"/>
        </w:rPr>
        <w:t>实行统一规划、统一管理、数据共享制度，为教职工和学生提供服务，为学校改革与发展提供信息与技术支撑。</w:t>
      </w:r>
    </w:p>
    <w:p w14:paraId="637E239F" w14:textId="206D132B" w:rsidR="00B55838" w:rsidRPr="008032E6" w:rsidRDefault="00B55838" w:rsidP="00DF263C">
      <w:pPr>
        <w:widowControl/>
        <w:spacing w:line="660" w:lineRule="exact"/>
        <w:ind w:firstLineChars="200" w:firstLine="632"/>
        <w:rPr>
          <w:rFonts w:ascii="仿宋_GB2312" w:hAnsi="宋体" w:cs="宋体"/>
          <w:spacing w:val="-6"/>
          <w:kern w:val="0"/>
          <w:szCs w:val="32"/>
        </w:rPr>
      </w:pPr>
      <w:r w:rsidRPr="008032E6">
        <w:rPr>
          <w:rFonts w:ascii="仿宋_GB2312" w:hAnsi="宋体" w:cs="宋体" w:hint="eastAsia"/>
          <w:kern w:val="0"/>
          <w:szCs w:val="32"/>
        </w:rPr>
        <w:t>第一百零</w:t>
      </w:r>
      <w:r w:rsidR="00710675" w:rsidRPr="008032E6">
        <w:rPr>
          <w:rFonts w:ascii="仿宋_GB2312" w:hAnsi="宋体" w:cs="宋体" w:hint="eastAsia"/>
          <w:kern w:val="0"/>
          <w:szCs w:val="32"/>
        </w:rPr>
        <w:t>八</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w:t>
      </w:r>
      <w:r w:rsidRPr="008032E6">
        <w:rPr>
          <w:rFonts w:ascii="仿宋_GB2312" w:hAnsi="宋体" w:cs="宋体" w:hint="eastAsia"/>
          <w:spacing w:val="-6"/>
          <w:kern w:val="0"/>
          <w:szCs w:val="32"/>
        </w:rPr>
        <w:t>校建立完善的公共安全体系，建立安全保障及突发事件应急处理机制，营造安全文化氛围，维护校园和谐稳定。</w:t>
      </w:r>
    </w:p>
    <w:p w14:paraId="79296858" w14:textId="13852979" w:rsidR="00B55838" w:rsidRPr="008032E6" w:rsidRDefault="00B55838" w:rsidP="00DF263C">
      <w:pPr>
        <w:widowControl/>
        <w:spacing w:line="660" w:lineRule="exact"/>
        <w:ind w:firstLineChars="200" w:firstLine="632"/>
        <w:rPr>
          <w:rFonts w:ascii="仿宋_GB2312" w:hAnsi="宋体" w:cs="宋体"/>
          <w:kern w:val="0"/>
          <w:szCs w:val="32"/>
        </w:rPr>
      </w:pPr>
      <w:r w:rsidRPr="008032E6">
        <w:rPr>
          <w:rFonts w:ascii="仿宋_GB2312" w:hAnsi="宋体" w:cs="宋体" w:hint="eastAsia"/>
          <w:kern w:val="0"/>
          <w:szCs w:val="32"/>
        </w:rPr>
        <w:t>第一百零</w:t>
      </w:r>
      <w:r w:rsidR="00710675" w:rsidRPr="008032E6">
        <w:rPr>
          <w:rFonts w:ascii="仿宋_GB2312" w:hAnsi="宋体" w:cs="宋体" w:hint="eastAsia"/>
          <w:kern w:val="0"/>
          <w:szCs w:val="32"/>
        </w:rPr>
        <w:t>九</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学校建立完善的公共卫生工作机制，做好食品卫生管理工作，加强公共场所卫生管理，保障公共卫生安全。</w:t>
      </w:r>
    </w:p>
    <w:p w14:paraId="4494F327" w14:textId="77777777" w:rsidR="00B55838" w:rsidRPr="008032E6" w:rsidRDefault="00B55838" w:rsidP="00DF263C">
      <w:pPr>
        <w:widowControl/>
        <w:spacing w:line="660" w:lineRule="exact"/>
        <w:ind w:firstLineChars="200" w:firstLine="632"/>
        <w:rPr>
          <w:rFonts w:ascii="仿宋_GB2312" w:hAnsi="宋体" w:cs="宋体"/>
          <w:kern w:val="0"/>
          <w:szCs w:val="32"/>
        </w:rPr>
      </w:pPr>
      <w:r w:rsidRPr="008032E6">
        <w:rPr>
          <w:rFonts w:ascii="仿宋_GB2312" w:hAnsi="宋体" w:cs="宋体" w:hint="eastAsia"/>
          <w:kern w:val="0"/>
          <w:szCs w:val="32"/>
        </w:rPr>
        <w:t>学校加强健康教育，建设便利的体育健身设施，促进教职工身心健康，关怀学生健康成长。</w:t>
      </w:r>
    </w:p>
    <w:p w14:paraId="2140EA53" w14:textId="42B2A6A5" w:rsidR="00B55838" w:rsidRPr="008032E6" w:rsidRDefault="00B55838" w:rsidP="00DF263C">
      <w:pPr>
        <w:widowControl/>
        <w:spacing w:line="660" w:lineRule="exact"/>
        <w:ind w:firstLineChars="200" w:firstLine="632"/>
        <w:rPr>
          <w:rFonts w:ascii="仿宋_GB2312" w:hAnsi="宋体" w:cs="宋体"/>
          <w:kern w:val="0"/>
          <w:szCs w:val="32"/>
        </w:rPr>
      </w:pPr>
      <w:r w:rsidRPr="008032E6">
        <w:rPr>
          <w:rFonts w:ascii="仿宋_GB2312" w:hAnsi="宋体" w:cs="宋体" w:hint="eastAsia"/>
          <w:kern w:val="0"/>
          <w:szCs w:val="32"/>
        </w:rPr>
        <w:lastRenderedPageBreak/>
        <w:t>第一百</w:t>
      </w:r>
      <w:r w:rsidR="00710675" w:rsidRPr="008032E6">
        <w:rPr>
          <w:rFonts w:ascii="仿宋_GB2312" w:hAnsi="宋体" w:cs="宋体" w:hint="eastAsia"/>
          <w:kern w:val="0"/>
          <w:szCs w:val="32"/>
        </w:rPr>
        <w:t>一十</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学校建立适应学校发展的服务保障模式，为学校改革发展提供优质、快捷、安全的服务与保障。</w:t>
      </w:r>
    </w:p>
    <w:p w14:paraId="526A2CBF" w14:textId="77777777" w:rsidR="00C65335" w:rsidRPr="008032E6" w:rsidRDefault="00C65335" w:rsidP="00C65335">
      <w:pPr>
        <w:widowControl/>
        <w:spacing w:line="660" w:lineRule="exact"/>
        <w:jc w:val="center"/>
        <w:rPr>
          <w:rFonts w:ascii="楷体_GB2312" w:eastAsia="楷体_GB2312" w:hAnsi="宋体" w:cs="宋体"/>
          <w:bCs/>
          <w:kern w:val="0"/>
          <w:szCs w:val="32"/>
        </w:rPr>
      </w:pPr>
    </w:p>
    <w:p w14:paraId="4E4376E0" w14:textId="77777777" w:rsidR="00B55838" w:rsidRPr="008032E6" w:rsidRDefault="00B55838" w:rsidP="00C65335">
      <w:pPr>
        <w:widowControl/>
        <w:spacing w:line="660" w:lineRule="exact"/>
        <w:jc w:val="center"/>
        <w:rPr>
          <w:rFonts w:ascii="楷体_GB2312" w:eastAsia="楷体_GB2312" w:hAnsi="宋体" w:cs="宋体"/>
          <w:bCs/>
          <w:kern w:val="0"/>
          <w:szCs w:val="32"/>
        </w:rPr>
      </w:pPr>
      <w:r w:rsidRPr="008032E6">
        <w:rPr>
          <w:rFonts w:ascii="楷体_GB2312" w:eastAsia="楷体_GB2312" w:hAnsi="宋体" w:cs="宋体" w:hint="eastAsia"/>
          <w:bCs/>
          <w:kern w:val="0"/>
          <w:szCs w:val="32"/>
        </w:rPr>
        <w:t>第四节</w:t>
      </w:r>
      <w:r w:rsidRPr="008032E6">
        <w:rPr>
          <w:rFonts w:ascii="楷体_GB2312" w:eastAsia="楷体_GB2312" w:hAnsi="宋体" w:cs="宋体"/>
          <w:bCs/>
          <w:kern w:val="0"/>
          <w:szCs w:val="32"/>
        </w:rPr>
        <w:t xml:space="preserve"> </w:t>
      </w:r>
      <w:r w:rsidRPr="008032E6">
        <w:rPr>
          <w:rFonts w:ascii="楷体_GB2312" w:eastAsia="楷体_GB2312" w:hAnsi="宋体" w:cs="宋体" w:hint="eastAsia"/>
          <w:bCs/>
          <w:kern w:val="0"/>
          <w:szCs w:val="32"/>
        </w:rPr>
        <w:t>校园建设</w:t>
      </w:r>
    </w:p>
    <w:p w14:paraId="0D3440E7" w14:textId="0145615E" w:rsidR="00B55838" w:rsidRPr="008032E6" w:rsidRDefault="00B55838" w:rsidP="00DF263C">
      <w:pPr>
        <w:widowControl/>
        <w:spacing w:line="660" w:lineRule="exact"/>
        <w:ind w:firstLineChars="200" w:firstLine="632"/>
        <w:rPr>
          <w:rFonts w:ascii="仿宋_GB2312" w:hAnsi="宋体" w:cs="宋体"/>
          <w:spacing w:val="-4"/>
          <w:kern w:val="0"/>
          <w:szCs w:val="32"/>
        </w:rPr>
      </w:pPr>
      <w:r w:rsidRPr="008032E6">
        <w:rPr>
          <w:rFonts w:ascii="仿宋_GB2312" w:hAnsi="宋体" w:cs="宋体" w:hint="eastAsia"/>
          <w:kern w:val="0"/>
          <w:szCs w:val="32"/>
        </w:rPr>
        <w:t>第一百</w:t>
      </w:r>
      <w:r w:rsidR="009A6283" w:rsidRPr="008032E6">
        <w:rPr>
          <w:rFonts w:ascii="仿宋_GB2312" w:hAnsi="宋体" w:cs="宋体" w:hint="eastAsia"/>
          <w:kern w:val="0"/>
          <w:szCs w:val="32"/>
        </w:rPr>
        <w:t>一十</w:t>
      </w:r>
      <w:r w:rsidR="00CE7B8D" w:rsidRPr="008032E6">
        <w:rPr>
          <w:rFonts w:ascii="仿宋_GB2312" w:hAnsi="宋体" w:cs="宋体" w:hint="eastAsia"/>
          <w:kern w:val="0"/>
          <w:szCs w:val="32"/>
        </w:rPr>
        <w:t>一</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学校设立</w:t>
      </w:r>
      <w:r w:rsidRPr="008032E6">
        <w:rPr>
          <w:rFonts w:ascii="仿宋_GB2312" w:hAnsi="宋体" w:cs="宋体" w:hint="eastAsia"/>
          <w:spacing w:val="-4"/>
          <w:kern w:val="0"/>
          <w:szCs w:val="32"/>
        </w:rPr>
        <w:t>校园规划委员会，科学规划与合理利用校园土地</w:t>
      </w:r>
      <w:r w:rsidR="004965E8" w:rsidRPr="008032E6">
        <w:rPr>
          <w:rFonts w:ascii="仿宋_GB2312" w:hAnsi="宋体" w:cs="宋体" w:hint="eastAsia"/>
          <w:spacing w:val="-4"/>
          <w:kern w:val="0"/>
          <w:szCs w:val="32"/>
        </w:rPr>
        <w:t>和其它</w:t>
      </w:r>
      <w:r w:rsidRPr="008032E6">
        <w:rPr>
          <w:rFonts w:ascii="仿宋_GB2312" w:hAnsi="宋体" w:cs="宋体" w:hint="eastAsia"/>
          <w:spacing w:val="-4"/>
          <w:kern w:val="0"/>
          <w:szCs w:val="32"/>
        </w:rPr>
        <w:t>资源，确定校园建设规划，建设并完善校园基础设施，加强校园综合治理，为教学、科研以及学校改革发展提供支撑。</w:t>
      </w:r>
    </w:p>
    <w:p w14:paraId="28AA8302" w14:textId="5DB5136F" w:rsidR="00B55838" w:rsidRPr="008032E6" w:rsidRDefault="00B55838" w:rsidP="00DF263C">
      <w:pPr>
        <w:widowControl/>
        <w:spacing w:line="660" w:lineRule="exact"/>
        <w:ind w:firstLineChars="200" w:firstLine="632"/>
        <w:rPr>
          <w:rFonts w:ascii="仿宋_GB2312" w:hAnsi="宋体" w:cs="宋体"/>
          <w:kern w:val="0"/>
          <w:szCs w:val="32"/>
        </w:rPr>
      </w:pPr>
      <w:r w:rsidRPr="008032E6">
        <w:rPr>
          <w:rFonts w:ascii="仿宋_GB2312" w:hAnsi="宋体" w:cs="宋体" w:hint="eastAsia"/>
          <w:kern w:val="0"/>
          <w:szCs w:val="32"/>
        </w:rPr>
        <w:t>第一百</w:t>
      </w:r>
      <w:r w:rsidR="0008517A" w:rsidRPr="008032E6">
        <w:rPr>
          <w:rFonts w:ascii="仿宋_GB2312" w:hAnsi="宋体" w:cs="宋体" w:hint="eastAsia"/>
          <w:kern w:val="0"/>
          <w:szCs w:val="32"/>
        </w:rPr>
        <w:t>一十</w:t>
      </w:r>
      <w:r w:rsidR="00CE7B8D" w:rsidRPr="008032E6">
        <w:rPr>
          <w:rFonts w:ascii="仿宋_GB2312" w:hAnsi="宋体" w:cs="宋体" w:hint="eastAsia"/>
          <w:kern w:val="0"/>
          <w:szCs w:val="32"/>
        </w:rPr>
        <w:t>二</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学校建设资源节约、环境友好、生态文明的绿色校园。</w:t>
      </w:r>
    </w:p>
    <w:p w14:paraId="3070BA32" w14:textId="4374BB9D" w:rsidR="00B55838" w:rsidRPr="008032E6" w:rsidRDefault="00B55838" w:rsidP="00DF263C">
      <w:pPr>
        <w:widowControl/>
        <w:spacing w:line="660" w:lineRule="exact"/>
        <w:ind w:firstLineChars="200" w:firstLine="632"/>
        <w:rPr>
          <w:rFonts w:ascii="仿宋_GB2312" w:hAnsi="宋体" w:cs="宋体"/>
          <w:kern w:val="0"/>
          <w:szCs w:val="32"/>
        </w:rPr>
      </w:pPr>
      <w:r w:rsidRPr="008032E6">
        <w:rPr>
          <w:rFonts w:ascii="仿宋_GB2312" w:hAnsi="宋体" w:cs="宋体" w:hint="eastAsia"/>
          <w:kern w:val="0"/>
          <w:szCs w:val="32"/>
        </w:rPr>
        <w:t>第一百</w:t>
      </w:r>
      <w:r w:rsidR="0008517A" w:rsidRPr="008032E6">
        <w:rPr>
          <w:rFonts w:ascii="仿宋_GB2312" w:hAnsi="宋体" w:cs="宋体" w:hint="eastAsia"/>
          <w:kern w:val="0"/>
          <w:szCs w:val="32"/>
        </w:rPr>
        <w:t>一十</w:t>
      </w:r>
      <w:r w:rsidR="00CE7B8D" w:rsidRPr="008032E6">
        <w:rPr>
          <w:rFonts w:ascii="仿宋_GB2312" w:hAnsi="宋体" w:cs="宋体" w:hint="eastAsia"/>
          <w:kern w:val="0"/>
          <w:szCs w:val="32"/>
        </w:rPr>
        <w:t>三</w:t>
      </w:r>
      <w:r w:rsidRPr="008032E6">
        <w:rPr>
          <w:rFonts w:ascii="仿宋_GB2312" w:hAnsi="宋体" w:cs="宋体" w:hint="eastAsia"/>
          <w:kern w:val="0"/>
          <w:szCs w:val="32"/>
        </w:rPr>
        <w:t>条</w:t>
      </w:r>
      <w:r w:rsidR="00FB63E2" w:rsidRPr="008032E6">
        <w:rPr>
          <w:rFonts w:ascii="仿宋_GB2312" w:hAnsi="宋体" w:cs="宋体"/>
          <w:kern w:val="0"/>
          <w:szCs w:val="32"/>
        </w:rPr>
        <w:t xml:space="preserve"> </w:t>
      </w:r>
      <w:r w:rsidRPr="008032E6">
        <w:rPr>
          <w:rFonts w:ascii="仿宋_GB2312" w:hAnsi="宋体" w:cs="宋体" w:hint="eastAsia"/>
          <w:kern w:val="0"/>
          <w:szCs w:val="32"/>
        </w:rPr>
        <w:t>学校保护历史性、文化性、艺术性</w:t>
      </w:r>
      <w:r w:rsidR="004965E8" w:rsidRPr="008032E6">
        <w:rPr>
          <w:rFonts w:ascii="仿宋_GB2312" w:hAnsi="宋体" w:cs="宋体" w:hint="eastAsia"/>
          <w:kern w:val="0"/>
          <w:szCs w:val="32"/>
        </w:rPr>
        <w:t>、地域性</w:t>
      </w:r>
      <w:r w:rsidRPr="008032E6">
        <w:rPr>
          <w:rFonts w:ascii="仿宋_GB2312" w:hAnsi="宋体" w:cs="宋体" w:hint="eastAsia"/>
          <w:kern w:val="0"/>
          <w:szCs w:val="32"/>
        </w:rPr>
        <w:t>校园景观，结合时代需求进行科学规划。培育</w:t>
      </w:r>
      <w:r w:rsidR="007B4A05" w:rsidRPr="008032E6">
        <w:rPr>
          <w:rFonts w:ascii="仿宋_GB2312" w:hAnsi="宋体" w:cs="宋体" w:hint="eastAsia"/>
          <w:kern w:val="0"/>
          <w:szCs w:val="32"/>
        </w:rPr>
        <w:t>和塑造</w:t>
      </w:r>
      <w:r w:rsidRPr="008032E6">
        <w:rPr>
          <w:rFonts w:ascii="仿宋_GB2312" w:hAnsi="宋体" w:cs="宋体" w:hint="eastAsia"/>
          <w:kern w:val="0"/>
          <w:szCs w:val="32"/>
        </w:rPr>
        <w:t>有特色的校园文化形象，提升学校软实力。</w:t>
      </w:r>
    </w:p>
    <w:p w14:paraId="6FA3DB2A" w14:textId="77777777" w:rsidR="00B55838" w:rsidRPr="008032E6" w:rsidRDefault="00B55838" w:rsidP="00CC181A">
      <w:pPr>
        <w:widowControl/>
        <w:spacing w:line="660" w:lineRule="exact"/>
        <w:ind w:firstLineChars="200" w:firstLine="632"/>
        <w:jc w:val="left"/>
        <w:rPr>
          <w:rFonts w:ascii="仿宋_GB2312" w:hAnsi="宋体" w:cs="宋体"/>
          <w:kern w:val="0"/>
          <w:szCs w:val="32"/>
        </w:rPr>
      </w:pPr>
    </w:p>
    <w:p w14:paraId="7C1BD3A3" w14:textId="704E3CB1" w:rsidR="00B55838" w:rsidRPr="008032E6" w:rsidRDefault="00B55838" w:rsidP="00C65335">
      <w:pPr>
        <w:widowControl/>
        <w:spacing w:line="660" w:lineRule="exact"/>
        <w:jc w:val="center"/>
        <w:rPr>
          <w:rFonts w:ascii="黑体" w:eastAsia="黑体" w:hAnsi="黑体" w:cs="宋体"/>
          <w:kern w:val="0"/>
          <w:szCs w:val="32"/>
        </w:rPr>
      </w:pPr>
      <w:r w:rsidRPr="008032E6">
        <w:rPr>
          <w:rFonts w:ascii="黑体" w:eastAsia="黑体" w:hAnsi="黑体" w:cs="宋体" w:hint="eastAsia"/>
          <w:kern w:val="0"/>
          <w:szCs w:val="32"/>
        </w:rPr>
        <w:t>第七章</w:t>
      </w:r>
      <w:r w:rsidRPr="008032E6">
        <w:rPr>
          <w:rFonts w:ascii="黑体" w:eastAsia="黑体" w:hAnsi="黑体" w:cs="宋体"/>
          <w:kern w:val="0"/>
          <w:szCs w:val="32"/>
        </w:rPr>
        <w:t xml:space="preserve"> </w:t>
      </w:r>
      <w:r w:rsidR="009D56B4" w:rsidRPr="008032E6">
        <w:rPr>
          <w:rFonts w:ascii="黑体" w:eastAsia="黑体" w:hAnsi="黑体" w:cs="宋体" w:hint="eastAsia"/>
          <w:kern w:val="0"/>
          <w:szCs w:val="32"/>
        </w:rPr>
        <w:t>校友和社会</w:t>
      </w:r>
    </w:p>
    <w:p w14:paraId="16C2173F" w14:textId="0B154604" w:rsidR="00A70C90" w:rsidRPr="008032E6" w:rsidRDefault="00A70C90" w:rsidP="00DF263C">
      <w:pPr>
        <w:widowControl/>
        <w:spacing w:line="660" w:lineRule="exact"/>
        <w:ind w:firstLineChars="200" w:firstLine="632"/>
        <w:rPr>
          <w:rFonts w:ascii="仿宋_GB2312" w:hAnsi="宋体" w:cs="宋体"/>
          <w:kern w:val="0"/>
          <w:szCs w:val="32"/>
        </w:rPr>
      </w:pPr>
      <w:r w:rsidRPr="008032E6">
        <w:rPr>
          <w:rFonts w:ascii="仿宋_GB2312" w:hAnsi="宋体" w:cs="宋体" w:hint="eastAsia"/>
          <w:kern w:val="0"/>
          <w:szCs w:val="32"/>
        </w:rPr>
        <w:t>第一百一十</w:t>
      </w:r>
      <w:r w:rsidR="00CE7B8D" w:rsidRPr="008032E6">
        <w:rPr>
          <w:rFonts w:ascii="仿宋_GB2312" w:hAnsi="宋体" w:cs="宋体" w:hint="eastAsia"/>
          <w:kern w:val="0"/>
          <w:szCs w:val="32"/>
        </w:rPr>
        <w:t>四</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凡在重庆大学学习过的学生（学员）及工作过的教职工均是重庆大学的校友。校友是学校声誉的重要体现者，是学校持续发展的宝贵资源。</w:t>
      </w:r>
    </w:p>
    <w:p w14:paraId="2F0291A5" w14:textId="3F47EDF5" w:rsidR="00A70C90" w:rsidRPr="008032E6" w:rsidRDefault="00A70C90" w:rsidP="00DF263C">
      <w:pPr>
        <w:widowControl/>
        <w:spacing w:line="660" w:lineRule="exact"/>
        <w:ind w:firstLineChars="200" w:firstLine="632"/>
        <w:rPr>
          <w:rFonts w:ascii="仿宋_GB2312" w:hAnsi="宋体" w:cs="宋体"/>
          <w:kern w:val="0"/>
          <w:szCs w:val="32"/>
        </w:rPr>
      </w:pPr>
      <w:r w:rsidRPr="008032E6">
        <w:rPr>
          <w:rFonts w:ascii="仿宋_GB2312" w:hAnsi="宋体" w:cs="宋体" w:hint="eastAsia"/>
          <w:kern w:val="0"/>
          <w:szCs w:val="32"/>
        </w:rPr>
        <w:lastRenderedPageBreak/>
        <w:t>第一百一十</w:t>
      </w:r>
      <w:r w:rsidR="00CE7B8D" w:rsidRPr="008032E6">
        <w:rPr>
          <w:rFonts w:ascii="仿宋_GB2312" w:hAnsi="宋体" w:cs="宋体" w:hint="eastAsia"/>
          <w:kern w:val="0"/>
          <w:szCs w:val="32"/>
        </w:rPr>
        <w:t>五</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学校密切联系校友，关心校友发展，优先为校友提供优质的继续教育和其他方面的服务。听取校友的意见和建议，鼓励校友参与学校建设、促进学校发展。</w:t>
      </w:r>
    </w:p>
    <w:p w14:paraId="071B1558" w14:textId="3ABCE192" w:rsidR="00A70C90" w:rsidRPr="008032E6" w:rsidRDefault="00A70C90" w:rsidP="00DF263C">
      <w:pPr>
        <w:widowControl/>
        <w:spacing w:line="660" w:lineRule="exact"/>
        <w:ind w:firstLineChars="200" w:firstLine="632"/>
        <w:rPr>
          <w:rFonts w:ascii="仿宋_GB2312" w:hAnsi="宋体" w:cs="宋体"/>
          <w:kern w:val="0"/>
          <w:szCs w:val="32"/>
        </w:rPr>
      </w:pPr>
      <w:r w:rsidRPr="008032E6">
        <w:rPr>
          <w:rFonts w:ascii="仿宋_GB2312" w:hAnsi="宋体" w:cs="宋体" w:hint="eastAsia"/>
          <w:kern w:val="0"/>
          <w:szCs w:val="32"/>
        </w:rPr>
        <w:t>第一百一十</w:t>
      </w:r>
      <w:r w:rsidR="00CE7B8D" w:rsidRPr="008032E6">
        <w:rPr>
          <w:rFonts w:ascii="仿宋_GB2312" w:hAnsi="宋体" w:cs="宋体" w:hint="eastAsia"/>
          <w:kern w:val="0"/>
          <w:szCs w:val="32"/>
        </w:rPr>
        <w:t>六</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重庆大学校友总会依照国家法律、法规、规章及其章程的规定从事相关活动，促进校友组织和校友为地方经济文化建设、社会发展做出贡献，协助学校开展教学、科研、学术文化等方面的交流与协作。</w:t>
      </w:r>
    </w:p>
    <w:p w14:paraId="70890D52" w14:textId="7A1C19E3" w:rsidR="00B55838" w:rsidRPr="008032E6" w:rsidRDefault="00B55838" w:rsidP="00DF263C">
      <w:pPr>
        <w:widowControl/>
        <w:spacing w:line="660" w:lineRule="exact"/>
        <w:ind w:firstLineChars="200" w:firstLine="632"/>
        <w:rPr>
          <w:rFonts w:ascii="仿宋_GB2312" w:hAnsi="宋体" w:cs="宋体"/>
          <w:kern w:val="0"/>
          <w:szCs w:val="32"/>
        </w:rPr>
      </w:pPr>
      <w:r w:rsidRPr="008032E6">
        <w:rPr>
          <w:rFonts w:ascii="仿宋_GB2312" w:hAnsi="宋体" w:cs="宋体" w:hint="eastAsia"/>
          <w:kern w:val="0"/>
          <w:szCs w:val="32"/>
        </w:rPr>
        <w:t>第一百</w:t>
      </w:r>
      <w:r w:rsidR="00A70C90" w:rsidRPr="008032E6">
        <w:rPr>
          <w:rFonts w:ascii="仿宋_GB2312" w:hAnsi="宋体" w:cs="宋体" w:hint="eastAsia"/>
          <w:kern w:val="0"/>
          <w:szCs w:val="32"/>
        </w:rPr>
        <w:t>一十</w:t>
      </w:r>
      <w:r w:rsidR="00CE7B8D" w:rsidRPr="008032E6">
        <w:rPr>
          <w:rFonts w:ascii="仿宋_GB2312" w:hAnsi="宋体" w:cs="宋体" w:hint="eastAsia"/>
          <w:kern w:val="0"/>
          <w:szCs w:val="32"/>
        </w:rPr>
        <w:t>七</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学校积极推动与重庆市人民政府的合作，建立健全与重庆市各级政府及部门的沟通协调机制，拓展双方在人才培养、科学研究、技术开发、决策咨询等方面的交流与合作，全面促进学校与社会的互动发展。</w:t>
      </w:r>
    </w:p>
    <w:p w14:paraId="54D0FE7F" w14:textId="77777777" w:rsidR="00B55838" w:rsidRPr="008032E6" w:rsidRDefault="00B55838" w:rsidP="00DF263C">
      <w:pPr>
        <w:widowControl/>
        <w:spacing w:line="660" w:lineRule="exact"/>
        <w:ind w:firstLineChars="200" w:firstLine="632"/>
        <w:rPr>
          <w:rFonts w:ascii="仿宋_GB2312" w:hAnsi="宋体" w:cs="宋体"/>
          <w:kern w:val="0"/>
          <w:szCs w:val="32"/>
        </w:rPr>
      </w:pPr>
      <w:r w:rsidRPr="008032E6">
        <w:rPr>
          <w:rFonts w:ascii="仿宋_GB2312" w:hAnsi="宋体" w:cs="宋体" w:hint="eastAsia"/>
          <w:kern w:val="0"/>
          <w:szCs w:val="32"/>
        </w:rPr>
        <w:t>学校积极争取重庆市人民政府为学校提供更为广泛的公共支持，增强学校办学实力；支持政府有关部门及企业事业单位、社会团体及其他单位参与和资助学校办学活动。</w:t>
      </w:r>
    </w:p>
    <w:p w14:paraId="5056586F" w14:textId="7816678F" w:rsidR="00B55838" w:rsidRPr="008032E6" w:rsidRDefault="00B55838" w:rsidP="00DF263C">
      <w:pPr>
        <w:widowControl/>
        <w:spacing w:line="660" w:lineRule="exact"/>
        <w:ind w:firstLineChars="200" w:firstLine="632"/>
        <w:rPr>
          <w:rFonts w:ascii="仿宋_GB2312" w:hAnsi="宋体" w:cs="宋体"/>
          <w:kern w:val="0"/>
          <w:szCs w:val="32"/>
        </w:rPr>
      </w:pPr>
      <w:r w:rsidRPr="008032E6">
        <w:rPr>
          <w:rFonts w:ascii="仿宋_GB2312" w:hAnsi="宋体" w:cs="宋体" w:hint="eastAsia"/>
          <w:kern w:val="0"/>
          <w:szCs w:val="32"/>
        </w:rPr>
        <w:t>第一百一十</w:t>
      </w:r>
      <w:r w:rsidR="00CE7B8D" w:rsidRPr="008032E6">
        <w:rPr>
          <w:rFonts w:ascii="仿宋_GB2312" w:hAnsi="宋体" w:cs="宋体" w:hint="eastAsia"/>
          <w:kern w:val="0"/>
          <w:szCs w:val="32"/>
        </w:rPr>
        <w:t>八</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学校积极发展与其他地方政府的战略性合作关系。</w:t>
      </w:r>
    </w:p>
    <w:p w14:paraId="1B8B87DF" w14:textId="74BB3530" w:rsidR="00B55838" w:rsidRPr="008032E6" w:rsidRDefault="00B55838" w:rsidP="00DF263C">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第一百一十</w:t>
      </w:r>
      <w:r w:rsidR="00CE7B8D" w:rsidRPr="008032E6">
        <w:rPr>
          <w:rFonts w:ascii="仿宋_GB2312" w:hAnsi="宋体" w:cs="宋体" w:hint="eastAsia"/>
          <w:kern w:val="0"/>
          <w:szCs w:val="32"/>
        </w:rPr>
        <w:t>九</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学校加强与行业组织、企业单位、科研院所等的合作，通过缔结协议、设立联合机构、建立实践教学基地等方式和渠道，开展合作研究、技术开发、人才培养等办学活动。</w:t>
      </w:r>
    </w:p>
    <w:p w14:paraId="19573859" w14:textId="711D23D6" w:rsidR="00EB3EF5" w:rsidRPr="008032E6" w:rsidRDefault="00B55838" w:rsidP="00DF263C">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lastRenderedPageBreak/>
        <w:t>第一百</w:t>
      </w:r>
      <w:r w:rsidR="00CE7B8D" w:rsidRPr="008032E6">
        <w:rPr>
          <w:rFonts w:ascii="仿宋_GB2312" w:hAnsi="宋体" w:cs="宋体" w:hint="eastAsia"/>
          <w:kern w:val="0"/>
          <w:szCs w:val="32"/>
        </w:rPr>
        <w:t>二十</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学校加强与</w:t>
      </w:r>
      <w:r w:rsidR="00887242" w:rsidRPr="008032E6">
        <w:rPr>
          <w:rFonts w:ascii="仿宋_GB2312" w:hAnsi="宋体" w:cs="宋体" w:hint="eastAsia"/>
          <w:kern w:val="0"/>
          <w:szCs w:val="32"/>
        </w:rPr>
        <w:t>国内</w:t>
      </w:r>
      <w:r w:rsidRPr="008032E6">
        <w:rPr>
          <w:rFonts w:ascii="仿宋_GB2312" w:hAnsi="宋体" w:cs="宋体" w:hint="eastAsia"/>
          <w:kern w:val="0"/>
          <w:szCs w:val="32"/>
        </w:rPr>
        <w:t>高等学校</w:t>
      </w:r>
      <w:r w:rsidR="009F7B91" w:rsidRPr="008032E6">
        <w:rPr>
          <w:rFonts w:ascii="仿宋_GB2312" w:hAnsi="宋体" w:cs="宋体" w:hint="eastAsia"/>
          <w:kern w:val="0"/>
          <w:szCs w:val="32"/>
        </w:rPr>
        <w:t>和</w:t>
      </w:r>
      <w:r w:rsidR="00887242" w:rsidRPr="008032E6">
        <w:rPr>
          <w:rFonts w:ascii="仿宋_GB2312" w:hAnsi="宋体" w:cs="宋体" w:hint="eastAsia"/>
          <w:kern w:val="0"/>
          <w:szCs w:val="32"/>
        </w:rPr>
        <w:t>其他</w:t>
      </w:r>
      <w:r w:rsidR="009F7B91" w:rsidRPr="008032E6">
        <w:rPr>
          <w:rFonts w:ascii="仿宋_GB2312" w:hAnsi="宋体" w:cs="宋体" w:hint="eastAsia"/>
          <w:kern w:val="0"/>
          <w:szCs w:val="32"/>
        </w:rPr>
        <w:t>教育机构</w:t>
      </w:r>
      <w:r w:rsidRPr="008032E6">
        <w:rPr>
          <w:rFonts w:ascii="仿宋_GB2312" w:hAnsi="宋体" w:cs="宋体" w:hint="eastAsia"/>
          <w:kern w:val="0"/>
          <w:szCs w:val="32"/>
        </w:rPr>
        <w:t>的合作与交流，建立广泛的</w:t>
      </w:r>
      <w:r w:rsidR="009F7B91" w:rsidRPr="008032E6">
        <w:rPr>
          <w:rFonts w:ascii="仿宋_GB2312" w:hAnsi="宋体" w:cs="宋体" w:hint="eastAsia"/>
          <w:kern w:val="0"/>
          <w:szCs w:val="32"/>
        </w:rPr>
        <w:t>合作网络</w:t>
      </w:r>
      <w:r w:rsidRPr="008032E6">
        <w:rPr>
          <w:rFonts w:ascii="仿宋_GB2312" w:hAnsi="宋体" w:cs="宋体" w:hint="eastAsia"/>
          <w:kern w:val="0"/>
          <w:szCs w:val="32"/>
        </w:rPr>
        <w:t>，共享优质教育资源</w:t>
      </w:r>
      <w:r w:rsidR="00666395" w:rsidRPr="008032E6">
        <w:rPr>
          <w:rFonts w:ascii="仿宋_GB2312" w:hAnsi="宋体" w:cs="宋体" w:hint="eastAsia"/>
          <w:kern w:val="0"/>
          <w:szCs w:val="32"/>
        </w:rPr>
        <w:t>，促进共同发展</w:t>
      </w:r>
      <w:r w:rsidRPr="008032E6">
        <w:rPr>
          <w:rFonts w:ascii="仿宋_GB2312" w:hAnsi="宋体" w:cs="宋体" w:hint="eastAsia"/>
          <w:kern w:val="0"/>
          <w:szCs w:val="32"/>
        </w:rPr>
        <w:t>。建立与对口支援高校的沟通协调机制。</w:t>
      </w:r>
    </w:p>
    <w:p w14:paraId="0607E4CE" w14:textId="7A6BFAD0" w:rsidR="00A70C90" w:rsidRPr="008032E6" w:rsidRDefault="00A70C90" w:rsidP="00DF263C">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第一百</w:t>
      </w:r>
      <w:r w:rsidR="00355370" w:rsidRPr="008032E6">
        <w:rPr>
          <w:rFonts w:ascii="仿宋_GB2312" w:hAnsi="宋体" w:cs="宋体" w:hint="eastAsia"/>
          <w:kern w:val="0"/>
          <w:szCs w:val="32"/>
        </w:rPr>
        <w:t>二十</w:t>
      </w:r>
      <w:r w:rsidR="00CE7B8D" w:rsidRPr="008032E6">
        <w:rPr>
          <w:rFonts w:ascii="仿宋_GB2312" w:hAnsi="宋体" w:cs="宋体" w:hint="eastAsia"/>
          <w:kern w:val="0"/>
          <w:szCs w:val="32"/>
        </w:rPr>
        <w:t>一</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学校理事会是学校加强社会合作、争取办学资源、扩大决策民主、加强社会监督，促进学校发展改革的咨询协调机构。</w:t>
      </w:r>
    </w:p>
    <w:p w14:paraId="52E83EEB" w14:textId="4C8EA763" w:rsidR="00B55838" w:rsidRPr="008032E6" w:rsidRDefault="00A70C90" w:rsidP="00DF263C">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学校理事会依据其章程组建并开展活动。</w:t>
      </w:r>
    </w:p>
    <w:p w14:paraId="32C28D19" w14:textId="1A9CDFF0" w:rsidR="00B55838" w:rsidRPr="008032E6" w:rsidRDefault="00B55838" w:rsidP="00DF263C">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第一百</w:t>
      </w:r>
      <w:r w:rsidR="00A70C90" w:rsidRPr="008032E6">
        <w:rPr>
          <w:rFonts w:ascii="仿宋_GB2312" w:hAnsi="宋体" w:cs="宋体" w:hint="eastAsia"/>
          <w:kern w:val="0"/>
          <w:szCs w:val="32"/>
        </w:rPr>
        <w:t>二十</w:t>
      </w:r>
      <w:r w:rsidR="00CE7B8D" w:rsidRPr="008032E6">
        <w:rPr>
          <w:rFonts w:ascii="仿宋_GB2312" w:hAnsi="宋体" w:cs="宋体" w:hint="eastAsia"/>
          <w:kern w:val="0"/>
          <w:szCs w:val="32"/>
        </w:rPr>
        <w:t>二</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学校依据国家有关法律、法规、规章，遵循公正、公平、便民的原则，开展信息公开工作，保障公民、法人和其他组织依法获取学校信息、监督办学行为。</w:t>
      </w:r>
    </w:p>
    <w:p w14:paraId="284A8D77" w14:textId="77777777" w:rsidR="00B55838" w:rsidRPr="008032E6" w:rsidRDefault="00B55838" w:rsidP="0059586E">
      <w:pPr>
        <w:widowControl/>
        <w:spacing w:line="600" w:lineRule="exact"/>
        <w:ind w:firstLineChars="200" w:firstLine="634"/>
        <w:jc w:val="center"/>
        <w:rPr>
          <w:rFonts w:ascii="仿宋_GB2312" w:hAnsi="宋体" w:cs="宋体"/>
          <w:b/>
          <w:bCs/>
          <w:kern w:val="0"/>
          <w:szCs w:val="32"/>
        </w:rPr>
      </w:pPr>
    </w:p>
    <w:p w14:paraId="4F21E479" w14:textId="0E1D93B6" w:rsidR="002A28E5" w:rsidRPr="008032E6" w:rsidRDefault="00B55838" w:rsidP="00DF263C">
      <w:pPr>
        <w:widowControl/>
        <w:spacing w:line="660" w:lineRule="exact"/>
        <w:jc w:val="center"/>
        <w:rPr>
          <w:rFonts w:ascii="黑体" w:eastAsia="黑体" w:hAnsi="黑体" w:cs="宋体"/>
          <w:kern w:val="0"/>
          <w:szCs w:val="32"/>
        </w:rPr>
      </w:pPr>
      <w:r w:rsidRPr="008032E6">
        <w:rPr>
          <w:rFonts w:ascii="黑体" w:eastAsia="黑体" w:hAnsi="黑体" w:cs="宋体" w:hint="eastAsia"/>
          <w:kern w:val="0"/>
          <w:szCs w:val="32"/>
        </w:rPr>
        <w:t>第八章</w:t>
      </w:r>
      <w:r w:rsidR="00F762BE" w:rsidRPr="008032E6">
        <w:rPr>
          <w:rFonts w:ascii="黑体" w:eastAsia="黑体" w:hAnsi="黑体" w:cs="宋体"/>
          <w:kern w:val="0"/>
          <w:szCs w:val="32"/>
        </w:rPr>
        <w:t xml:space="preserve"> </w:t>
      </w:r>
      <w:r w:rsidR="004046A6" w:rsidRPr="008032E6">
        <w:rPr>
          <w:rFonts w:ascii="黑体" w:eastAsia="黑体" w:hAnsi="黑体" w:cs="宋体" w:hint="eastAsia"/>
          <w:kern w:val="0"/>
          <w:szCs w:val="32"/>
        </w:rPr>
        <w:t>学校标志</w:t>
      </w:r>
      <w:r w:rsidRPr="008032E6">
        <w:rPr>
          <w:rFonts w:ascii="黑体" w:eastAsia="黑体" w:hAnsi="黑体" w:cs="宋体" w:hint="eastAsia"/>
          <w:kern w:val="0"/>
          <w:szCs w:val="32"/>
        </w:rPr>
        <w:t>、校歌、校庆日</w:t>
      </w:r>
    </w:p>
    <w:p w14:paraId="6246D26B" w14:textId="1FB864A4" w:rsidR="004046A6" w:rsidRPr="008032E6" w:rsidRDefault="00B55838" w:rsidP="00435B0D">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第一百二十</w:t>
      </w:r>
      <w:r w:rsidR="00CE7B8D" w:rsidRPr="008032E6">
        <w:rPr>
          <w:rFonts w:ascii="仿宋_GB2312" w:hAnsi="宋体" w:cs="宋体" w:hint="eastAsia"/>
          <w:kern w:val="0"/>
          <w:szCs w:val="32"/>
        </w:rPr>
        <w:t>三</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w:t>
      </w:r>
      <w:r w:rsidR="004046A6" w:rsidRPr="008032E6">
        <w:rPr>
          <w:rFonts w:ascii="仿宋_GB2312" w:hAnsi="宋体" w:cs="宋体" w:hint="eastAsia"/>
          <w:kern w:val="0"/>
          <w:szCs w:val="32"/>
        </w:rPr>
        <w:t>标志以圆形构图</w:t>
      </w:r>
      <w:r w:rsidR="005206E8" w:rsidRPr="008032E6">
        <w:rPr>
          <w:rFonts w:ascii="仿宋_GB2312" w:hAnsi="宋体" w:cs="宋体" w:hint="eastAsia"/>
          <w:kern w:val="0"/>
          <w:szCs w:val="32"/>
        </w:rPr>
        <w:t>（如下图左部分）</w:t>
      </w:r>
      <w:r w:rsidR="004046A6" w:rsidRPr="008032E6">
        <w:rPr>
          <w:rFonts w:ascii="仿宋_GB2312" w:hAnsi="宋体" w:cs="宋体" w:hint="eastAsia"/>
          <w:kern w:val="0"/>
          <w:szCs w:val="32"/>
        </w:rPr>
        <w:t>，象征重庆大学是一个团结和谐的集体。图案上部为</w:t>
      </w:r>
      <w:r w:rsidR="005206E8" w:rsidRPr="008032E6">
        <w:rPr>
          <w:rFonts w:ascii="仿宋_GB2312" w:hAnsi="宋体" w:cs="宋体" w:hint="eastAsia"/>
          <w:kern w:val="0"/>
          <w:szCs w:val="32"/>
        </w:rPr>
        <w:t>校</w:t>
      </w:r>
      <w:r w:rsidR="00F740D0" w:rsidRPr="008032E6">
        <w:rPr>
          <w:rFonts w:ascii="仿宋_GB2312" w:hAnsi="宋体" w:cs="宋体" w:hint="eastAsia"/>
          <w:kern w:val="0"/>
          <w:szCs w:val="32"/>
        </w:rPr>
        <w:t>名</w:t>
      </w:r>
      <w:r w:rsidR="005206E8" w:rsidRPr="008032E6">
        <w:rPr>
          <w:rFonts w:ascii="仿宋_GB2312" w:hAnsi="宋体" w:cs="宋体" w:hint="eastAsia"/>
          <w:kern w:val="0"/>
          <w:szCs w:val="32"/>
        </w:rPr>
        <w:t>中文标准字</w:t>
      </w:r>
      <w:r w:rsidR="004046A6" w:rsidRPr="008032E6">
        <w:rPr>
          <w:rFonts w:ascii="仿宋_GB2312" w:hAnsi="宋体" w:cs="宋体" w:hint="eastAsia"/>
          <w:kern w:val="0"/>
          <w:szCs w:val="32"/>
        </w:rPr>
        <w:t>。图案中部，三角形取自学校建校初期的三角形校徽；</w:t>
      </w:r>
      <w:r w:rsidR="00435B0D" w:rsidRPr="008032E6">
        <w:rPr>
          <w:rFonts w:ascii="仿宋_GB2312" w:hAnsi="宋体" w:cs="宋体" w:hint="eastAsia"/>
          <w:kern w:val="0"/>
          <w:szCs w:val="32"/>
        </w:rPr>
        <w:t>“</w:t>
      </w:r>
      <w:r w:rsidR="00435B0D" w:rsidRPr="008032E6">
        <w:rPr>
          <w:rFonts w:ascii="仿宋_GB2312" w:hAnsi="宋体" w:cs="宋体"/>
          <w:kern w:val="0"/>
          <w:szCs w:val="32"/>
        </w:rPr>
        <w:t>1929</w:t>
      </w:r>
      <w:r w:rsidR="00435B0D" w:rsidRPr="008032E6">
        <w:rPr>
          <w:rFonts w:ascii="仿宋_GB2312" w:hAnsi="宋体" w:cs="宋体" w:hint="eastAsia"/>
          <w:kern w:val="0"/>
          <w:szCs w:val="32"/>
        </w:rPr>
        <w:t>”</w:t>
      </w:r>
      <w:r w:rsidR="004046A6" w:rsidRPr="008032E6">
        <w:rPr>
          <w:rFonts w:ascii="仿宋_GB2312" w:hAnsi="宋体" w:cs="宋体" w:hint="eastAsia"/>
          <w:kern w:val="0"/>
          <w:szCs w:val="32"/>
        </w:rPr>
        <w:t>是重庆大学创建年份；三角形中的九条水平细纹象征绵延江水，寓意学校历史久远流长；重叠于水平细纹上的折线构成山水相依、形影互映的图案，象征重庆大学坐落于山水环绕、江峡相拥的山水之城，寓意“嘉陵与长江相汇而生重庆，人文与科学相济而衍重大”；齿轮</w:t>
      </w:r>
      <w:proofErr w:type="gramStart"/>
      <w:r w:rsidR="004046A6" w:rsidRPr="008032E6">
        <w:rPr>
          <w:rFonts w:ascii="仿宋_GB2312" w:hAnsi="宋体" w:cs="宋体" w:hint="eastAsia"/>
          <w:kern w:val="0"/>
          <w:szCs w:val="32"/>
        </w:rPr>
        <w:t>彰</w:t>
      </w:r>
      <w:proofErr w:type="gramEnd"/>
      <w:r w:rsidR="004046A6" w:rsidRPr="008032E6">
        <w:rPr>
          <w:rFonts w:ascii="仿宋_GB2312" w:hAnsi="宋体" w:cs="宋体" w:hint="eastAsia"/>
          <w:kern w:val="0"/>
          <w:szCs w:val="32"/>
        </w:rPr>
        <w:t>显学校严谨的科学精神；两侧的橄榄枝象征祥和</w:t>
      </w:r>
      <w:r w:rsidR="004046A6" w:rsidRPr="008032E6">
        <w:rPr>
          <w:rFonts w:ascii="仿宋_GB2312" w:hAnsi="宋体" w:cs="宋体" w:hint="eastAsia"/>
          <w:kern w:val="0"/>
          <w:szCs w:val="32"/>
        </w:rPr>
        <w:lastRenderedPageBreak/>
        <w:t>与希望，寓意学校事业日新、生机永畅。图案下部为</w:t>
      </w:r>
      <w:r w:rsidR="00F740D0" w:rsidRPr="008032E6">
        <w:rPr>
          <w:rFonts w:ascii="仿宋_GB2312" w:hAnsi="宋体" w:cs="宋体" w:hint="eastAsia"/>
          <w:kern w:val="0"/>
          <w:szCs w:val="32"/>
        </w:rPr>
        <w:t>校名</w:t>
      </w:r>
      <w:r w:rsidR="004046A6" w:rsidRPr="008032E6">
        <w:rPr>
          <w:rFonts w:ascii="仿宋_GB2312" w:hAnsi="宋体" w:cs="宋体" w:hint="eastAsia"/>
          <w:kern w:val="0"/>
          <w:szCs w:val="32"/>
        </w:rPr>
        <w:t>英文</w:t>
      </w:r>
      <w:r w:rsidR="005206E8" w:rsidRPr="008032E6">
        <w:rPr>
          <w:rFonts w:ascii="仿宋_GB2312" w:hAnsi="宋体" w:cs="宋体" w:hint="eastAsia"/>
          <w:kern w:val="0"/>
          <w:szCs w:val="32"/>
        </w:rPr>
        <w:t>标准字</w:t>
      </w:r>
      <w:r w:rsidR="004046A6" w:rsidRPr="008032E6">
        <w:rPr>
          <w:rFonts w:ascii="仿宋_GB2312" w:hAnsi="宋体" w:cs="宋体" w:hint="eastAsia"/>
          <w:kern w:val="0"/>
          <w:szCs w:val="32"/>
        </w:rPr>
        <w:t>。</w:t>
      </w:r>
    </w:p>
    <w:p w14:paraId="5FABCA38" w14:textId="12734286" w:rsidR="00B55838" w:rsidRPr="008032E6" w:rsidRDefault="004046A6" w:rsidP="00435B0D">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Pr="008032E6">
        <w:rPr>
          <w:rFonts w:ascii="仿宋_GB2312" w:hAnsi="宋体" w:cs="宋体"/>
          <w:kern w:val="0"/>
          <w:szCs w:val="32"/>
        </w:rPr>
        <w:t>一百</w:t>
      </w:r>
      <w:r w:rsidRPr="008032E6">
        <w:rPr>
          <w:rFonts w:ascii="仿宋_GB2312" w:hAnsi="宋体" w:cs="宋体" w:hint="eastAsia"/>
          <w:kern w:val="0"/>
          <w:szCs w:val="32"/>
        </w:rPr>
        <w:t>二十</w:t>
      </w:r>
      <w:r w:rsidR="00CE7B8D" w:rsidRPr="008032E6">
        <w:rPr>
          <w:rFonts w:ascii="仿宋_GB2312" w:hAnsi="宋体" w:cs="宋体" w:hint="eastAsia"/>
          <w:kern w:val="0"/>
          <w:szCs w:val="32"/>
        </w:rPr>
        <w:t>四</w:t>
      </w:r>
      <w:r w:rsidRPr="008032E6">
        <w:rPr>
          <w:rFonts w:ascii="仿宋_GB2312" w:hAnsi="宋体" w:cs="宋体" w:hint="eastAsia"/>
          <w:kern w:val="0"/>
          <w:szCs w:val="32"/>
        </w:rPr>
        <w:t>条</w:t>
      </w:r>
      <w:r w:rsidRPr="008032E6">
        <w:rPr>
          <w:rFonts w:ascii="仿宋_GB2312" w:hAnsi="宋体" w:cs="宋体"/>
          <w:kern w:val="0"/>
          <w:szCs w:val="32"/>
        </w:rPr>
        <w:t xml:space="preserve"> </w:t>
      </w:r>
      <w:r w:rsidR="00F740D0" w:rsidRPr="008032E6">
        <w:rPr>
          <w:rFonts w:ascii="仿宋_GB2312" w:hAnsi="宋体" w:cs="宋体" w:hint="eastAsia"/>
          <w:kern w:val="0"/>
          <w:szCs w:val="32"/>
        </w:rPr>
        <w:t>校名中英文标注字</w:t>
      </w:r>
      <w:r w:rsidR="000B0FB1" w:rsidRPr="008032E6">
        <w:rPr>
          <w:rFonts w:ascii="仿宋_GB2312" w:hAnsi="宋体" w:cs="宋体" w:hint="eastAsia"/>
          <w:kern w:val="0"/>
          <w:szCs w:val="32"/>
        </w:rPr>
        <w:t>（</w:t>
      </w:r>
      <w:r w:rsidR="00F740D0" w:rsidRPr="008032E6">
        <w:rPr>
          <w:rFonts w:ascii="仿宋_GB2312" w:hAnsi="宋体" w:cs="宋体" w:hint="eastAsia"/>
          <w:kern w:val="0"/>
          <w:szCs w:val="32"/>
        </w:rPr>
        <w:t>如下图右部分</w:t>
      </w:r>
      <w:r w:rsidR="000B0FB1" w:rsidRPr="008032E6">
        <w:rPr>
          <w:rFonts w:ascii="仿宋_GB2312" w:hAnsi="宋体" w:cs="宋体" w:hint="eastAsia"/>
          <w:kern w:val="0"/>
          <w:szCs w:val="32"/>
        </w:rPr>
        <w:t>）</w:t>
      </w:r>
      <w:r w:rsidR="00F740D0" w:rsidRPr="008032E6">
        <w:rPr>
          <w:rFonts w:ascii="仿宋_GB2312" w:hAnsi="宋体" w:cs="宋体" w:hint="eastAsia"/>
          <w:kern w:val="0"/>
          <w:szCs w:val="32"/>
        </w:rPr>
        <w:t>，</w:t>
      </w:r>
      <w:r w:rsidRPr="008032E6">
        <w:rPr>
          <w:rFonts w:ascii="仿宋_GB2312" w:hAnsi="宋体" w:cs="宋体" w:hint="eastAsia"/>
          <w:kern w:val="0"/>
          <w:szCs w:val="32"/>
        </w:rPr>
        <w:t>中文</w:t>
      </w:r>
      <w:r w:rsidRPr="008032E6">
        <w:rPr>
          <w:rFonts w:ascii="仿宋_GB2312" w:hAnsi="宋体" w:cs="宋体"/>
          <w:kern w:val="0"/>
          <w:szCs w:val="32"/>
        </w:rPr>
        <w:t>标准字以毛泽东书法字体为基础设计而来，英文标准字以Georgia BT字体为基础设计而来。</w:t>
      </w:r>
      <w:r w:rsidR="00F740D0" w:rsidRPr="008032E6">
        <w:rPr>
          <w:rFonts w:ascii="仿宋_GB2312" w:hAnsi="宋体" w:cs="宋体" w:hint="eastAsia"/>
          <w:kern w:val="0"/>
          <w:szCs w:val="32"/>
        </w:rPr>
        <w:t>下图左、右两部分构成</w:t>
      </w:r>
      <w:r w:rsidRPr="008032E6">
        <w:rPr>
          <w:rFonts w:ascii="仿宋_GB2312" w:hAnsi="宋体" w:cs="宋体" w:hint="eastAsia"/>
          <w:kern w:val="0"/>
          <w:szCs w:val="32"/>
        </w:rPr>
        <w:t>学校</w:t>
      </w:r>
      <w:r w:rsidRPr="008032E6">
        <w:rPr>
          <w:rFonts w:ascii="仿宋_GB2312" w:hAnsi="宋体" w:cs="宋体"/>
          <w:kern w:val="0"/>
          <w:szCs w:val="32"/>
        </w:rPr>
        <w:t>标志与</w:t>
      </w:r>
      <w:r w:rsidR="00F740D0" w:rsidRPr="008032E6">
        <w:rPr>
          <w:rFonts w:ascii="仿宋_GB2312" w:hAnsi="宋体" w:cs="宋体" w:hint="eastAsia"/>
          <w:kern w:val="0"/>
          <w:szCs w:val="32"/>
        </w:rPr>
        <w:t>校名</w:t>
      </w:r>
      <w:r w:rsidRPr="008032E6">
        <w:rPr>
          <w:rFonts w:ascii="仿宋_GB2312" w:hAnsi="宋体" w:cs="宋体"/>
          <w:kern w:val="0"/>
          <w:szCs w:val="32"/>
        </w:rPr>
        <w:t>中英文标准</w:t>
      </w:r>
      <w:proofErr w:type="gramStart"/>
      <w:r w:rsidRPr="008032E6">
        <w:rPr>
          <w:rFonts w:ascii="仿宋_GB2312" w:hAnsi="宋体" w:cs="宋体"/>
          <w:kern w:val="0"/>
          <w:szCs w:val="32"/>
        </w:rPr>
        <w:t>字</w:t>
      </w:r>
      <w:r w:rsidR="00F740D0" w:rsidRPr="008032E6">
        <w:rPr>
          <w:rFonts w:ascii="仿宋_GB2312" w:hAnsi="宋体" w:cs="宋体" w:hint="eastAsia"/>
          <w:kern w:val="0"/>
          <w:szCs w:val="32"/>
        </w:rPr>
        <w:t>规范</w:t>
      </w:r>
      <w:proofErr w:type="gramEnd"/>
      <w:r w:rsidR="00F740D0" w:rsidRPr="008032E6">
        <w:rPr>
          <w:rFonts w:ascii="仿宋_GB2312" w:hAnsi="宋体" w:cs="宋体" w:hint="eastAsia"/>
          <w:kern w:val="0"/>
          <w:szCs w:val="32"/>
        </w:rPr>
        <w:t>的</w:t>
      </w:r>
      <w:r w:rsidRPr="008032E6">
        <w:rPr>
          <w:rFonts w:ascii="仿宋_GB2312" w:hAnsi="宋体" w:cs="宋体" w:hint="eastAsia"/>
          <w:kern w:val="0"/>
          <w:szCs w:val="32"/>
        </w:rPr>
        <w:t>横式</w:t>
      </w:r>
      <w:r w:rsidRPr="008032E6">
        <w:rPr>
          <w:rFonts w:ascii="仿宋_GB2312" w:hAnsi="宋体" w:cs="宋体"/>
          <w:kern w:val="0"/>
          <w:szCs w:val="32"/>
        </w:rPr>
        <w:t>组合。</w:t>
      </w:r>
    </w:p>
    <w:tbl>
      <w:tblPr>
        <w:tblW w:w="0" w:type="auto"/>
        <w:tblCellSpacing w:w="0" w:type="dxa"/>
        <w:tblLayout w:type="fixed"/>
        <w:tblCellMar>
          <w:left w:w="0" w:type="dxa"/>
          <w:right w:w="0" w:type="dxa"/>
        </w:tblCellMar>
        <w:tblLook w:val="0000" w:firstRow="0" w:lastRow="0" w:firstColumn="0" w:lastColumn="0" w:noHBand="0" w:noVBand="0"/>
      </w:tblPr>
      <w:tblGrid>
        <w:gridCol w:w="20"/>
        <w:gridCol w:w="8567"/>
      </w:tblGrid>
      <w:tr w:rsidR="00B55838" w:rsidRPr="008032E6" w14:paraId="413C7A29" w14:textId="77777777" w:rsidTr="00495CA1">
        <w:trPr>
          <w:gridAfter w:val="1"/>
          <w:wAfter w:w="8567" w:type="dxa"/>
          <w:tblCellSpacing w:w="0" w:type="dxa"/>
        </w:trPr>
        <w:tc>
          <w:tcPr>
            <w:tcW w:w="20" w:type="dxa"/>
            <w:vAlign w:val="center"/>
          </w:tcPr>
          <w:p w14:paraId="5C79A1AE" w14:textId="77777777" w:rsidR="00B55838" w:rsidRPr="008032E6" w:rsidRDefault="00B55838" w:rsidP="00CC181A">
            <w:pPr>
              <w:widowControl/>
              <w:ind w:firstLineChars="200" w:firstLine="472"/>
              <w:jc w:val="left"/>
              <w:rPr>
                <w:rFonts w:ascii="宋体" w:hAnsi="宋体" w:cs="宋体"/>
                <w:kern w:val="0"/>
                <w:sz w:val="24"/>
              </w:rPr>
            </w:pPr>
          </w:p>
        </w:tc>
      </w:tr>
      <w:tr w:rsidR="00B55838" w:rsidRPr="008032E6" w14:paraId="1903D174" w14:textId="77777777" w:rsidTr="00495CA1">
        <w:trPr>
          <w:tblCellSpacing w:w="0" w:type="dxa"/>
        </w:trPr>
        <w:tc>
          <w:tcPr>
            <w:tcW w:w="20" w:type="dxa"/>
            <w:vAlign w:val="center"/>
          </w:tcPr>
          <w:p w14:paraId="48274A97" w14:textId="77777777" w:rsidR="00B55838" w:rsidRPr="008032E6" w:rsidRDefault="00B55838" w:rsidP="00CC181A">
            <w:pPr>
              <w:widowControl/>
              <w:ind w:firstLineChars="200" w:firstLine="472"/>
              <w:jc w:val="left"/>
              <w:rPr>
                <w:rFonts w:ascii="宋体" w:hAnsi="宋体" w:cs="宋体"/>
                <w:kern w:val="0"/>
                <w:sz w:val="24"/>
              </w:rPr>
            </w:pPr>
          </w:p>
        </w:tc>
        <w:tc>
          <w:tcPr>
            <w:tcW w:w="8567" w:type="dxa"/>
            <w:vAlign w:val="center"/>
          </w:tcPr>
          <w:p w14:paraId="26655893" w14:textId="77777777" w:rsidR="00B55838" w:rsidRPr="008032E6" w:rsidRDefault="00A35301" w:rsidP="007254A2">
            <w:pPr>
              <w:widowControl/>
              <w:ind w:firstLineChars="200" w:firstLine="632"/>
              <w:jc w:val="center"/>
              <w:rPr>
                <w:rFonts w:ascii="宋体" w:hAnsi="宋体" w:cs="宋体"/>
                <w:kern w:val="0"/>
                <w:sz w:val="24"/>
              </w:rPr>
            </w:pPr>
            <w:r w:rsidRPr="008032E6">
              <w:rPr>
                <w:noProof/>
              </w:rPr>
              <w:drawing>
                <wp:inline distT="0" distB="0" distL="0" distR="0" wp14:anchorId="551AB906" wp14:editId="7D38FD8F">
                  <wp:extent cx="4953000" cy="1628775"/>
                  <wp:effectExtent l="0" t="0" r="0" b="9525"/>
                  <wp:docPr id="3" name="图片 3" descr="F:\..\..\..\..\..\ADMINI~1\AppData\Local\Temp\ksohtml\wps8CB6.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DMINI~1\AppData\Local\Temp\ksohtml\wps8CB6.tmp.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0" cy="1628775"/>
                          </a:xfrm>
                          <a:prstGeom prst="rect">
                            <a:avLst/>
                          </a:prstGeom>
                          <a:noFill/>
                          <a:ln>
                            <a:noFill/>
                          </a:ln>
                        </pic:spPr>
                      </pic:pic>
                    </a:graphicData>
                  </a:graphic>
                </wp:inline>
              </w:drawing>
            </w:r>
          </w:p>
        </w:tc>
      </w:tr>
    </w:tbl>
    <w:p w14:paraId="4286FEA5" w14:textId="6ACBC8AC" w:rsidR="004046A6" w:rsidRPr="008032E6" w:rsidRDefault="00F740D0" w:rsidP="00DF263C">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w:t>
      </w:r>
      <w:r w:rsidRPr="008032E6">
        <w:rPr>
          <w:rFonts w:ascii="仿宋_GB2312" w:hAnsi="宋体" w:cs="宋体"/>
          <w:kern w:val="0"/>
          <w:szCs w:val="32"/>
        </w:rPr>
        <w:t>一百</w:t>
      </w:r>
      <w:r w:rsidRPr="008032E6">
        <w:rPr>
          <w:rFonts w:ascii="仿宋_GB2312" w:hAnsi="宋体" w:cs="宋体" w:hint="eastAsia"/>
          <w:kern w:val="0"/>
          <w:szCs w:val="32"/>
        </w:rPr>
        <w:t>二十</w:t>
      </w:r>
      <w:r w:rsidR="00CE7B8D" w:rsidRPr="008032E6">
        <w:rPr>
          <w:rFonts w:ascii="仿宋_GB2312" w:hAnsi="宋体" w:cs="宋体" w:hint="eastAsia"/>
          <w:kern w:val="0"/>
          <w:szCs w:val="32"/>
        </w:rPr>
        <w:t>五</w:t>
      </w:r>
      <w:r w:rsidRPr="008032E6">
        <w:rPr>
          <w:rFonts w:ascii="仿宋_GB2312" w:hAnsi="宋体" w:cs="宋体" w:hint="eastAsia"/>
          <w:kern w:val="0"/>
          <w:szCs w:val="32"/>
        </w:rPr>
        <w:t>条</w:t>
      </w:r>
      <w:r w:rsidR="00F354C1" w:rsidRPr="008032E6">
        <w:rPr>
          <w:rFonts w:ascii="仿宋_GB2312" w:hAnsi="宋体" w:cs="宋体"/>
          <w:kern w:val="0"/>
          <w:szCs w:val="32"/>
        </w:rPr>
        <w:t xml:space="preserve"> </w:t>
      </w:r>
      <w:r w:rsidR="00B55838" w:rsidRPr="008032E6">
        <w:rPr>
          <w:rFonts w:ascii="仿宋_GB2312" w:hAnsi="宋体" w:cs="宋体" w:hint="eastAsia"/>
          <w:kern w:val="0"/>
          <w:szCs w:val="32"/>
        </w:rPr>
        <w:t>学校实行</w:t>
      </w:r>
      <w:r w:rsidR="004046A6" w:rsidRPr="008032E6">
        <w:rPr>
          <w:rFonts w:ascii="仿宋_GB2312" w:hAnsi="宋体" w:cs="宋体" w:hint="eastAsia"/>
          <w:kern w:val="0"/>
          <w:szCs w:val="32"/>
        </w:rPr>
        <w:t>视觉形象识别系统管理制度</w:t>
      </w:r>
      <w:r w:rsidR="00B55838" w:rsidRPr="008032E6">
        <w:rPr>
          <w:rFonts w:ascii="仿宋_GB2312" w:hAnsi="宋体" w:cs="宋体" w:hint="eastAsia"/>
          <w:kern w:val="0"/>
          <w:szCs w:val="32"/>
        </w:rPr>
        <w:t>。</w:t>
      </w:r>
    </w:p>
    <w:p w14:paraId="4FE3DFED" w14:textId="26DE5EF4" w:rsidR="00734BD3" w:rsidRPr="008032E6" w:rsidRDefault="004046A6" w:rsidP="00DF263C">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第一百二十</w:t>
      </w:r>
      <w:r w:rsidR="00CE7B8D" w:rsidRPr="008032E6">
        <w:rPr>
          <w:rFonts w:ascii="仿宋_GB2312" w:hAnsi="宋体" w:cs="宋体" w:hint="eastAsia"/>
          <w:kern w:val="0"/>
          <w:szCs w:val="32"/>
        </w:rPr>
        <w:t>六</w:t>
      </w:r>
      <w:r w:rsidR="00B55838" w:rsidRPr="008032E6">
        <w:rPr>
          <w:rFonts w:ascii="仿宋_GB2312" w:hAnsi="宋体" w:cs="宋体" w:hint="eastAsia"/>
          <w:kern w:val="0"/>
          <w:szCs w:val="32"/>
        </w:rPr>
        <w:t>条</w:t>
      </w:r>
      <w:r w:rsidR="00B55838" w:rsidRPr="008032E6">
        <w:rPr>
          <w:rFonts w:ascii="仿宋_GB2312" w:hAnsi="宋体" w:cs="宋体"/>
          <w:kern w:val="0"/>
          <w:szCs w:val="32"/>
        </w:rPr>
        <w:t xml:space="preserve"> </w:t>
      </w:r>
      <w:r w:rsidR="00B55838" w:rsidRPr="008032E6">
        <w:rPr>
          <w:rFonts w:ascii="仿宋_GB2312" w:hAnsi="宋体" w:cs="宋体" w:hint="eastAsia"/>
          <w:kern w:val="0"/>
          <w:szCs w:val="32"/>
        </w:rPr>
        <w:t>学校校歌为</w:t>
      </w:r>
      <w:r w:rsidR="00B55838" w:rsidRPr="008032E6">
        <w:rPr>
          <w:rFonts w:ascii="仿宋_GB2312" w:hAnsi="宋体" w:cs="宋体"/>
          <w:kern w:val="0"/>
          <w:szCs w:val="32"/>
        </w:rPr>
        <w:t>1936年由胡庶华作词、许可经作曲创作的《重庆大学校歌》。</w:t>
      </w:r>
    </w:p>
    <w:p w14:paraId="741254B8" w14:textId="3BED82D8" w:rsidR="00B55838" w:rsidRPr="008032E6" w:rsidRDefault="004046A6" w:rsidP="00DF263C">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第一百二十</w:t>
      </w:r>
      <w:r w:rsidR="00CE7B8D" w:rsidRPr="008032E6">
        <w:rPr>
          <w:rFonts w:ascii="仿宋_GB2312" w:hAnsi="宋体" w:cs="宋体" w:hint="eastAsia"/>
          <w:kern w:val="0"/>
          <w:szCs w:val="32"/>
        </w:rPr>
        <w:t>七</w:t>
      </w:r>
      <w:r w:rsidR="00B55838" w:rsidRPr="008032E6">
        <w:rPr>
          <w:rFonts w:ascii="仿宋_GB2312" w:hAnsi="宋体" w:cs="宋体" w:hint="eastAsia"/>
          <w:kern w:val="0"/>
          <w:szCs w:val="32"/>
        </w:rPr>
        <w:t>条</w:t>
      </w:r>
      <w:r w:rsidR="00B55838" w:rsidRPr="008032E6">
        <w:rPr>
          <w:rFonts w:ascii="仿宋_GB2312" w:hAnsi="宋体" w:cs="宋体"/>
          <w:kern w:val="0"/>
          <w:szCs w:val="32"/>
        </w:rPr>
        <w:t xml:space="preserve"> </w:t>
      </w:r>
      <w:r w:rsidR="00B55838" w:rsidRPr="008032E6">
        <w:rPr>
          <w:rFonts w:ascii="仿宋_GB2312" w:hAnsi="宋体" w:cs="宋体" w:hint="eastAsia"/>
          <w:kern w:val="0"/>
          <w:szCs w:val="32"/>
        </w:rPr>
        <w:t>学校校庆日为每年的</w:t>
      </w:r>
      <w:r w:rsidR="00B55838" w:rsidRPr="008032E6">
        <w:rPr>
          <w:rFonts w:ascii="仿宋_GB2312" w:hAnsi="宋体" w:cs="宋体"/>
          <w:kern w:val="0"/>
          <w:szCs w:val="32"/>
        </w:rPr>
        <w:t>10月12日。</w:t>
      </w:r>
    </w:p>
    <w:p w14:paraId="7E491DF0" w14:textId="77777777" w:rsidR="00B55838" w:rsidRPr="008032E6" w:rsidRDefault="00B55838" w:rsidP="0059586E">
      <w:pPr>
        <w:widowControl/>
        <w:spacing w:line="600" w:lineRule="exact"/>
        <w:ind w:firstLineChars="200" w:firstLine="634"/>
        <w:jc w:val="center"/>
        <w:rPr>
          <w:rFonts w:ascii="仿宋_GB2312" w:hAnsi="宋体" w:cs="宋体"/>
          <w:b/>
          <w:bCs/>
          <w:kern w:val="0"/>
          <w:szCs w:val="32"/>
        </w:rPr>
      </w:pPr>
    </w:p>
    <w:p w14:paraId="560E6D35" w14:textId="4980ED30" w:rsidR="00B55838" w:rsidRPr="008032E6" w:rsidRDefault="00B55838" w:rsidP="00DF263C">
      <w:pPr>
        <w:widowControl/>
        <w:spacing w:line="660" w:lineRule="exact"/>
        <w:jc w:val="center"/>
        <w:rPr>
          <w:rFonts w:ascii="黑体" w:eastAsia="黑体" w:hAnsi="黑体" w:cs="宋体"/>
          <w:kern w:val="0"/>
          <w:szCs w:val="32"/>
        </w:rPr>
      </w:pPr>
      <w:r w:rsidRPr="008032E6">
        <w:rPr>
          <w:rFonts w:ascii="黑体" w:eastAsia="黑体" w:hAnsi="黑体" w:cs="宋体" w:hint="eastAsia"/>
          <w:kern w:val="0"/>
          <w:szCs w:val="32"/>
        </w:rPr>
        <w:t>第九章</w:t>
      </w:r>
      <w:r w:rsidR="00DB010F" w:rsidRPr="008032E6">
        <w:rPr>
          <w:rFonts w:ascii="黑体" w:eastAsia="黑体" w:hAnsi="黑体" w:cs="宋体"/>
          <w:kern w:val="0"/>
          <w:szCs w:val="32"/>
        </w:rPr>
        <w:t xml:space="preserve"> </w:t>
      </w:r>
      <w:r w:rsidRPr="008032E6">
        <w:rPr>
          <w:rFonts w:ascii="黑体" w:eastAsia="黑体" w:hAnsi="黑体" w:cs="宋体" w:hint="eastAsia"/>
          <w:kern w:val="0"/>
          <w:szCs w:val="32"/>
        </w:rPr>
        <w:t>附则</w:t>
      </w:r>
    </w:p>
    <w:p w14:paraId="02806F30" w14:textId="21C167E5" w:rsidR="00B55838" w:rsidRPr="008032E6" w:rsidRDefault="00B55838" w:rsidP="00DB010F">
      <w:pPr>
        <w:widowControl/>
        <w:spacing w:line="600" w:lineRule="exact"/>
        <w:ind w:firstLineChars="200" w:firstLine="632"/>
        <w:rPr>
          <w:rFonts w:ascii="仿宋_GB2312" w:hAnsi="宋体" w:cs="宋体"/>
          <w:spacing w:val="-10"/>
          <w:kern w:val="0"/>
          <w:szCs w:val="32"/>
        </w:rPr>
      </w:pPr>
      <w:r w:rsidRPr="008032E6">
        <w:rPr>
          <w:rFonts w:ascii="仿宋_GB2312" w:hAnsi="宋体" w:cs="宋体" w:hint="eastAsia"/>
          <w:kern w:val="0"/>
          <w:szCs w:val="32"/>
        </w:rPr>
        <w:t>第一百二十</w:t>
      </w:r>
      <w:r w:rsidR="00CE7B8D" w:rsidRPr="008032E6">
        <w:rPr>
          <w:rFonts w:ascii="仿宋_GB2312" w:hAnsi="宋体" w:cs="宋体" w:hint="eastAsia"/>
          <w:kern w:val="0"/>
          <w:szCs w:val="32"/>
        </w:rPr>
        <w:t>八</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w:t>
      </w:r>
      <w:r w:rsidRPr="008032E6">
        <w:rPr>
          <w:rFonts w:ascii="仿宋_GB2312" w:hAnsi="宋体" w:cs="宋体" w:hint="eastAsia"/>
          <w:spacing w:val="-10"/>
          <w:kern w:val="0"/>
          <w:szCs w:val="32"/>
        </w:rPr>
        <w:t>校的分立、合并与终止，由举办者依法决定。</w:t>
      </w:r>
    </w:p>
    <w:p w14:paraId="14362B41" w14:textId="13BB845A" w:rsidR="00B55838" w:rsidRPr="008032E6" w:rsidRDefault="00B55838" w:rsidP="00DB010F">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第一百二十</w:t>
      </w:r>
      <w:r w:rsidR="00CE7B8D" w:rsidRPr="008032E6">
        <w:rPr>
          <w:rFonts w:ascii="仿宋_GB2312" w:hAnsi="宋体" w:cs="宋体" w:hint="eastAsia"/>
          <w:kern w:val="0"/>
          <w:szCs w:val="32"/>
        </w:rPr>
        <w:t>九</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学校根据本章程制定相应的管理制度，学校各项管理制度均不得与本章程相冲突。</w:t>
      </w:r>
    </w:p>
    <w:p w14:paraId="7D261389" w14:textId="40EFA2F5" w:rsidR="00B55838" w:rsidRPr="008032E6" w:rsidRDefault="00B55838" w:rsidP="00DB010F">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lastRenderedPageBreak/>
        <w:t>第一百</w:t>
      </w:r>
      <w:r w:rsidR="00CE7B8D" w:rsidRPr="008032E6">
        <w:rPr>
          <w:rFonts w:ascii="仿宋_GB2312" w:hAnsi="宋体" w:cs="宋体" w:hint="eastAsia"/>
          <w:kern w:val="0"/>
          <w:szCs w:val="32"/>
        </w:rPr>
        <w:t>三十</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本章程的制定和修订，需提交学校教职工代表大会讨论并提出意见，由校长办公会</w:t>
      </w:r>
      <w:r w:rsidR="00264481" w:rsidRPr="008032E6">
        <w:rPr>
          <w:rFonts w:ascii="仿宋_GB2312" w:hAnsi="宋体" w:cs="宋体" w:hint="eastAsia"/>
          <w:kern w:val="0"/>
          <w:szCs w:val="32"/>
        </w:rPr>
        <w:t>议</w:t>
      </w:r>
      <w:r w:rsidRPr="008032E6">
        <w:rPr>
          <w:rFonts w:ascii="仿宋_GB2312" w:hAnsi="宋体" w:cs="宋体" w:hint="eastAsia"/>
          <w:kern w:val="0"/>
          <w:szCs w:val="32"/>
        </w:rPr>
        <w:t>审议通过，学校党委会讨论审定，报国务院教育行政部门核准后由学校发布。</w:t>
      </w:r>
    </w:p>
    <w:p w14:paraId="38C86515" w14:textId="1E907826" w:rsidR="00B55838" w:rsidRPr="008032E6" w:rsidRDefault="00B55838" w:rsidP="00DB010F">
      <w:pPr>
        <w:widowControl/>
        <w:spacing w:line="600" w:lineRule="exact"/>
        <w:ind w:firstLineChars="200" w:firstLine="632"/>
        <w:rPr>
          <w:rFonts w:ascii="仿宋_GB2312" w:hAnsi="宋体" w:cs="宋体"/>
          <w:kern w:val="0"/>
          <w:szCs w:val="32"/>
        </w:rPr>
      </w:pPr>
      <w:r w:rsidRPr="008032E6">
        <w:rPr>
          <w:rFonts w:ascii="仿宋_GB2312" w:hAnsi="宋体" w:cs="宋体" w:hint="eastAsia"/>
          <w:kern w:val="0"/>
          <w:szCs w:val="32"/>
        </w:rPr>
        <w:t>第一百</w:t>
      </w:r>
      <w:r w:rsidR="00355370" w:rsidRPr="008032E6">
        <w:rPr>
          <w:rFonts w:ascii="仿宋_GB2312" w:hAnsi="宋体" w:cs="宋体" w:hint="eastAsia"/>
          <w:kern w:val="0"/>
          <w:szCs w:val="32"/>
        </w:rPr>
        <w:t>三十</w:t>
      </w:r>
      <w:r w:rsidR="00CE7B8D" w:rsidRPr="008032E6">
        <w:rPr>
          <w:rFonts w:ascii="仿宋_GB2312" w:hAnsi="宋体" w:cs="宋体" w:hint="eastAsia"/>
          <w:kern w:val="0"/>
          <w:szCs w:val="32"/>
        </w:rPr>
        <w:t>一</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本章程的解释权由学校党委授权党委常委会行使。</w:t>
      </w:r>
    </w:p>
    <w:p w14:paraId="7ADAA946" w14:textId="5E120A93" w:rsidR="00B55838" w:rsidRDefault="00B55838" w:rsidP="00DB010F">
      <w:pPr>
        <w:widowControl/>
        <w:spacing w:line="600" w:lineRule="exact"/>
        <w:ind w:firstLineChars="200" w:firstLine="632"/>
        <w:rPr>
          <w:szCs w:val="32"/>
        </w:rPr>
      </w:pPr>
      <w:r w:rsidRPr="008032E6">
        <w:rPr>
          <w:rFonts w:ascii="仿宋_GB2312" w:hAnsi="宋体" w:cs="宋体" w:hint="eastAsia"/>
          <w:kern w:val="0"/>
          <w:szCs w:val="32"/>
        </w:rPr>
        <w:t>第一百</w:t>
      </w:r>
      <w:r w:rsidR="005C7D0C" w:rsidRPr="008032E6">
        <w:rPr>
          <w:rFonts w:ascii="仿宋_GB2312" w:hAnsi="宋体" w:cs="宋体" w:hint="eastAsia"/>
          <w:kern w:val="0"/>
          <w:szCs w:val="32"/>
        </w:rPr>
        <w:t>三十</w:t>
      </w:r>
      <w:r w:rsidR="00CE7B8D" w:rsidRPr="008032E6">
        <w:rPr>
          <w:rFonts w:ascii="仿宋_GB2312" w:hAnsi="宋体" w:cs="宋体" w:hint="eastAsia"/>
          <w:kern w:val="0"/>
          <w:szCs w:val="32"/>
        </w:rPr>
        <w:t>二</w:t>
      </w:r>
      <w:r w:rsidRPr="008032E6">
        <w:rPr>
          <w:rFonts w:ascii="仿宋_GB2312" w:hAnsi="宋体" w:cs="宋体" w:hint="eastAsia"/>
          <w:kern w:val="0"/>
          <w:szCs w:val="32"/>
        </w:rPr>
        <w:t>条</w:t>
      </w:r>
      <w:r w:rsidRPr="008032E6">
        <w:rPr>
          <w:rFonts w:ascii="仿宋_GB2312" w:hAnsi="宋体" w:cs="宋体"/>
          <w:kern w:val="0"/>
          <w:szCs w:val="32"/>
        </w:rPr>
        <w:t xml:space="preserve"> </w:t>
      </w:r>
      <w:r w:rsidRPr="008032E6">
        <w:rPr>
          <w:rFonts w:ascii="仿宋_GB2312" w:hAnsi="宋体" w:cs="宋体" w:hint="eastAsia"/>
          <w:kern w:val="0"/>
          <w:szCs w:val="32"/>
        </w:rPr>
        <w:t>本章程经国务院教育行政部门核准后，自发布之日起施行。</w:t>
      </w:r>
    </w:p>
    <w:p w14:paraId="319CC9AF" w14:textId="77777777" w:rsidR="00B55838" w:rsidRDefault="00B55838" w:rsidP="00CC181A">
      <w:pPr>
        <w:ind w:firstLineChars="200" w:firstLine="632"/>
      </w:pPr>
    </w:p>
    <w:p w14:paraId="6CA01A38" w14:textId="07C55DCB" w:rsidR="000137CC" w:rsidRPr="00295960" w:rsidRDefault="000137CC" w:rsidP="00295960">
      <w:pPr>
        <w:spacing w:afterLines="50" w:after="289" w:line="620" w:lineRule="exact"/>
        <w:rPr>
          <w:rFonts w:ascii="仿宋_GB2312"/>
          <w:sz w:val="28"/>
          <w:szCs w:val="28"/>
        </w:rPr>
      </w:pPr>
    </w:p>
    <w:sectPr w:rsidR="000137CC" w:rsidRPr="00295960" w:rsidSect="005456DD">
      <w:footerReference w:type="even" r:id="rId9"/>
      <w:footerReference w:type="default" r:id="rId10"/>
      <w:pgSz w:w="11906" w:h="16838" w:code="9"/>
      <w:pgMar w:top="2098" w:right="1531" w:bottom="1985" w:left="1531" w:header="851" w:footer="1417" w:gutter="0"/>
      <w:pgNumType w:fmt="numberInDash"/>
      <w:cols w:space="425"/>
      <w:docGrid w:type="linesAndChars" w:linePitch="579" w:charSpace="-84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E01455" w14:textId="77777777" w:rsidR="00EF1E40" w:rsidRDefault="00EF1E40" w:rsidP="007626EC">
      <w:r>
        <w:separator/>
      </w:r>
    </w:p>
  </w:endnote>
  <w:endnote w:type="continuationSeparator" w:id="0">
    <w:p w14:paraId="652E5FAE" w14:textId="77777777" w:rsidR="00EF1E40" w:rsidRDefault="00EF1E40" w:rsidP="00762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方正大标宋简体">
    <w:altName w:val="Times New Roman"/>
    <w:charset w:val="00"/>
    <w:family w:val="auto"/>
    <w:pitch w:val="default"/>
    <w:sig w:usb0="00000000" w:usb1="00000000" w:usb2="00000000"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E91CD" w14:textId="65026D4B" w:rsidR="008244CC" w:rsidRDefault="008244CC" w:rsidP="00183DE4">
    <w:pPr>
      <w:pStyle w:val="a5"/>
      <w:ind w:firstLineChars="100" w:firstLine="280"/>
    </w:pPr>
    <w:r w:rsidRPr="00183DE4">
      <w:rPr>
        <w:rFonts w:ascii="仿宋_GB2312" w:hint="eastAsia"/>
        <w:sz w:val="28"/>
        <w:szCs w:val="28"/>
      </w:rPr>
      <w:fldChar w:fldCharType="begin"/>
    </w:r>
    <w:r w:rsidRPr="00183DE4">
      <w:rPr>
        <w:rFonts w:ascii="仿宋_GB2312" w:hint="eastAsia"/>
        <w:sz w:val="28"/>
        <w:szCs w:val="28"/>
      </w:rPr>
      <w:instrText xml:space="preserve"> PAGE   \* MERGEFORMAT </w:instrText>
    </w:r>
    <w:r w:rsidRPr="00183DE4">
      <w:rPr>
        <w:rFonts w:ascii="仿宋_GB2312" w:hint="eastAsia"/>
        <w:sz w:val="28"/>
        <w:szCs w:val="28"/>
      </w:rPr>
      <w:fldChar w:fldCharType="separate"/>
    </w:r>
    <w:r w:rsidR="003E113B" w:rsidRPr="003E113B">
      <w:rPr>
        <w:rFonts w:ascii="仿宋_GB2312"/>
        <w:noProof/>
        <w:sz w:val="28"/>
        <w:szCs w:val="28"/>
        <w:lang w:val="zh-CN"/>
      </w:rPr>
      <w:t>-</w:t>
    </w:r>
    <w:r w:rsidR="003E113B">
      <w:rPr>
        <w:rFonts w:ascii="仿宋_GB2312"/>
        <w:noProof/>
        <w:sz w:val="28"/>
        <w:szCs w:val="28"/>
      </w:rPr>
      <w:t xml:space="preserve"> 34 -</w:t>
    </w:r>
    <w:r w:rsidRPr="00183DE4">
      <w:rPr>
        <w:rFonts w:ascii="仿宋_GB2312" w:hint="eastAsia"/>
        <w:sz w:val="28"/>
        <w:szCs w:val="28"/>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2C150" w14:textId="228B4749" w:rsidR="008244CC" w:rsidRDefault="008244CC" w:rsidP="00183DE4">
    <w:pPr>
      <w:pStyle w:val="a5"/>
      <w:wordWrap w:val="0"/>
      <w:jc w:val="right"/>
    </w:pPr>
    <w:r w:rsidRPr="00183DE4">
      <w:rPr>
        <w:rFonts w:ascii="仿宋_GB2312" w:hint="eastAsia"/>
        <w:sz w:val="28"/>
        <w:szCs w:val="28"/>
      </w:rPr>
      <w:fldChar w:fldCharType="begin"/>
    </w:r>
    <w:r w:rsidRPr="00183DE4">
      <w:rPr>
        <w:rFonts w:ascii="仿宋_GB2312" w:hint="eastAsia"/>
        <w:sz w:val="28"/>
        <w:szCs w:val="28"/>
      </w:rPr>
      <w:instrText xml:space="preserve"> PAGE   \* MERGEFORMAT </w:instrText>
    </w:r>
    <w:r w:rsidRPr="00183DE4">
      <w:rPr>
        <w:rFonts w:ascii="仿宋_GB2312" w:hint="eastAsia"/>
        <w:sz w:val="28"/>
        <w:szCs w:val="28"/>
      </w:rPr>
      <w:fldChar w:fldCharType="separate"/>
    </w:r>
    <w:r w:rsidR="003E113B" w:rsidRPr="003E113B">
      <w:rPr>
        <w:rFonts w:ascii="仿宋_GB2312"/>
        <w:noProof/>
        <w:sz w:val="28"/>
        <w:szCs w:val="28"/>
        <w:lang w:val="zh-CN"/>
      </w:rPr>
      <w:t>-</w:t>
    </w:r>
    <w:r w:rsidR="003E113B">
      <w:rPr>
        <w:rFonts w:ascii="仿宋_GB2312"/>
        <w:noProof/>
        <w:sz w:val="28"/>
        <w:szCs w:val="28"/>
      </w:rPr>
      <w:t xml:space="preserve"> 33 -</w:t>
    </w:r>
    <w:r w:rsidRPr="00183DE4">
      <w:rPr>
        <w:rFonts w:ascii="仿宋_GB2312" w:hint="eastAsia"/>
        <w:sz w:val="28"/>
        <w:szCs w:val="2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7FFA9F" w14:textId="77777777" w:rsidR="00EF1E40" w:rsidRDefault="00EF1E40" w:rsidP="007626EC">
      <w:r>
        <w:separator/>
      </w:r>
    </w:p>
  </w:footnote>
  <w:footnote w:type="continuationSeparator" w:id="0">
    <w:p w14:paraId="0D5DD4B8" w14:textId="77777777" w:rsidR="00EF1E40" w:rsidRDefault="00EF1E40" w:rsidP="007626E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684903"/>
    <w:multiLevelType w:val="multilevel"/>
    <w:tmpl w:val="30684903"/>
    <w:lvl w:ilvl="0">
      <w:start w:val="1"/>
      <w:numFmt w:val="chineseCounting"/>
      <w:suff w:val="space"/>
      <w:lvlText w:val="(%1)"/>
      <w:lvlJc w:val="left"/>
      <w:pPr>
        <w:ind w:left="0" w:firstLine="0"/>
      </w:pPr>
      <w:rPr>
        <w:rFonts w:ascii="宋体" w:eastAsia="宋体" w:hAnsi="宋体" w:hint="eastAsia"/>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defaultTabStop w:val="420"/>
  <w:evenAndOddHeaders/>
  <w:drawingGridHorizontalSpacing w:val="158"/>
  <w:drawingGridVerticalSpacing w:val="579"/>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6EC"/>
    <w:rsid w:val="00001640"/>
    <w:rsid w:val="000039C6"/>
    <w:rsid w:val="000063E9"/>
    <w:rsid w:val="00006ACC"/>
    <w:rsid w:val="00012C56"/>
    <w:rsid w:val="000134A1"/>
    <w:rsid w:val="000137CC"/>
    <w:rsid w:val="00013CED"/>
    <w:rsid w:val="00014151"/>
    <w:rsid w:val="00022AC0"/>
    <w:rsid w:val="00023CD1"/>
    <w:rsid w:val="0004305E"/>
    <w:rsid w:val="00044325"/>
    <w:rsid w:val="00046EB3"/>
    <w:rsid w:val="0004714A"/>
    <w:rsid w:val="00050687"/>
    <w:rsid w:val="000570B3"/>
    <w:rsid w:val="00057447"/>
    <w:rsid w:val="0006021F"/>
    <w:rsid w:val="000614F4"/>
    <w:rsid w:val="00061649"/>
    <w:rsid w:val="0006282B"/>
    <w:rsid w:val="00062DE5"/>
    <w:rsid w:val="00065EC7"/>
    <w:rsid w:val="000670A4"/>
    <w:rsid w:val="000713AE"/>
    <w:rsid w:val="000804AE"/>
    <w:rsid w:val="0008074A"/>
    <w:rsid w:val="00081CC9"/>
    <w:rsid w:val="000848C4"/>
    <w:rsid w:val="0008517A"/>
    <w:rsid w:val="0008673D"/>
    <w:rsid w:val="00090466"/>
    <w:rsid w:val="000915D0"/>
    <w:rsid w:val="00091DD2"/>
    <w:rsid w:val="000926C0"/>
    <w:rsid w:val="0009319A"/>
    <w:rsid w:val="00093891"/>
    <w:rsid w:val="00094998"/>
    <w:rsid w:val="00097C3E"/>
    <w:rsid w:val="000A145F"/>
    <w:rsid w:val="000A5FAD"/>
    <w:rsid w:val="000B0FB1"/>
    <w:rsid w:val="000B2F4F"/>
    <w:rsid w:val="000B39DB"/>
    <w:rsid w:val="000B5713"/>
    <w:rsid w:val="000B6BF7"/>
    <w:rsid w:val="000C3DFC"/>
    <w:rsid w:val="000C6F40"/>
    <w:rsid w:val="000D1089"/>
    <w:rsid w:val="000D1986"/>
    <w:rsid w:val="000D1D5A"/>
    <w:rsid w:val="000D603B"/>
    <w:rsid w:val="000D6B5D"/>
    <w:rsid w:val="000D6E5E"/>
    <w:rsid w:val="000E01E5"/>
    <w:rsid w:val="000E4AF9"/>
    <w:rsid w:val="000E6560"/>
    <w:rsid w:val="000E7284"/>
    <w:rsid w:val="000F012A"/>
    <w:rsid w:val="000F08B9"/>
    <w:rsid w:val="000F1EC4"/>
    <w:rsid w:val="000F63E3"/>
    <w:rsid w:val="001007D2"/>
    <w:rsid w:val="00103AF1"/>
    <w:rsid w:val="00105600"/>
    <w:rsid w:val="0010578E"/>
    <w:rsid w:val="001057ED"/>
    <w:rsid w:val="001073AA"/>
    <w:rsid w:val="001076A7"/>
    <w:rsid w:val="0011092A"/>
    <w:rsid w:val="00112F00"/>
    <w:rsid w:val="00113419"/>
    <w:rsid w:val="00120713"/>
    <w:rsid w:val="00121A6B"/>
    <w:rsid w:val="00123D96"/>
    <w:rsid w:val="0012645F"/>
    <w:rsid w:val="00127366"/>
    <w:rsid w:val="00131F9A"/>
    <w:rsid w:val="001342B0"/>
    <w:rsid w:val="00137B41"/>
    <w:rsid w:val="00140094"/>
    <w:rsid w:val="001418BF"/>
    <w:rsid w:val="00141EAD"/>
    <w:rsid w:val="00142620"/>
    <w:rsid w:val="00144217"/>
    <w:rsid w:val="00144D30"/>
    <w:rsid w:val="00146491"/>
    <w:rsid w:val="001678BF"/>
    <w:rsid w:val="00172A54"/>
    <w:rsid w:val="00174F8E"/>
    <w:rsid w:val="00177BEB"/>
    <w:rsid w:val="00177E8E"/>
    <w:rsid w:val="00180EE7"/>
    <w:rsid w:val="00183DE4"/>
    <w:rsid w:val="001860DB"/>
    <w:rsid w:val="00186BC5"/>
    <w:rsid w:val="00196A3D"/>
    <w:rsid w:val="001A2EEF"/>
    <w:rsid w:val="001A689D"/>
    <w:rsid w:val="001A7535"/>
    <w:rsid w:val="001A789A"/>
    <w:rsid w:val="001B05B1"/>
    <w:rsid w:val="001B0761"/>
    <w:rsid w:val="001B3A9C"/>
    <w:rsid w:val="001B51AB"/>
    <w:rsid w:val="001C202C"/>
    <w:rsid w:val="001C353C"/>
    <w:rsid w:val="001C369A"/>
    <w:rsid w:val="001C3CB3"/>
    <w:rsid w:val="001C4E40"/>
    <w:rsid w:val="001D58D4"/>
    <w:rsid w:val="001D64E1"/>
    <w:rsid w:val="001E10E7"/>
    <w:rsid w:val="001E5415"/>
    <w:rsid w:val="001E6CBC"/>
    <w:rsid w:val="001F64C7"/>
    <w:rsid w:val="002056EB"/>
    <w:rsid w:val="002101F0"/>
    <w:rsid w:val="00210CEA"/>
    <w:rsid w:val="002110B6"/>
    <w:rsid w:val="00212CAE"/>
    <w:rsid w:val="00213F84"/>
    <w:rsid w:val="002200C0"/>
    <w:rsid w:val="00221D34"/>
    <w:rsid w:val="00222321"/>
    <w:rsid w:val="002229E7"/>
    <w:rsid w:val="00224C9C"/>
    <w:rsid w:val="00226F5F"/>
    <w:rsid w:val="002275F9"/>
    <w:rsid w:val="00232991"/>
    <w:rsid w:val="00243FFD"/>
    <w:rsid w:val="00244D95"/>
    <w:rsid w:val="0025359D"/>
    <w:rsid w:val="002625DD"/>
    <w:rsid w:val="00264481"/>
    <w:rsid w:val="002655BB"/>
    <w:rsid w:val="00265CC2"/>
    <w:rsid w:val="00271109"/>
    <w:rsid w:val="00272072"/>
    <w:rsid w:val="0027468D"/>
    <w:rsid w:val="0028115D"/>
    <w:rsid w:val="0028149E"/>
    <w:rsid w:val="00284310"/>
    <w:rsid w:val="00290695"/>
    <w:rsid w:val="00295960"/>
    <w:rsid w:val="002A1771"/>
    <w:rsid w:val="002A197A"/>
    <w:rsid w:val="002A2816"/>
    <w:rsid w:val="002A28E5"/>
    <w:rsid w:val="002A6E21"/>
    <w:rsid w:val="002B21A7"/>
    <w:rsid w:val="002B4232"/>
    <w:rsid w:val="002B4C15"/>
    <w:rsid w:val="002D2E44"/>
    <w:rsid w:val="002D3A54"/>
    <w:rsid w:val="002D56C0"/>
    <w:rsid w:val="002D69CD"/>
    <w:rsid w:val="002E0E35"/>
    <w:rsid w:val="002F0753"/>
    <w:rsid w:val="002F22CE"/>
    <w:rsid w:val="002F28BE"/>
    <w:rsid w:val="003039EA"/>
    <w:rsid w:val="00311D1E"/>
    <w:rsid w:val="003126D5"/>
    <w:rsid w:val="00314C7B"/>
    <w:rsid w:val="00320DA5"/>
    <w:rsid w:val="00321B7E"/>
    <w:rsid w:val="00323128"/>
    <w:rsid w:val="0032555D"/>
    <w:rsid w:val="003260AA"/>
    <w:rsid w:val="00326F92"/>
    <w:rsid w:val="00334A30"/>
    <w:rsid w:val="003358DD"/>
    <w:rsid w:val="0034143A"/>
    <w:rsid w:val="0034188E"/>
    <w:rsid w:val="00342AD0"/>
    <w:rsid w:val="00343A42"/>
    <w:rsid w:val="00343A7C"/>
    <w:rsid w:val="00343F2A"/>
    <w:rsid w:val="00350AF5"/>
    <w:rsid w:val="0035165E"/>
    <w:rsid w:val="00355370"/>
    <w:rsid w:val="00355D84"/>
    <w:rsid w:val="00355F53"/>
    <w:rsid w:val="0036142C"/>
    <w:rsid w:val="003638A1"/>
    <w:rsid w:val="00364ACD"/>
    <w:rsid w:val="00365EBC"/>
    <w:rsid w:val="00371567"/>
    <w:rsid w:val="0037411D"/>
    <w:rsid w:val="003803D7"/>
    <w:rsid w:val="003809BF"/>
    <w:rsid w:val="00381BB6"/>
    <w:rsid w:val="00382B20"/>
    <w:rsid w:val="00386D73"/>
    <w:rsid w:val="00392794"/>
    <w:rsid w:val="00393274"/>
    <w:rsid w:val="003940D8"/>
    <w:rsid w:val="003A00F4"/>
    <w:rsid w:val="003A4E00"/>
    <w:rsid w:val="003A54D7"/>
    <w:rsid w:val="003A6665"/>
    <w:rsid w:val="003A6A5B"/>
    <w:rsid w:val="003B1F66"/>
    <w:rsid w:val="003B2841"/>
    <w:rsid w:val="003B3468"/>
    <w:rsid w:val="003B3B3A"/>
    <w:rsid w:val="003C12AC"/>
    <w:rsid w:val="003C240B"/>
    <w:rsid w:val="003C4E4D"/>
    <w:rsid w:val="003D3CD8"/>
    <w:rsid w:val="003D5508"/>
    <w:rsid w:val="003D557B"/>
    <w:rsid w:val="003D79F8"/>
    <w:rsid w:val="003E113B"/>
    <w:rsid w:val="003E2225"/>
    <w:rsid w:val="003E359F"/>
    <w:rsid w:val="003E7903"/>
    <w:rsid w:val="00401F2B"/>
    <w:rsid w:val="0040291F"/>
    <w:rsid w:val="004042C6"/>
    <w:rsid w:val="004046A6"/>
    <w:rsid w:val="004070CC"/>
    <w:rsid w:val="0041121B"/>
    <w:rsid w:val="00413DC5"/>
    <w:rsid w:val="004141B5"/>
    <w:rsid w:val="00420AC9"/>
    <w:rsid w:val="004210A6"/>
    <w:rsid w:val="004211E5"/>
    <w:rsid w:val="0042349A"/>
    <w:rsid w:val="0042383C"/>
    <w:rsid w:val="004252F1"/>
    <w:rsid w:val="004261CE"/>
    <w:rsid w:val="00430BF5"/>
    <w:rsid w:val="004351F0"/>
    <w:rsid w:val="00435B0D"/>
    <w:rsid w:val="00435B86"/>
    <w:rsid w:val="00437041"/>
    <w:rsid w:val="004374E5"/>
    <w:rsid w:val="00440BE2"/>
    <w:rsid w:val="004447B0"/>
    <w:rsid w:val="0044511B"/>
    <w:rsid w:val="004506FD"/>
    <w:rsid w:val="00451397"/>
    <w:rsid w:val="004527DA"/>
    <w:rsid w:val="004570E5"/>
    <w:rsid w:val="00464230"/>
    <w:rsid w:val="004659CF"/>
    <w:rsid w:val="00474DE2"/>
    <w:rsid w:val="0048035D"/>
    <w:rsid w:val="00482909"/>
    <w:rsid w:val="00482F79"/>
    <w:rsid w:val="0049203E"/>
    <w:rsid w:val="0049453C"/>
    <w:rsid w:val="00494739"/>
    <w:rsid w:val="00495CA1"/>
    <w:rsid w:val="004965E8"/>
    <w:rsid w:val="004A1E48"/>
    <w:rsid w:val="004A492B"/>
    <w:rsid w:val="004A5F64"/>
    <w:rsid w:val="004A7474"/>
    <w:rsid w:val="004B1679"/>
    <w:rsid w:val="004B2843"/>
    <w:rsid w:val="004B44FA"/>
    <w:rsid w:val="004B73D3"/>
    <w:rsid w:val="004B754A"/>
    <w:rsid w:val="004C0E85"/>
    <w:rsid w:val="004C2598"/>
    <w:rsid w:val="004C468E"/>
    <w:rsid w:val="004C47DD"/>
    <w:rsid w:val="004D1DB0"/>
    <w:rsid w:val="004D25D9"/>
    <w:rsid w:val="004D7E99"/>
    <w:rsid w:val="004E59BC"/>
    <w:rsid w:val="004F01CC"/>
    <w:rsid w:val="004F11A7"/>
    <w:rsid w:val="004F2FCD"/>
    <w:rsid w:val="004F3C8C"/>
    <w:rsid w:val="0051009C"/>
    <w:rsid w:val="00514EC3"/>
    <w:rsid w:val="00515AF7"/>
    <w:rsid w:val="00516363"/>
    <w:rsid w:val="005206E8"/>
    <w:rsid w:val="00521732"/>
    <w:rsid w:val="00521912"/>
    <w:rsid w:val="0052495C"/>
    <w:rsid w:val="00524FAA"/>
    <w:rsid w:val="00525906"/>
    <w:rsid w:val="00525989"/>
    <w:rsid w:val="005273C4"/>
    <w:rsid w:val="00534ACE"/>
    <w:rsid w:val="00536D3E"/>
    <w:rsid w:val="00536FF1"/>
    <w:rsid w:val="00537FAA"/>
    <w:rsid w:val="00540E23"/>
    <w:rsid w:val="0054352A"/>
    <w:rsid w:val="005456DD"/>
    <w:rsid w:val="005537A1"/>
    <w:rsid w:val="005575F8"/>
    <w:rsid w:val="00561043"/>
    <w:rsid w:val="00574805"/>
    <w:rsid w:val="00574FC9"/>
    <w:rsid w:val="005752B0"/>
    <w:rsid w:val="005761C2"/>
    <w:rsid w:val="0057733D"/>
    <w:rsid w:val="00577CD8"/>
    <w:rsid w:val="00577F3A"/>
    <w:rsid w:val="005822F3"/>
    <w:rsid w:val="005946F6"/>
    <w:rsid w:val="0059586E"/>
    <w:rsid w:val="005962D6"/>
    <w:rsid w:val="005967E5"/>
    <w:rsid w:val="005970AB"/>
    <w:rsid w:val="005A2D5E"/>
    <w:rsid w:val="005B0F5F"/>
    <w:rsid w:val="005B350A"/>
    <w:rsid w:val="005C0901"/>
    <w:rsid w:val="005C6BE1"/>
    <w:rsid w:val="005C7D0C"/>
    <w:rsid w:val="005D0179"/>
    <w:rsid w:val="005D324D"/>
    <w:rsid w:val="005D496C"/>
    <w:rsid w:val="005E0770"/>
    <w:rsid w:val="005E2BE2"/>
    <w:rsid w:val="005E5D16"/>
    <w:rsid w:val="005F319C"/>
    <w:rsid w:val="005F4ACC"/>
    <w:rsid w:val="006003E3"/>
    <w:rsid w:val="006003FF"/>
    <w:rsid w:val="00600DC2"/>
    <w:rsid w:val="006016FC"/>
    <w:rsid w:val="006049EF"/>
    <w:rsid w:val="00611897"/>
    <w:rsid w:val="00611B27"/>
    <w:rsid w:val="00615DE1"/>
    <w:rsid w:val="00617B58"/>
    <w:rsid w:val="00620D77"/>
    <w:rsid w:val="00621B2C"/>
    <w:rsid w:val="00621F29"/>
    <w:rsid w:val="0062335C"/>
    <w:rsid w:val="00624420"/>
    <w:rsid w:val="00624756"/>
    <w:rsid w:val="00624DCA"/>
    <w:rsid w:val="00626ED3"/>
    <w:rsid w:val="006327A0"/>
    <w:rsid w:val="006340D9"/>
    <w:rsid w:val="00636424"/>
    <w:rsid w:val="0063699C"/>
    <w:rsid w:val="00645021"/>
    <w:rsid w:val="00646BD6"/>
    <w:rsid w:val="00652B18"/>
    <w:rsid w:val="006543E4"/>
    <w:rsid w:val="006654E4"/>
    <w:rsid w:val="00666395"/>
    <w:rsid w:val="00671BFC"/>
    <w:rsid w:val="00686865"/>
    <w:rsid w:val="00693D66"/>
    <w:rsid w:val="00694409"/>
    <w:rsid w:val="00694AA8"/>
    <w:rsid w:val="0069572B"/>
    <w:rsid w:val="006B63CE"/>
    <w:rsid w:val="006C0274"/>
    <w:rsid w:val="006C15DB"/>
    <w:rsid w:val="006C1CBF"/>
    <w:rsid w:val="006C784D"/>
    <w:rsid w:val="006D1A89"/>
    <w:rsid w:val="006D2047"/>
    <w:rsid w:val="006D2B93"/>
    <w:rsid w:val="006D2D2B"/>
    <w:rsid w:val="006D6314"/>
    <w:rsid w:val="006D6754"/>
    <w:rsid w:val="006E17D4"/>
    <w:rsid w:val="006F404C"/>
    <w:rsid w:val="006F57F0"/>
    <w:rsid w:val="006F6053"/>
    <w:rsid w:val="007026FF"/>
    <w:rsid w:val="00706B59"/>
    <w:rsid w:val="00710675"/>
    <w:rsid w:val="00712A25"/>
    <w:rsid w:val="00713853"/>
    <w:rsid w:val="007254A2"/>
    <w:rsid w:val="00733450"/>
    <w:rsid w:val="00734BD3"/>
    <w:rsid w:val="00741FC3"/>
    <w:rsid w:val="00755447"/>
    <w:rsid w:val="00756F7D"/>
    <w:rsid w:val="007626EC"/>
    <w:rsid w:val="00764A58"/>
    <w:rsid w:val="00765878"/>
    <w:rsid w:val="00765C20"/>
    <w:rsid w:val="00766E1C"/>
    <w:rsid w:val="00767F02"/>
    <w:rsid w:val="00773DB0"/>
    <w:rsid w:val="00774B54"/>
    <w:rsid w:val="00780D92"/>
    <w:rsid w:val="00781D60"/>
    <w:rsid w:val="00783437"/>
    <w:rsid w:val="0078477C"/>
    <w:rsid w:val="007862C8"/>
    <w:rsid w:val="007924D7"/>
    <w:rsid w:val="00796D1A"/>
    <w:rsid w:val="00796EC5"/>
    <w:rsid w:val="007A1E49"/>
    <w:rsid w:val="007B2990"/>
    <w:rsid w:val="007B333A"/>
    <w:rsid w:val="007B46E3"/>
    <w:rsid w:val="007B4A05"/>
    <w:rsid w:val="007B4B2C"/>
    <w:rsid w:val="007B7D09"/>
    <w:rsid w:val="007C0D13"/>
    <w:rsid w:val="007C1478"/>
    <w:rsid w:val="007C54CD"/>
    <w:rsid w:val="007C68A0"/>
    <w:rsid w:val="007D18C5"/>
    <w:rsid w:val="007D1E93"/>
    <w:rsid w:val="007D4673"/>
    <w:rsid w:val="007D5B46"/>
    <w:rsid w:val="007E1821"/>
    <w:rsid w:val="007E2AA7"/>
    <w:rsid w:val="007E4A4C"/>
    <w:rsid w:val="007F0CD7"/>
    <w:rsid w:val="007F3215"/>
    <w:rsid w:val="00802EEB"/>
    <w:rsid w:val="008032E6"/>
    <w:rsid w:val="00804EBA"/>
    <w:rsid w:val="0081179B"/>
    <w:rsid w:val="0081209C"/>
    <w:rsid w:val="008244CC"/>
    <w:rsid w:val="0083185B"/>
    <w:rsid w:val="00831E37"/>
    <w:rsid w:val="00833576"/>
    <w:rsid w:val="00833829"/>
    <w:rsid w:val="00840D9B"/>
    <w:rsid w:val="00844318"/>
    <w:rsid w:val="008548F3"/>
    <w:rsid w:val="0085793D"/>
    <w:rsid w:val="0086523E"/>
    <w:rsid w:val="008734FB"/>
    <w:rsid w:val="00874074"/>
    <w:rsid w:val="0087609F"/>
    <w:rsid w:val="00882CC9"/>
    <w:rsid w:val="00887242"/>
    <w:rsid w:val="00892F29"/>
    <w:rsid w:val="008A0BDE"/>
    <w:rsid w:val="008A32E3"/>
    <w:rsid w:val="008A4230"/>
    <w:rsid w:val="008A4231"/>
    <w:rsid w:val="008B2DB8"/>
    <w:rsid w:val="008B481B"/>
    <w:rsid w:val="008B723B"/>
    <w:rsid w:val="008B7754"/>
    <w:rsid w:val="008D384B"/>
    <w:rsid w:val="008D4939"/>
    <w:rsid w:val="008E2777"/>
    <w:rsid w:val="008E37C1"/>
    <w:rsid w:val="008E6D94"/>
    <w:rsid w:val="008F1B66"/>
    <w:rsid w:val="008F4D18"/>
    <w:rsid w:val="008F63B7"/>
    <w:rsid w:val="0090347D"/>
    <w:rsid w:val="0090506C"/>
    <w:rsid w:val="009050F3"/>
    <w:rsid w:val="00905B98"/>
    <w:rsid w:val="00906D72"/>
    <w:rsid w:val="00907098"/>
    <w:rsid w:val="00907643"/>
    <w:rsid w:val="00911A54"/>
    <w:rsid w:val="00911CCB"/>
    <w:rsid w:val="009200F6"/>
    <w:rsid w:val="00920462"/>
    <w:rsid w:val="00925CD1"/>
    <w:rsid w:val="009266AF"/>
    <w:rsid w:val="0093638B"/>
    <w:rsid w:val="00940E08"/>
    <w:rsid w:val="00941EAA"/>
    <w:rsid w:val="00942E9F"/>
    <w:rsid w:val="0094650D"/>
    <w:rsid w:val="00960022"/>
    <w:rsid w:val="00971096"/>
    <w:rsid w:val="00972B52"/>
    <w:rsid w:val="0097337D"/>
    <w:rsid w:val="0098157F"/>
    <w:rsid w:val="009859BE"/>
    <w:rsid w:val="009922F2"/>
    <w:rsid w:val="00996FC1"/>
    <w:rsid w:val="009A413F"/>
    <w:rsid w:val="009A6283"/>
    <w:rsid w:val="009B147E"/>
    <w:rsid w:val="009C0EC5"/>
    <w:rsid w:val="009D0520"/>
    <w:rsid w:val="009D330D"/>
    <w:rsid w:val="009D56B4"/>
    <w:rsid w:val="009D5AB9"/>
    <w:rsid w:val="009F1913"/>
    <w:rsid w:val="009F20E5"/>
    <w:rsid w:val="009F3166"/>
    <w:rsid w:val="009F4795"/>
    <w:rsid w:val="009F55B2"/>
    <w:rsid w:val="009F7B91"/>
    <w:rsid w:val="00A01105"/>
    <w:rsid w:val="00A01E92"/>
    <w:rsid w:val="00A05B44"/>
    <w:rsid w:val="00A06BA8"/>
    <w:rsid w:val="00A071D4"/>
    <w:rsid w:val="00A07EB9"/>
    <w:rsid w:val="00A167D6"/>
    <w:rsid w:val="00A216E7"/>
    <w:rsid w:val="00A22477"/>
    <w:rsid w:val="00A2685B"/>
    <w:rsid w:val="00A27ADE"/>
    <w:rsid w:val="00A31B70"/>
    <w:rsid w:val="00A35301"/>
    <w:rsid w:val="00A359A8"/>
    <w:rsid w:val="00A45354"/>
    <w:rsid w:val="00A45AD0"/>
    <w:rsid w:val="00A50936"/>
    <w:rsid w:val="00A51CE0"/>
    <w:rsid w:val="00A51F53"/>
    <w:rsid w:val="00A5630F"/>
    <w:rsid w:val="00A601D9"/>
    <w:rsid w:val="00A6118E"/>
    <w:rsid w:val="00A70917"/>
    <w:rsid w:val="00A70C90"/>
    <w:rsid w:val="00A77F8C"/>
    <w:rsid w:val="00A901D5"/>
    <w:rsid w:val="00A92484"/>
    <w:rsid w:val="00A93F43"/>
    <w:rsid w:val="00A94697"/>
    <w:rsid w:val="00A96099"/>
    <w:rsid w:val="00A96289"/>
    <w:rsid w:val="00A97876"/>
    <w:rsid w:val="00A97925"/>
    <w:rsid w:val="00AA6681"/>
    <w:rsid w:val="00AA7663"/>
    <w:rsid w:val="00AB2DBE"/>
    <w:rsid w:val="00AC24D1"/>
    <w:rsid w:val="00AC4F76"/>
    <w:rsid w:val="00AC5968"/>
    <w:rsid w:val="00AD224F"/>
    <w:rsid w:val="00AD2D31"/>
    <w:rsid w:val="00AD39AB"/>
    <w:rsid w:val="00AD543F"/>
    <w:rsid w:val="00AD785F"/>
    <w:rsid w:val="00AE113E"/>
    <w:rsid w:val="00AE2207"/>
    <w:rsid w:val="00AE37F5"/>
    <w:rsid w:val="00AE72F5"/>
    <w:rsid w:val="00AF1DE0"/>
    <w:rsid w:val="00AF1FB1"/>
    <w:rsid w:val="00AF76B4"/>
    <w:rsid w:val="00B00AEE"/>
    <w:rsid w:val="00B00F8C"/>
    <w:rsid w:val="00B0239E"/>
    <w:rsid w:val="00B048F0"/>
    <w:rsid w:val="00B10F53"/>
    <w:rsid w:val="00B117EE"/>
    <w:rsid w:val="00B117FB"/>
    <w:rsid w:val="00B1212F"/>
    <w:rsid w:val="00B22F59"/>
    <w:rsid w:val="00B230C4"/>
    <w:rsid w:val="00B251BB"/>
    <w:rsid w:val="00B36051"/>
    <w:rsid w:val="00B408C5"/>
    <w:rsid w:val="00B415C7"/>
    <w:rsid w:val="00B437E0"/>
    <w:rsid w:val="00B50042"/>
    <w:rsid w:val="00B50A7C"/>
    <w:rsid w:val="00B5133C"/>
    <w:rsid w:val="00B5230E"/>
    <w:rsid w:val="00B5313F"/>
    <w:rsid w:val="00B53D40"/>
    <w:rsid w:val="00B5453A"/>
    <w:rsid w:val="00B55838"/>
    <w:rsid w:val="00B57D40"/>
    <w:rsid w:val="00B60225"/>
    <w:rsid w:val="00B61B37"/>
    <w:rsid w:val="00B65DF1"/>
    <w:rsid w:val="00B66FCC"/>
    <w:rsid w:val="00B70053"/>
    <w:rsid w:val="00B74E8C"/>
    <w:rsid w:val="00B75135"/>
    <w:rsid w:val="00B75431"/>
    <w:rsid w:val="00B81B4D"/>
    <w:rsid w:val="00B90EB0"/>
    <w:rsid w:val="00B91579"/>
    <w:rsid w:val="00B93603"/>
    <w:rsid w:val="00B94DDA"/>
    <w:rsid w:val="00BA1069"/>
    <w:rsid w:val="00BA1BAA"/>
    <w:rsid w:val="00BA1CF8"/>
    <w:rsid w:val="00BA7307"/>
    <w:rsid w:val="00BA765F"/>
    <w:rsid w:val="00BA7C82"/>
    <w:rsid w:val="00BB12C9"/>
    <w:rsid w:val="00BB2245"/>
    <w:rsid w:val="00BB2CD0"/>
    <w:rsid w:val="00BB345A"/>
    <w:rsid w:val="00BB7E72"/>
    <w:rsid w:val="00BC06C0"/>
    <w:rsid w:val="00BC1773"/>
    <w:rsid w:val="00BC24DD"/>
    <w:rsid w:val="00BC50A5"/>
    <w:rsid w:val="00BC6FD8"/>
    <w:rsid w:val="00BD0CBD"/>
    <w:rsid w:val="00BD2B3C"/>
    <w:rsid w:val="00BD69D6"/>
    <w:rsid w:val="00BE20D9"/>
    <w:rsid w:val="00BE2511"/>
    <w:rsid w:val="00BF191B"/>
    <w:rsid w:val="00BF2026"/>
    <w:rsid w:val="00BF5861"/>
    <w:rsid w:val="00BF669D"/>
    <w:rsid w:val="00BF79A0"/>
    <w:rsid w:val="00C01EB5"/>
    <w:rsid w:val="00C0351D"/>
    <w:rsid w:val="00C0367E"/>
    <w:rsid w:val="00C0606C"/>
    <w:rsid w:val="00C063EF"/>
    <w:rsid w:val="00C11EAB"/>
    <w:rsid w:val="00C12B31"/>
    <w:rsid w:val="00C13AF2"/>
    <w:rsid w:val="00C1637A"/>
    <w:rsid w:val="00C21139"/>
    <w:rsid w:val="00C230A6"/>
    <w:rsid w:val="00C25270"/>
    <w:rsid w:val="00C33A1B"/>
    <w:rsid w:val="00C34B17"/>
    <w:rsid w:val="00C4229D"/>
    <w:rsid w:val="00C4303D"/>
    <w:rsid w:val="00C4681D"/>
    <w:rsid w:val="00C47C93"/>
    <w:rsid w:val="00C5051D"/>
    <w:rsid w:val="00C555CE"/>
    <w:rsid w:val="00C57538"/>
    <w:rsid w:val="00C625F7"/>
    <w:rsid w:val="00C62E0F"/>
    <w:rsid w:val="00C65335"/>
    <w:rsid w:val="00C74F7A"/>
    <w:rsid w:val="00C75A7F"/>
    <w:rsid w:val="00C80BA6"/>
    <w:rsid w:val="00C864B2"/>
    <w:rsid w:val="00C90624"/>
    <w:rsid w:val="00C90793"/>
    <w:rsid w:val="00C92443"/>
    <w:rsid w:val="00CA3713"/>
    <w:rsid w:val="00CB0402"/>
    <w:rsid w:val="00CB1695"/>
    <w:rsid w:val="00CB5A71"/>
    <w:rsid w:val="00CB6B83"/>
    <w:rsid w:val="00CB6DF0"/>
    <w:rsid w:val="00CB77AD"/>
    <w:rsid w:val="00CC181A"/>
    <w:rsid w:val="00CC1C5C"/>
    <w:rsid w:val="00CC5AFA"/>
    <w:rsid w:val="00CC624D"/>
    <w:rsid w:val="00CC640D"/>
    <w:rsid w:val="00CD2081"/>
    <w:rsid w:val="00CD232F"/>
    <w:rsid w:val="00CE0FFE"/>
    <w:rsid w:val="00CE25E0"/>
    <w:rsid w:val="00CE4589"/>
    <w:rsid w:val="00CE5613"/>
    <w:rsid w:val="00CE586C"/>
    <w:rsid w:val="00CE6D92"/>
    <w:rsid w:val="00CE7B8D"/>
    <w:rsid w:val="00CF4708"/>
    <w:rsid w:val="00CF6B5C"/>
    <w:rsid w:val="00D05067"/>
    <w:rsid w:val="00D11C6D"/>
    <w:rsid w:val="00D12A2B"/>
    <w:rsid w:val="00D23709"/>
    <w:rsid w:val="00D23F69"/>
    <w:rsid w:val="00D2643C"/>
    <w:rsid w:val="00D2786D"/>
    <w:rsid w:val="00D27FDD"/>
    <w:rsid w:val="00D305A0"/>
    <w:rsid w:val="00D32693"/>
    <w:rsid w:val="00D3362F"/>
    <w:rsid w:val="00D33D25"/>
    <w:rsid w:val="00D353AD"/>
    <w:rsid w:val="00D35F51"/>
    <w:rsid w:val="00D3783E"/>
    <w:rsid w:val="00D37C9D"/>
    <w:rsid w:val="00D41313"/>
    <w:rsid w:val="00D42C5E"/>
    <w:rsid w:val="00D467FD"/>
    <w:rsid w:val="00D524DE"/>
    <w:rsid w:val="00D564E8"/>
    <w:rsid w:val="00D605F2"/>
    <w:rsid w:val="00D616BA"/>
    <w:rsid w:val="00D63997"/>
    <w:rsid w:val="00D63CCE"/>
    <w:rsid w:val="00D64A4E"/>
    <w:rsid w:val="00D65EF3"/>
    <w:rsid w:val="00D670F8"/>
    <w:rsid w:val="00D750B2"/>
    <w:rsid w:val="00D76917"/>
    <w:rsid w:val="00D877F9"/>
    <w:rsid w:val="00D947E7"/>
    <w:rsid w:val="00D96273"/>
    <w:rsid w:val="00DA0CF4"/>
    <w:rsid w:val="00DA4146"/>
    <w:rsid w:val="00DA49C1"/>
    <w:rsid w:val="00DA7C25"/>
    <w:rsid w:val="00DB010F"/>
    <w:rsid w:val="00DC5AD4"/>
    <w:rsid w:val="00DC749E"/>
    <w:rsid w:val="00DC75C2"/>
    <w:rsid w:val="00DD087E"/>
    <w:rsid w:val="00DD09F8"/>
    <w:rsid w:val="00DE1532"/>
    <w:rsid w:val="00DF263C"/>
    <w:rsid w:val="00DF7EC3"/>
    <w:rsid w:val="00E12C31"/>
    <w:rsid w:val="00E12CEF"/>
    <w:rsid w:val="00E15A78"/>
    <w:rsid w:val="00E21B5A"/>
    <w:rsid w:val="00E228A1"/>
    <w:rsid w:val="00E23598"/>
    <w:rsid w:val="00E25F47"/>
    <w:rsid w:val="00E2784C"/>
    <w:rsid w:val="00E32161"/>
    <w:rsid w:val="00E35907"/>
    <w:rsid w:val="00E4588C"/>
    <w:rsid w:val="00E53B2D"/>
    <w:rsid w:val="00E55903"/>
    <w:rsid w:val="00E60871"/>
    <w:rsid w:val="00E6151A"/>
    <w:rsid w:val="00E64C01"/>
    <w:rsid w:val="00E668E4"/>
    <w:rsid w:val="00E6698F"/>
    <w:rsid w:val="00E66ADA"/>
    <w:rsid w:val="00E706E6"/>
    <w:rsid w:val="00E71D52"/>
    <w:rsid w:val="00E7244A"/>
    <w:rsid w:val="00E74B80"/>
    <w:rsid w:val="00E76868"/>
    <w:rsid w:val="00E7732A"/>
    <w:rsid w:val="00E80439"/>
    <w:rsid w:val="00E84046"/>
    <w:rsid w:val="00E84C32"/>
    <w:rsid w:val="00E9172D"/>
    <w:rsid w:val="00E95254"/>
    <w:rsid w:val="00EA1E03"/>
    <w:rsid w:val="00EA316E"/>
    <w:rsid w:val="00EA5EA9"/>
    <w:rsid w:val="00EA63FE"/>
    <w:rsid w:val="00EA692D"/>
    <w:rsid w:val="00EA694A"/>
    <w:rsid w:val="00EA6ABB"/>
    <w:rsid w:val="00EA6F59"/>
    <w:rsid w:val="00EB24D9"/>
    <w:rsid w:val="00EB3EF5"/>
    <w:rsid w:val="00EB6626"/>
    <w:rsid w:val="00EB6D24"/>
    <w:rsid w:val="00EC6087"/>
    <w:rsid w:val="00ED00EB"/>
    <w:rsid w:val="00ED1282"/>
    <w:rsid w:val="00ED266E"/>
    <w:rsid w:val="00ED4B2E"/>
    <w:rsid w:val="00ED4D5D"/>
    <w:rsid w:val="00ED58AB"/>
    <w:rsid w:val="00EE146C"/>
    <w:rsid w:val="00EE14F9"/>
    <w:rsid w:val="00EE17C4"/>
    <w:rsid w:val="00EE2049"/>
    <w:rsid w:val="00EE2088"/>
    <w:rsid w:val="00EE2D70"/>
    <w:rsid w:val="00EE4CF0"/>
    <w:rsid w:val="00EF1E40"/>
    <w:rsid w:val="00EF66F7"/>
    <w:rsid w:val="00F01D58"/>
    <w:rsid w:val="00F01DE3"/>
    <w:rsid w:val="00F01F79"/>
    <w:rsid w:val="00F0282C"/>
    <w:rsid w:val="00F028C5"/>
    <w:rsid w:val="00F07B1D"/>
    <w:rsid w:val="00F1353A"/>
    <w:rsid w:val="00F1451D"/>
    <w:rsid w:val="00F16468"/>
    <w:rsid w:val="00F24153"/>
    <w:rsid w:val="00F24C2F"/>
    <w:rsid w:val="00F2677C"/>
    <w:rsid w:val="00F305B0"/>
    <w:rsid w:val="00F34A9E"/>
    <w:rsid w:val="00F34C95"/>
    <w:rsid w:val="00F354C1"/>
    <w:rsid w:val="00F365BF"/>
    <w:rsid w:val="00F3775A"/>
    <w:rsid w:val="00F4009C"/>
    <w:rsid w:val="00F54B74"/>
    <w:rsid w:val="00F601B6"/>
    <w:rsid w:val="00F62559"/>
    <w:rsid w:val="00F6299F"/>
    <w:rsid w:val="00F62CE2"/>
    <w:rsid w:val="00F641AE"/>
    <w:rsid w:val="00F6579F"/>
    <w:rsid w:val="00F708A0"/>
    <w:rsid w:val="00F71076"/>
    <w:rsid w:val="00F72272"/>
    <w:rsid w:val="00F72395"/>
    <w:rsid w:val="00F72B60"/>
    <w:rsid w:val="00F740D0"/>
    <w:rsid w:val="00F762BE"/>
    <w:rsid w:val="00F76F6E"/>
    <w:rsid w:val="00F80466"/>
    <w:rsid w:val="00F817F9"/>
    <w:rsid w:val="00F84F5E"/>
    <w:rsid w:val="00F915E1"/>
    <w:rsid w:val="00F93FD9"/>
    <w:rsid w:val="00F9471F"/>
    <w:rsid w:val="00FA2686"/>
    <w:rsid w:val="00FA415E"/>
    <w:rsid w:val="00FA7B54"/>
    <w:rsid w:val="00FB3746"/>
    <w:rsid w:val="00FB63E2"/>
    <w:rsid w:val="00FB6CA8"/>
    <w:rsid w:val="00FB7164"/>
    <w:rsid w:val="00FC4EB2"/>
    <w:rsid w:val="00FD06A1"/>
    <w:rsid w:val="00FD7B26"/>
    <w:rsid w:val="00FE09A9"/>
    <w:rsid w:val="00FE1C00"/>
    <w:rsid w:val="00FE580C"/>
    <w:rsid w:val="00FE5970"/>
    <w:rsid w:val="00FE718A"/>
    <w:rsid w:val="00FF088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EC832F"/>
  <w15:docId w15:val="{17C8D93A-4A61-4005-9C6D-E12D823EB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012A"/>
    <w:pPr>
      <w:widowControl w:val="0"/>
      <w:jc w:val="both"/>
    </w:pPr>
    <w:rPr>
      <w:rFonts w:ascii="Times New Roman" w:eastAsia="仿宋_GB2312" w:hAnsi="Times New Roman"/>
      <w:kern w:val="32"/>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26EC"/>
    <w:pPr>
      <w:pBdr>
        <w:bottom w:val="single" w:sz="6" w:space="1" w:color="auto"/>
      </w:pBdr>
      <w:tabs>
        <w:tab w:val="center" w:pos="4153"/>
        <w:tab w:val="right" w:pos="8306"/>
      </w:tabs>
      <w:snapToGrid w:val="0"/>
      <w:jc w:val="center"/>
    </w:pPr>
    <w:rPr>
      <w:kern w:val="0"/>
      <w:sz w:val="18"/>
      <w:szCs w:val="18"/>
    </w:rPr>
  </w:style>
  <w:style w:type="character" w:customStyle="1" w:styleId="a4">
    <w:name w:val="页眉 字符"/>
    <w:link w:val="a3"/>
    <w:uiPriority w:val="99"/>
    <w:rsid w:val="007626EC"/>
    <w:rPr>
      <w:rFonts w:ascii="Times New Roman" w:eastAsia="仿宋_GB2312" w:hAnsi="Times New Roman"/>
      <w:sz w:val="18"/>
      <w:szCs w:val="18"/>
    </w:rPr>
  </w:style>
  <w:style w:type="paragraph" w:styleId="a5">
    <w:name w:val="footer"/>
    <w:basedOn w:val="a"/>
    <w:link w:val="a6"/>
    <w:uiPriority w:val="99"/>
    <w:unhideWhenUsed/>
    <w:rsid w:val="007626EC"/>
    <w:pPr>
      <w:tabs>
        <w:tab w:val="center" w:pos="4153"/>
        <w:tab w:val="right" w:pos="8306"/>
      </w:tabs>
      <w:snapToGrid w:val="0"/>
      <w:jc w:val="left"/>
    </w:pPr>
    <w:rPr>
      <w:kern w:val="0"/>
      <w:sz w:val="18"/>
      <w:szCs w:val="18"/>
    </w:rPr>
  </w:style>
  <w:style w:type="character" w:customStyle="1" w:styleId="a6">
    <w:name w:val="页脚 字符"/>
    <w:link w:val="a5"/>
    <w:uiPriority w:val="99"/>
    <w:rsid w:val="007626EC"/>
    <w:rPr>
      <w:rFonts w:ascii="Times New Roman" w:eastAsia="仿宋_GB2312" w:hAnsi="Times New Roman"/>
      <w:sz w:val="18"/>
      <w:szCs w:val="18"/>
    </w:rPr>
  </w:style>
  <w:style w:type="paragraph" w:styleId="a7">
    <w:name w:val="Normal (Web)"/>
    <w:basedOn w:val="a"/>
    <w:uiPriority w:val="99"/>
    <w:unhideWhenUsed/>
    <w:rsid w:val="00B55838"/>
    <w:pPr>
      <w:spacing w:before="100" w:beforeAutospacing="1" w:after="100" w:afterAutospacing="1"/>
      <w:jc w:val="left"/>
    </w:pPr>
    <w:rPr>
      <w:rFonts w:ascii="Calibri" w:eastAsia="宋体" w:hAnsi="Calibri" w:cs="宋体"/>
      <w:kern w:val="0"/>
      <w:sz w:val="24"/>
      <w:szCs w:val="24"/>
    </w:rPr>
  </w:style>
  <w:style w:type="paragraph" w:styleId="a8">
    <w:name w:val="Balloon Text"/>
    <w:basedOn w:val="a"/>
    <w:link w:val="a9"/>
    <w:uiPriority w:val="99"/>
    <w:semiHidden/>
    <w:unhideWhenUsed/>
    <w:rsid w:val="00CB0402"/>
    <w:rPr>
      <w:sz w:val="18"/>
      <w:szCs w:val="18"/>
    </w:rPr>
  </w:style>
  <w:style w:type="character" w:customStyle="1" w:styleId="a9">
    <w:name w:val="批注框文本 字符"/>
    <w:basedOn w:val="a0"/>
    <w:link w:val="a8"/>
    <w:uiPriority w:val="99"/>
    <w:semiHidden/>
    <w:rsid w:val="00CB0402"/>
    <w:rPr>
      <w:rFonts w:ascii="Times New Roman" w:eastAsia="仿宋_GB2312" w:hAnsi="Times New Roman"/>
      <w:kern w:val="32"/>
      <w:sz w:val="18"/>
      <w:szCs w:val="18"/>
    </w:rPr>
  </w:style>
  <w:style w:type="character" w:styleId="aa">
    <w:name w:val="annotation reference"/>
    <w:basedOn w:val="a0"/>
    <w:uiPriority w:val="99"/>
    <w:semiHidden/>
    <w:unhideWhenUsed/>
    <w:rsid w:val="00CB0402"/>
    <w:rPr>
      <w:sz w:val="21"/>
      <w:szCs w:val="21"/>
    </w:rPr>
  </w:style>
  <w:style w:type="paragraph" w:styleId="ab">
    <w:name w:val="annotation text"/>
    <w:basedOn w:val="a"/>
    <w:link w:val="ac"/>
    <w:uiPriority w:val="99"/>
    <w:unhideWhenUsed/>
    <w:rsid w:val="00CB0402"/>
    <w:pPr>
      <w:jc w:val="left"/>
    </w:pPr>
  </w:style>
  <w:style w:type="character" w:customStyle="1" w:styleId="ac">
    <w:name w:val="批注文字 字符"/>
    <w:basedOn w:val="a0"/>
    <w:link w:val="ab"/>
    <w:uiPriority w:val="99"/>
    <w:rsid w:val="00CB0402"/>
    <w:rPr>
      <w:rFonts w:ascii="Times New Roman" w:eastAsia="仿宋_GB2312" w:hAnsi="Times New Roman"/>
      <w:kern w:val="32"/>
      <w:sz w:val="32"/>
      <w:szCs w:val="22"/>
    </w:rPr>
  </w:style>
  <w:style w:type="paragraph" w:styleId="ad">
    <w:name w:val="annotation subject"/>
    <w:basedOn w:val="ab"/>
    <w:next w:val="ab"/>
    <w:link w:val="ae"/>
    <w:uiPriority w:val="99"/>
    <w:semiHidden/>
    <w:unhideWhenUsed/>
    <w:rsid w:val="00CB0402"/>
    <w:rPr>
      <w:b/>
      <w:bCs/>
    </w:rPr>
  </w:style>
  <w:style w:type="character" w:customStyle="1" w:styleId="ae">
    <w:name w:val="批注主题 字符"/>
    <w:basedOn w:val="ac"/>
    <w:link w:val="ad"/>
    <w:uiPriority w:val="99"/>
    <w:semiHidden/>
    <w:rsid w:val="00CB0402"/>
    <w:rPr>
      <w:rFonts w:ascii="Times New Roman" w:eastAsia="仿宋_GB2312" w:hAnsi="Times New Roman"/>
      <w:b/>
      <w:bCs/>
      <w:kern w:val="32"/>
      <w:sz w:val="32"/>
      <w:szCs w:val="22"/>
    </w:rPr>
  </w:style>
  <w:style w:type="table" w:styleId="af">
    <w:name w:val="Table Grid"/>
    <w:basedOn w:val="a1"/>
    <w:uiPriority w:val="59"/>
    <w:rsid w:val="006003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04267">
      <w:bodyDiv w:val="1"/>
      <w:marLeft w:val="0"/>
      <w:marRight w:val="0"/>
      <w:marTop w:val="0"/>
      <w:marBottom w:val="0"/>
      <w:divBdr>
        <w:top w:val="none" w:sz="0" w:space="0" w:color="auto"/>
        <w:left w:val="none" w:sz="0" w:space="0" w:color="auto"/>
        <w:bottom w:val="none" w:sz="0" w:space="0" w:color="auto"/>
        <w:right w:val="none" w:sz="0" w:space="0" w:color="auto"/>
      </w:divBdr>
    </w:div>
    <w:div w:id="2047944476">
      <w:bodyDiv w:val="1"/>
      <w:marLeft w:val="0"/>
      <w:marRight w:val="0"/>
      <w:marTop w:val="0"/>
      <w:marBottom w:val="0"/>
      <w:divBdr>
        <w:top w:val="none" w:sz="0" w:space="0" w:color="auto"/>
        <w:left w:val="none" w:sz="0" w:space="0" w:color="auto"/>
        <w:bottom w:val="none" w:sz="0" w:space="0" w:color="auto"/>
        <w:right w:val="none" w:sz="0" w:space="0" w:color="auto"/>
      </w:divBdr>
      <w:divsChild>
        <w:div w:id="945961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32DFD-4613-47EF-BB86-17A0E3A4F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36</Pages>
  <Words>2281</Words>
  <Characters>13006</Characters>
  <Application>Microsoft Office Word</Application>
  <DocSecurity>0</DocSecurity>
  <Lines>108</Lines>
  <Paragraphs>30</Paragraphs>
  <ScaleCrop>false</ScaleCrop>
  <Company>Microsoft</Company>
  <LinksUpToDate>false</LinksUpToDate>
  <CharactersWithSpaces>15257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重庆大学文件</dc:title>
  <dc:creator>刘佳</dc:creator>
  <cp:lastModifiedBy>傅 家琪</cp:lastModifiedBy>
  <cp:revision>19</cp:revision>
  <cp:lastPrinted>2012-10-18T00:16:00Z</cp:lastPrinted>
  <dcterms:created xsi:type="dcterms:W3CDTF">2022-05-10T03:58:00Z</dcterms:created>
  <dcterms:modified xsi:type="dcterms:W3CDTF">2022-05-11T02:40:00Z</dcterms:modified>
</cp:coreProperties>
</file>